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1961" w14:textId="1C1DAB89" w:rsidR="000326A1" w:rsidRPr="00CF382F" w:rsidRDefault="000326A1" w:rsidP="007237ED">
      <w:pPr>
        <w:pStyle w:val="Annex1"/>
      </w:pPr>
      <w:bookmarkStart w:id="0" w:name="_Toc191723607"/>
      <w:bookmarkStart w:id="1" w:name="_Toc106503258"/>
      <w:bookmarkStart w:id="2" w:name="_Ref185307808"/>
      <w:bookmarkStart w:id="3" w:name="_Toc201460195"/>
      <w:bookmarkStart w:id="4" w:name="_Toc134195507"/>
      <w:r w:rsidRPr="00CF382F">
        <w:t>(normative)</w:t>
      </w:r>
      <w:r w:rsidRPr="00CF382F">
        <w:br/>
        <w:t>Source control drawing for coverglass</w:t>
      </w:r>
      <w:r w:rsidRPr="00CF382F">
        <w:br/>
        <w:t>(SCD</w:t>
      </w:r>
      <w:r w:rsidR="00D1348F" w:rsidRPr="00CF382F">
        <w:noBreakHyphen/>
      </w:r>
      <w:r w:rsidRPr="00CF382F">
        <w:t>CVG)</w:t>
      </w:r>
      <w:r w:rsidR="00D1348F" w:rsidRPr="00CF382F">
        <w:t> </w:t>
      </w:r>
      <w:r w:rsidR="00D1348F" w:rsidRPr="00CF382F">
        <w:noBreakHyphen/>
        <w:t> </w:t>
      </w:r>
      <w:r w:rsidRPr="00CF382F">
        <w:t>DRD</w:t>
      </w:r>
      <w:bookmarkEnd w:id="1"/>
      <w:bookmarkEnd w:id="2"/>
      <w:bookmarkEnd w:id="3"/>
      <w:bookmarkEnd w:id="4"/>
    </w:p>
    <w:p w14:paraId="1AA57E99" w14:textId="77777777" w:rsidR="000326A1" w:rsidRPr="00CF382F" w:rsidRDefault="000326A1" w:rsidP="004E637E">
      <w:pPr>
        <w:pStyle w:val="Annex2"/>
      </w:pPr>
      <w:bookmarkStart w:id="5" w:name="_Toc106503259"/>
      <w:bookmarkStart w:id="6" w:name="_Toc202169663"/>
      <w:bookmarkStart w:id="7" w:name="_Toc202175671"/>
      <w:r w:rsidRPr="00CF382F">
        <w:t>DRD identification</w:t>
      </w:r>
      <w:bookmarkEnd w:id="5"/>
      <w:bookmarkEnd w:id="6"/>
      <w:bookmarkEnd w:id="7"/>
    </w:p>
    <w:p w14:paraId="59F67DAF" w14:textId="77777777" w:rsidR="000326A1" w:rsidRPr="00CF382F" w:rsidRDefault="000326A1" w:rsidP="00242264">
      <w:pPr>
        <w:pStyle w:val="Annex3"/>
        <w:ind w:right="-144"/>
      </w:pPr>
      <w:bookmarkStart w:id="8" w:name="_Toc202169664"/>
      <w:bookmarkStart w:id="9" w:name="_Toc202175672"/>
      <w:r w:rsidRPr="00CF382F">
        <w:t>Requirement identification and source document</w:t>
      </w:r>
      <w:bookmarkEnd w:id="8"/>
      <w:bookmarkEnd w:id="9"/>
    </w:p>
    <w:p w14:paraId="60409510" w14:textId="31CDA0D7" w:rsidR="000326A1" w:rsidRPr="00CF382F" w:rsidRDefault="006856BD" w:rsidP="000326A1">
      <w:pPr>
        <w:pStyle w:val="paragraph"/>
      </w:pPr>
      <w:r w:rsidRPr="00CF382F">
        <w:t xml:space="preserve">This DRD is called from ECSS-E-ST-20-08, requirement </w:t>
      </w:r>
      <w:r w:rsidR="000326A1" w:rsidRPr="00CF382F">
        <w:t xml:space="preserve">clause </w:t>
      </w:r>
      <w:r w:rsidR="009B059F">
        <w:t>8.3.1.2b</w:t>
      </w:r>
      <w:r w:rsidR="000326A1" w:rsidRPr="00CF382F">
        <w:t>.</w:t>
      </w:r>
    </w:p>
    <w:p w14:paraId="28A375A2" w14:textId="77777777" w:rsidR="000326A1" w:rsidRPr="00CF382F" w:rsidRDefault="000326A1" w:rsidP="000326A1">
      <w:pPr>
        <w:pStyle w:val="Annex3"/>
      </w:pPr>
      <w:bookmarkStart w:id="10" w:name="_Toc202169665"/>
      <w:bookmarkStart w:id="11" w:name="_Toc202175673"/>
      <w:r w:rsidRPr="00CF382F">
        <w:t>Purpose and objective</w:t>
      </w:r>
      <w:bookmarkEnd w:id="10"/>
      <w:bookmarkEnd w:id="11"/>
    </w:p>
    <w:p w14:paraId="21E49421" w14:textId="77777777" w:rsidR="000326A1" w:rsidRPr="00CF382F" w:rsidRDefault="000326A1" w:rsidP="000326A1">
      <w:pPr>
        <w:pStyle w:val="paragraph"/>
      </w:pPr>
      <w:r w:rsidRPr="00CF382F">
        <w:t xml:space="preserve">The source control drawing for coverglass (SCD-CVG) contains the specific project dependent requirements, and together with this Standard, which contains the general requirements, constitutes the whole set of requirements for the qualification and acceptance of coverglass. </w:t>
      </w:r>
    </w:p>
    <w:p w14:paraId="59138C61" w14:textId="77777777" w:rsidR="000326A1" w:rsidRPr="00CF382F" w:rsidRDefault="000326A1" w:rsidP="000326A1">
      <w:pPr>
        <w:pStyle w:val="paragraph"/>
      </w:pPr>
      <w:r w:rsidRPr="00CF382F">
        <w:t>The SCD-CVG can be produced as a standalone document or as part of a system</w:t>
      </w:r>
      <w:r w:rsidR="006D3E99" w:rsidRPr="00CF382F">
        <w:t>-</w:t>
      </w:r>
      <w:r w:rsidRPr="00CF382F">
        <w:t>level specification document.</w:t>
      </w:r>
    </w:p>
    <w:p w14:paraId="5DFD4FA3" w14:textId="77777777" w:rsidR="000326A1" w:rsidRPr="00CF382F" w:rsidRDefault="000326A1" w:rsidP="000326A1">
      <w:pPr>
        <w:pStyle w:val="paragraph"/>
      </w:pPr>
      <w:r w:rsidRPr="00CF382F">
        <w:t>The information on traceability to high level requirements can be included in the SCD-CVG itself or in the requirements traceability in the design justification file (DJF, see ECSS-E-</w:t>
      </w:r>
      <w:r w:rsidR="00780EA7" w:rsidRPr="00CF382F">
        <w:t>ST-</w:t>
      </w:r>
      <w:r w:rsidRPr="00CF382F">
        <w:t>10). In either case a cross</w:t>
      </w:r>
      <w:r w:rsidR="006D3E99" w:rsidRPr="00CF382F">
        <w:t>-</w:t>
      </w:r>
      <w:r w:rsidRPr="00CF382F">
        <w:t>reference is made.</w:t>
      </w:r>
    </w:p>
    <w:p w14:paraId="59E4F75B" w14:textId="77777777" w:rsidR="000326A1" w:rsidRPr="00CF382F" w:rsidRDefault="000326A1" w:rsidP="000326A1">
      <w:pPr>
        <w:pStyle w:val="paragraph"/>
      </w:pPr>
      <w:r w:rsidRPr="00CF382F">
        <w:t>The SCD-CVG is a major input to the qualification plan.</w:t>
      </w:r>
    </w:p>
    <w:p w14:paraId="3FF2416A" w14:textId="77777777" w:rsidR="000326A1" w:rsidRPr="00CF382F" w:rsidRDefault="000326A1" w:rsidP="004E637E">
      <w:pPr>
        <w:pStyle w:val="Annex2"/>
      </w:pPr>
      <w:bookmarkStart w:id="12" w:name="_Toc106503260"/>
      <w:bookmarkStart w:id="13" w:name="_Toc202169666"/>
      <w:bookmarkStart w:id="14" w:name="_Toc202175674"/>
      <w:r w:rsidRPr="00CF382F">
        <w:t>Expected response</w:t>
      </w:r>
      <w:bookmarkEnd w:id="12"/>
      <w:bookmarkEnd w:id="13"/>
      <w:bookmarkEnd w:id="14"/>
    </w:p>
    <w:p w14:paraId="4BC453CD" w14:textId="77777777" w:rsidR="000326A1" w:rsidRPr="00CF382F" w:rsidRDefault="000326A1" w:rsidP="000326A1">
      <w:pPr>
        <w:pStyle w:val="Annex3"/>
      </w:pPr>
      <w:bookmarkStart w:id="15" w:name="_Ref174444194"/>
      <w:bookmarkStart w:id="16" w:name="_Toc202169667"/>
      <w:bookmarkStart w:id="17" w:name="_Toc202175675"/>
      <w:r w:rsidRPr="00CF382F">
        <w:t>Scope and content</w:t>
      </w:r>
      <w:bookmarkEnd w:id="15"/>
      <w:bookmarkEnd w:id="16"/>
      <w:bookmarkEnd w:id="17"/>
    </w:p>
    <w:p w14:paraId="45CFC693" w14:textId="77777777" w:rsidR="000326A1" w:rsidRPr="00CF382F" w:rsidRDefault="000326A1" w:rsidP="000326A1">
      <w:pPr>
        <w:pStyle w:val="DRD1"/>
      </w:pPr>
      <w:r w:rsidRPr="00CF382F">
        <w:t>Introduction</w:t>
      </w:r>
    </w:p>
    <w:p w14:paraId="131C5356" w14:textId="77777777" w:rsidR="000326A1" w:rsidRPr="00CF382F" w:rsidRDefault="000326A1" w:rsidP="00313544">
      <w:pPr>
        <w:pStyle w:val="requirelevel1"/>
        <w:numPr>
          <w:ilvl w:val="5"/>
          <w:numId w:val="146"/>
        </w:numPr>
      </w:pPr>
      <w:r w:rsidRPr="00CF382F">
        <w:t xml:space="preserve">The SCD-CVG shall contain a description of the purpose, objective, </w:t>
      </w:r>
      <w:proofErr w:type="gramStart"/>
      <w:r w:rsidRPr="00CF382F">
        <w:t>content</w:t>
      </w:r>
      <w:proofErr w:type="gramEnd"/>
      <w:r w:rsidRPr="00CF382F">
        <w:t xml:space="preserve"> and the reason prompting its preparation.</w:t>
      </w:r>
    </w:p>
    <w:p w14:paraId="40B5CE0D" w14:textId="77777777" w:rsidR="000326A1" w:rsidRPr="00CF382F" w:rsidRDefault="000326A1" w:rsidP="000326A1">
      <w:pPr>
        <w:pStyle w:val="DRD1"/>
      </w:pPr>
      <w:r w:rsidRPr="00CF382F">
        <w:lastRenderedPageBreak/>
        <w:t>Applicable and reference documents</w:t>
      </w:r>
    </w:p>
    <w:p w14:paraId="5DD58681" w14:textId="77777777" w:rsidR="000326A1" w:rsidRPr="00CF382F" w:rsidRDefault="000326A1" w:rsidP="00313544">
      <w:pPr>
        <w:pStyle w:val="requirelevel1"/>
        <w:numPr>
          <w:ilvl w:val="5"/>
          <w:numId w:val="147"/>
        </w:numPr>
      </w:pPr>
      <w:r w:rsidRPr="00CF382F">
        <w:t>The SCD-CVG shall list the applicable and reference documents to support the generation of the document.</w:t>
      </w:r>
    </w:p>
    <w:p w14:paraId="6395FC65" w14:textId="77777777" w:rsidR="000326A1" w:rsidRPr="00CF382F" w:rsidRDefault="000326A1" w:rsidP="000326A1">
      <w:pPr>
        <w:pStyle w:val="DRD1"/>
      </w:pPr>
      <w:r w:rsidRPr="00CF382F">
        <w:t xml:space="preserve">Terms and definitions, abbreviated </w:t>
      </w:r>
      <w:proofErr w:type="gramStart"/>
      <w:r w:rsidRPr="00CF382F">
        <w:t>terms</w:t>
      </w:r>
      <w:proofErr w:type="gramEnd"/>
      <w:r w:rsidRPr="00CF382F">
        <w:t xml:space="preserve"> and symbols</w:t>
      </w:r>
    </w:p>
    <w:p w14:paraId="0F14B1F5" w14:textId="77777777" w:rsidR="000326A1" w:rsidRPr="00CF382F" w:rsidRDefault="000326A1" w:rsidP="00313544">
      <w:pPr>
        <w:pStyle w:val="requirelevel1"/>
        <w:numPr>
          <w:ilvl w:val="5"/>
          <w:numId w:val="148"/>
        </w:numPr>
      </w:pPr>
      <w:r w:rsidRPr="00CF382F">
        <w:t>The SCD-CVG shall include any additional definition, abbreviation or symbol used.</w:t>
      </w:r>
    </w:p>
    <w:p w14:paraId="27FBB0E3" w14:textId="77777777" w:rsidR="000326A1" w:rsidRPr="00CF382F" w:rsidRDefault="000326A1" w:rsidP="000326A1">
      <w:pPr>
        <w:pStyle w:val="DRD1"/>
      </w:pPr>
      <w:r w:rsidRPr="00CF382F">
        <w:t>Deviations from ECSS-E-ST-20-08</w:t>
      </w:r>
    </w:p>
    <w:p w14:paraId="747E0511" w14:textId="261B65EF" w:rsidR="000326A1" w:rsidRPr="00CF382F" w:rsidRDefault="009559B0" w:rsidP="00313544">
      <w:pPr>
        <w:pStyle w:val="requirelevel1"/>
        <w:numPr>
          <w:ilvl w:val="5"/>
          <w:numId w:val="149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requirement </w:t>
      </w:r>
      <w:r w:rsidR="009B059F">
        <w:t>8.3.1.2c</w:t>
      </w:r>
      <w:r w:rsidR="000326A1" w:rsidRPr="00CF382F">
        <w:t>., the SCD-CVG shall include the justification for any deviation in the in</w:t>
      </w:r>
      <w:r w:rsidR="006D3E99" w:rsidRPr="00CF382F">
        <w:t>-</w:t>
      </w:r>
      <w:r w:rsidR="000326A1" w:rsidRPr="00CF382F">
        <w:t xml:space="preserve">process, </w:t>
      </w:r>
      <w:proofErr w:type="gramStart"/>
      <w:r w:rsidR="000326A1" w:rsidRPr="00CF382F">
        <w:t>acceptance</w:t>
      </w:r>
      <w:proofErr w:type="gramEnd"/>
      <w:r w:rsidR="000326A1" w:rsidRPr="00CF382F">
        <w:t xml:space="preserve"> and qualification tests.</w:t>
      </w:r>
    </w:p>
    <w:p w14:paraId="2195573C" w14:textId="77777777" w:rsidR="000326A1" w:rsidRPr="00CF382F" w:rsidRDefault="000326A1" w:rsidP="000326A1">
      <w:pPr>
        <w:pStyle w:val="DRD1"/>
      </w:pPr>
      <w:r w:rsidRPr="00CF382F">
        <w:t>Materials</w:t>
      </w:r>
    </w:p>
    <w:p w14:paraId="37DF6FDF" w14:textId="77777777" w:rsidR="000326A1" w:rsidRPr="00CF382F" w:rsidRDefault="000326A1" w:rsidP="00313544">
      <w:pPr>
        <w:pStyle w:val="requirelevel1"/>
        <w:numPr>
          <w:ilvl w:val="5"/>
          <w:numId w:val="150"/>
        </w:numPr>
      </w:pPr>
      <w:r w:rsidRPr="00CF382F">
        <w:t>The SCD-CVG shall include the following coverglass materials characteristics:</w:t>
      </w:r>
    </w:p>
    <w:p w14:paraId="11D38FC3" w14:textId="77777777" w:rsidR="000326A1" w:rsidRPr="00CF382F" w:rsidRDefault="000326A1" w:rsidP="000326A1">
      <w:pPr>
        <w:pStyle w:val="requirelevel2"/>
      </w:pPr>
      <w:r w:rsidRPr="00CF382F">
        <w:t>Coverglass base material, including doping elements and percentage (%).</w:t>
      </w:r>
    </w:p>
    <w:p w14:paraId="7C3EE5D5" w14:textId="77777777" w:rsidR="000326A1" w:rsidRPr="00CF382F" w:rsidRDefault="000326A1" w:rsidP="000326A1">
      <w:pPr>
        <w:pStyle w:val="requirelevel2"/>
      </w:pPr>
      <w:r w:rsidRPr="00CF382F">
        <w:t>Front surface coatings (including conductive coatings).</w:t>
      </w:r>
    </w:p>
    <w:p w14:paraId="14040CD9" w14:textId="77777777" w:rsidR="000326A1" w:rsidRPr="00CF382F" w:rsidRDefault="000326A1" w:rsidP="000326A1">
      <w:pPr>
        <w:pStyle w:val="requirelevel2"/>
      </w:pPr>
      <w:r w:rsidRPr="00CF382F">
        <w:t>Rear surface coatings.</w:t>
      </w:r>
    </w:p>
    <w:p w14:paraId="7A6DAD08" w14:textId="77777777" w:rsidR="000326A1" w:rsidRPr="00CF382F" w:rsidRDefault="000326A1" w:rsidP="000326A1">
      <w:pPr>
        <w:pStyle w:val="DRD1"/>
      </w:pPr>
      <w:r w:rsidRPr="00CF382F">
        <w:t>Marking (coating orientation)</w:t>
      </w:r>
    </w:p>
    <w:p w14:paraId="3511D1D2" w14:textId="6EE3F481" w:rsidR="000326A1" w:rsidRPr="00CF382F" w:rsidRDefault="009559B0" w:rsidP="00313544">
      <w:pPr>
        <w:pStyle w:val="requirelevel1"/>
        <w:numPr>
          <w:ilvl w:val="5"/>
          <w:numId w:val="151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8.3.3</w:t>
      </w:r>
      <w:r w:rsidR="000326A1" w:rsidRPr="00CF382F">
        <w:t>, the SCD-CVG shall include a figure defining the coating orientation method for coverglass front surface coating identification.</w:t>
      </w:r>
    </w:p>
    <w:p w14:paraId="07AB3C0F" w14:textId="7FC6C3C9" w:rsidR="000326A1" w:rsidRPr="00CF382F" w:rsidRDefault="000326A1" w:rsidP="000326A1">
      <w:pPr>
        <w:pStyle w:val="NOTE"/>
        <w:rPr>
          <w:lang w:val="en-GB"/>
        </w:rPr>
      </w:pPr>
      <w:r w:rsidRPr="00CF382F">
        <w:rPr>
          <w:lang w:val="en-GB"/>
        </w:rPr>
        <w:t xml:space="preserve">This figure can be the same as the one mentioned in </w:t>
      </w:r>
      <w:r w:rsidR="004B7DB8" w:rsidRPr="00CF382F">
        <w:rPr>
          <w:lang w:val="en-GB"/>
        </w:rPr>
        <w:t xml:space="preserve">clause </w:t>
      </w:r>
      <w:r w:rsidR="009B059F">
        <w:rPr>
          <w:lang w:val="en-GB"/>
        </w:rPr>
        <w:t>D.2.1&lt;8.4&gt;</w:t>
      </w:r>
      <w:r w:rsidRPr="00CF382F">
        <w:rPr>
          <w:lang w:val="en-GB"/>
        </w:rPr>
        <w:t>.</w:t>
      </w:r>
    </w:p>
    <w:p w14:paraId="4F2BCBF6" w14:textId="77777777" w:rsidR="000326A1" w:rsidRPr="00CF382F" w:rsidRDefault="000326A1" w:rsidP="000326A1">
      <w:pPr>
        <w:pStyle w:val="DRD1"/>
      </w:pPr>
      <w:r w:rsidRPr="00CF382F">
        <w:t>Acceptance tests</w:t>
      </w:r>
    </w:p>
    <w:p w14:paraId="5E3C8544" w14:textId="77777777" w:rsidR="000326A1" w:rsidRPr="00CF382F" w:rsidRDefault="000326A1" w:rsidP="000326A1">
      <w:pPr>
        <w:pStyle w:val="DRD2"/>
      </w:pPr>
      <w:r w:rsidRPr="00CF382F">
        <w:t>Sample size for acceptance</w:t>
      </w:r>
    </w:p>
    <w:p w14:paraId="4666A183" w14:textId="3E09BE6F" w:rsidR="000326A1" w:rsidRPr="00CF382F" w:rsidRDefault="009559B0" w:rsidP="00313544">
      <w:pPr>
        <w:pStyle w:val="requirelevel1"/>
        <w:numPr>
          <w:ilvl w:val="5"/>
          <w:numId w:val="152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requirement </w:t>
      </w:r>
      <w:r w:rsidR="009B059F">
        <w:t>8.5.1b</w:t>
      </w:r>
      <w:r w:rsidR="000326A1" w:rsidRPr="00CF382F">
        <w:t>, the SCD-CVG shall include the sample size for acceptance.</w:t>
      </w:r>
    </w:p>
    <w:p w14:paraId="6A4EEB64" w14:textId="77777777" w:rsidR="000326A1" w:rsidRPr="00CF382F" w:rsidRDefault="000326A1" w:rsidP="000326A1">
      <w:pPr>
        <w:pStyle w:val="DRD2"/>
      </w:pPr>
      <w:r w:rsidRPr="00CF382F">
        <w:t>Transmission into air</w:t>
      </w:r>
    </w:p>
    <w:p w14:paraId="2774D844" w14:textId="02687D49" w:rsidR="000326A1" w:rsidRPr="00CF382F" w:rsidRDefault="000326A1" w:rsidP="00313544">
      <w:pPr>
        <w:pStyle w:val="requirelevel1"/>
        <w:numPr>
          <w:ilvl w:val="5"/>
          <w:numId w:val="153"/>
        </w:numPr>
      </w:pPr>
      <w:r w:rsidRPr="00CF382F">
        <w:t>The SCD-CVG shall include the same provisions as for the transmission into air for qualification tests (</w:t>
      </w:r>
      <w:r w:rsidR="00E10DDD" w:rsidRPr="00CF382F">
        <w:t>in conformance</w:t>
      </w:r>
      <w:r w:rsidRPr="00CF382F">
        <w:t xml:space="preserve"> </w:t>
      </w:r>
      <w:r w:rsidR="004B7DB8" w:rsidRPr="00CF382F">
        <w:t xml:space="preserve">with clause </w:t>
      </w:r>
      <w:r w:rsidR="009B059F">
        <w:t>D.2.1&lt;8.3&gt;</w:t>
      </w:r>
      <w:r w:rsidRPr="00CF382F">
        <w:t>).</w:t>
      </w:r>
    </w:p>
    <w:p w14:paraId="4899828B" w14:textId="77777777" w:rsidR="000326A1" w:rsidRPr="00CF382F" w:rsidRDefault="000326A1" w:rsidP="000326A1">
      <w:pPr>
        <w:pStyle w:val="DRD2"/>
      </w:pPr>
      <w:r w:rsidRPr="00CF382F">
        <w:t xml:space="preserve">Dimensions, </w:t>
      </w:r>
      <w:proofErr w:type="gramStart"/>
      <w:r w:rsidRPr="00CF382F">
        <w:t>weight</w:t>
      </w:r>
      <w:proofErr w:type="gramEnd"/>
      <w:r w:rsidRPr="00CF382F">
        <w:t xml:space="preserve"> and thickness</w:t>
      </w:r>
    </w:p>
    <w:p w14:paraId="4871AB03" w14:textId="3BD58873" w:rsidR="000326A1" w:rsidRPr="00CF382F" w:rsidRDefault="000326A1" w:rsidP="00313544">
      <w:pPr>
        <w:pStyle w:val="requirelevel1"/>
        <w:numPr>
          <w:ilvl w:val="5"/>
          <w:numId w:val="154"/>
        </w:numPr>
      </w:pPr>
      <w:r w:rsidRPr="00CF382F">
        <w:t>The SCD-CVG shall include the same provisions as for the mechanical properties for the qualification tests (</w:t>
      </w:r>
      <w:r w:rsidR="00E10DDD" w:rsidRPr="00CF382F">
        <w:t>in conformance</w:t>
      </w:r>
      <w:r w:rsidRPr="00CF382F">
        <w:t xml:space="preserve"> </w:t>
      </w:r>
      <w:r w:rsidR="004B7DB8" w:rsidRPr="00CF382F">
        <w:t xml:space="preserve">with </w:t>
      </w:r>
      <w:r w:rsidR="009B059F">
        <w:t>D.2.1&lt;8.5&gt;</w:t>
      </w:r>
      <w:r w:rsidRPr="00CF382F">
        <w:t xml:space="preserve"> </w:t>
      </w:r>
      <w:r w:rsidR="009B059F">
        <w:t>a1</w:t>
      </w:r>
      <w:r w:rsidRPr="00CF382F">
        <w:t xml:space="preserve">, </w:t>
      </w:r>
      <w:r w:rsidR="009B059F">
        <w:t>2</w:t>
      </w:r>
      <w:r w:rsidRPr="00CF382F">
        <w:t xml:space="preserve"> and </w:t>
      </w:r>
      <w:r w:rsidR="009B059F">
        <w:t>3</w:t>
      </w:r>
      <w:r w:rsidRPr="00CF382F">
        <w:t>).</w:t>
      </w:r>
    </w:p>
    <w:p w14:paraId="4BBA6051" w14:textId="77777777" w:rsidR="000326A1" w:rsidRPr="00CF382F" w:rsidRDefault="000326A1" w:rsidP="000326A1">
      <w:pPr>
        <w:pStyle w:val="DRD2"/>
      </w:pPr>
      <w:r w:rsidRPr="00CF382F">
        <w:lastRenderedPageBreak/>
        <w:t>Visual inspection</w:t>
      </w:r>
    </w:p>
    <w:p w14:paraId="54D1E3B0" w14:textId="341D8C40" w:rsidR="000326A1" w:rsidRPr="00CF382F" w:rsidRDefault="000326A1" w:rsidP="00AE13CD">
      <w:pPr>
        <w:pStyle w:val="requirelevel1"/>
        <w:numPr>
          <w:ilvl w:val="5"/>
          <w:numId w:val="155"/>
        </w:numPr>
      </w:pPr>
      <w:r w:rsidRPr="00CF382F">
        <w:t>The SCD-CVG shall include the same provisions as for the visual inspection for qualification tests (</w:t>
      </w:r>
      <w:r w:rsidR="00E10DDD" w:rsidRPr="00CF382F">
        <w:t>in conformance</w:t>
      </w:r>
      <w:r w:rsidRPr="00CF382F">
        <w:t xml:space="preserve"> </w:t>
      </w:r>
      <w:r w:rsidR="004B7DB8" w:rsidRPr="00CF382F">
        <w:t xml:space="preserve">with clause </w:t>
      </w:r>
      <w:r w:rsidR="009B059F">
        <w:t>D.2.1&lt;8.1&gt;</w:t>
      </w:r>
      <w:r w:rsidRPr="00CF382F">
        <w:t>).</w:t>
      </w:r>
    </w:p>
    <w:p w14:paraId="1318B7D3" w14:textId="77777777" w:rsidR="000326A1" w:rsidRPr="00CF382F" w:rsidRDefault="000326A1" w:rsidP="000326A1">
      <w:pPr>
        <w:pStyle w:val="DRD2"/>
      </w:pPr>
      <w:r w:rsidRPr="00CF382F">
        <w:t>Humidity and temperature HT2</w:t>
      </w:r>
    </w:p>
    <w:p w14:paraId="540E25D7" w14:textId="4CBB9A20" w:rsidR="000326A1" w:rsidRPr="00CF382F" w:rsidRDefault="009559B0" w:rsidP="00AE13CD">
      <w:pPr>
        <w:pStyle w:val="requirelevel1"/>
        <w:numPr>
          <w:ilvl w:val="5"/>
          <w:numId w:val="156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8.7.11.2</w:t>
      </w:r>
      <w:r w:rsidR="000326A1" w:rsidRPr="00CF382F">
        <w:t>, the SCD-CVG shall state the chemical contents (type and percentage (%) in the mist) of the humid environment when there are specific requirements on the contents of the environment.</w:t>
      </w:r>
    </w:p>
    <w:p w14:paraId="3DCE9A8C" w14:textId="77777777" w:rsidR="000326A1" w:rsidRPr="00CF382F" w:rsidRDefault="000326A1" w:rsidP="000326A1">
      <w:pPr>
        <w:pStyle w:val="DRD2"/>
      </w:pPr>
      <w:r w:rsidRPr="00CF382F">
        <w:t>Thermal cycling</w:t>
      </w:r>
      <w:r w:rsidRPr="00CF382F">
        <w:tab/>
      </w:r>
    </w:p>
    <w:p w14:paraId="70D85270" w14:textId="58B3276D" w:rsidR="000326A1" w:rsidRPr="00CF382F" w:rsidRDefault="000326A1" w:rsidP="00AE13CD">
      <w:pPr>
        <w:pStyle w:val="requirelevel1"/>
        <w:numPr>
          <w:ilvl w:val="5"/>
          <w:numId w:val="157"/>
        </w:numPr>
      </w:pPr>
      <w:r w:rsidRPr="00CF382F">
        <w:t>The SCD-CVG shall include the same provisions as for the thermal cycling for qualification tests (</w:t>
      </w:r>
      <w:r w:rsidR="00E10DDD" w:rsidRPr="00CF382F">
        <w:t>in conformance with</w:t>
      </w:r>
      <w:r w:rsidRPr="00CF382F">
        <w:t xml:space="preserve"> </w:t>
      </w:r>
      <w:r w:rsidR="004B7DB8" w:rsidRPr="00CF382F">
        <w:t xml:space="preserve">clause </w:t>
      </w:r>
      <w:r w:rsidR="009B059F">
        <w:t>D.2.1&lt;8&gt;</w:t>
      </w:r>
      <w:r w:rsidRPr="00CF382F">
        <w:t>).</w:t>
      </w:r>
    </w:p>
    <w:p w14:paraId="35DF8A33" w14:textId="77777777" w:rsidR="000326A1" w:rsidRPr="00CF382F" w:rsidRDefault="000326A1" w:rsidP="000326A1">
      <w:pPr>
        <w:pStyle w:val="DRD1"/>
      </w:pPr>
      <w:bookmarkStart w:id="18" w:name="_Ref202848308"/>
      <w:r w:rsidRPr="00CF382F">
        <w:t>Qualification tests</w:t>
      </w:r>
      <w:bookmarkEnd w:id="18"/>
    </w:p>
    <w:p w14:paraId="5BC59593" w14:textId="77777777" w:rsidR="000326A1" w:rsidRPr="00CF382F" w:rsidRDefault="000326A1" w:rsidP="000326A1">
      <w:pPr>
        <w:pStyle w:val="DRD2"/>
      </w:pPr>
      <w:bookmarkStart w:id="19" w:name="_Ref201470098"/>
      <w:r w:rsidRPr="00CF382F">
        <w:t>Qualification test samples</w:t>
      </w:r>
      <w:bookmarkEnd w:id="19"/>
    </w:p>
    <w:p w14:paraId="3FEB4C6C" w14:textId="7639906D" w:rsidR="000326A1" w:rsidRPr="00CF382F" w:rsidRDefault="009559B0" w:rsidP="00AE13CD">
      <w:pPr>
        <w:pStyle w:val="requirelevel1"/>
        <w:numPr>
          <w:ilvl w:val="5"/>
          <w:numId w:val="158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8.6.2.2</w:t>
      </w:r>
      <w:r w:rsidR="000326A1" w:rsidRPr="00CF382F">
        <w:t>, the SCD-CVG shall include the number of the first production batches from which the coverglass qualification set is obtained.</w:t>
      </w:r>
    </w:p>
    <w:p w14:paraId="40DFB03D" w14:textId="77777777" w:rsidR="000326A1" w:rsidRPr="00CF382F" w:rsidRDefault="000326A1" w:rsidP="000326A1">
      <w:pPr>
        <w:pStyle w:val="DRD2"/>
      </w:pPr>
      <w:r w:rsidRPr="00CF382F">
        <w:t>Visual inspection</w:t>
      </w:r>
    </w:p>
    <w:p w14:paraId="1974D181" w14:textId="5F8D86A2" w:rsidR="000326A1" w:rsidRPr="00CF382F" w:rsidRDefault="009559B0" w:rsidP="00AE13CD">
      <w:pPr>
        <w:pStyle w:val="requirelevel1"/>
        <w:numPr>
          <w:ilvl w:val="5"/>
          <w:numId w:val="159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8.7.1.2</w:t>
      </w:r>
      <w:r w:rsidR="000326A1" w:rsidRPr="00CF382F">
        <w:t>, the SCD-CVG shall include:</w:t>
      </w:r>
    </w:p>
    <w:p w14:paraId="3195FB2F" w14:textId="77777777" w:rsidR="000326A1" w:rsidRPr="00CF382F" w:rsidRDefault="000326A1" w:rsidP="000326A1">
      <w:pPr>
        <w:pStyle w:val="requirelevel2"/>
      </w:pPr>
      <w:r w:rsidRPr="00CF382F">
        <w:t>The maximum dimensions, in mm, of scratches and digs.</w:t>
      </w:r>
    </w:p>
    <w:p w14:paraId="61D21230" w14:textId="77777777" w:rsidR="000326A1" w:rsidRPr="00CF382F" w:rsidRDefault="000326A1" w:rsidP="000326A1">
      <w:pPr>
        <w:pStyle w:val="requirelevel2"/>
      </w:pPr>
      <w:r w:rsidRPr="00CF382F">
        <w:t>The maximum number of corner chips per coverglass.</w:t>
      </w:r>
    </w:p>
    <w:p w14:paraId="5310ACA7" w14:textId="77777777" w:rsidR="000326A1" w:rsidRPr="00CF382F" w:rsidRDefault="000326A1" w:rsidP="000326A1">
      <w:pPr>
        <w:pStyle w:val="DRD2"/>
      </w:pPr>
      <w:bookmarkStart w:id="20" w:name="_Ref201469313"/>
      <w:r w:rsidRPr="00CF382F">
        <w:t>Transmission into air</w:t>
      </w:r>
      <w:bookmarkEnd w:id="20"/>
    </w:p>
    <w:p w14:paraId="74D93A81" w14:textId="5FCF5846" w:rsidR="000326A1" w:rsidRPr="00CF382F" w:rsidRDefault="000326A1" w:rsidP="00AE13CD">
      <w:pPr>
        <w:pStyle w:val="requirelevel1"/>
        <w:numPr>
          <w:ilvl w:val="5"/>
          <w:numId w:val="160"/>
        </w:numPr>
      </w:pPr>
      <w:r w:rsidRPr="00CF382F">
        <w:t xml:space="preserve">Before the test the SCD-CVG shall include the transmission values shown in </w:t>
      </w:r>
      <w:r w:rsidR="009B059F">
        <w:t>Table D-1</w:t>
      </w:r>
      <w:r w:rsidRPr="00CF382F">
        <w:t>.</w:t>
      </w:r>
    </w:p>
    <w:p w14:paraId="255439CB" w14:textId="342EBD45" w:rsidR="000326A1" w:rsidRPr="00CF382F" w:rsidRDefault="000326A1" w:rsidP="000326A1">
      <w:pPr>
        <w:pStyle w:val="requirelevel1"/>
      </w:pPr>
      <w:r w:rsidRPr="00CF382F">
        <w:t xml:space="preserve">After the test the SCD-CVG shall include the transmission values shown in </w:t>
      </w:r>
      <w:r w:rsidR="009B059F">
        <w:t>Table D-2</w:t>
      </w:r>
      <w:r w:rsidRPr="00CF382F">
        <w:t>.</w:t>
      </w:r>
    </w:p>
    <w:p w14:paraId="64E87C5E" w14:textId="59DE58BA" w:rsidR="000326A1" w:rsidRPr="00CF382F" w:rsidRDefault="000326A1" w:rsidP="00E95BFD">
      <w:pPr>
        <w:pStyle w:val="CaptionAnnexTable"/>
      </w:pPr>
      <w:bookmarkStart w:id="21" w:name="_Toc106503121"/>
      <w:bookmarkStart w:id="22" w:name="_Toc174962422"/>
      <w:bookmarkStart w:id="23" w:name="_Ref133945835"/>
      <w:bookmarkStart w:id="24" w:name="_Ref133945935"/>
      <w:bookmarkStart w:id="25" w:name="_Toc134195556"/>
      <w:r w:rsidRPr="00CF382F">
        <w:t>: Average transmission into air before test (%)</w:t>
      </w:r>
      <w:bookmarkEnd w:id="21"/>
      <w:bookmarkEnd w:id="22"/>
      <w:bookmarkEnd w:id="23"/>
      <w:bookmarkEnd w:id="24"/>
      <w:bookmarkEnd w:id="25"/>
    </w:p>
    <w:tbl>
      <w:tblPr>
        <w:tblW w:w="0" w:type="auto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64"/>
        <w:gridCol w:w="862"/>
        <w:gridCol w:w="864"/>
        <w:gridCol w:w="862"/>
        <w:gridCol w:w="1151"/>
        <w:gridCol w:w="1151"/>
        <w:gridCol w:w="1296"/>
        <w:gridCol w:w="1151"/>
        <w:gridCol w:w="1205"/>
      </w:tblGrid>
      <w:tr w:rsidR="000326A1" w:rsidRPr="00CF382F" w14:paraId="780794AB" w14:textId="77777777">
        <w:tc>
          <w:tcPr>
            <w:tcW w:w="34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153D" w14:textId="77777777" w:rsidR="000326A1" w:rsidRPr="00CF382F" w:rsidRDefault="000326A1" w:rsidP="000326A1">
            <w:pPr>
              <w:pStyle w:val="TableHeaderCENTER"/>
            </w:pPr>
            <w:r w:rsidRPr="00CF382F">
              <w:t>Discrete wavelength (nm)</w:t>
            </w:r>
          </w:p>
        </w:tc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9EFF" w14:textId="77777777" w:rsidR="000326A1" w:rsidRPr="00CF382F" w:rsidRDefault="000326A1" w:rsidP="000326A1">
            <w:pPr>
              <w:pStyle w:val="TableHeaderCENTER"/>
            </w:pPr>
            <w:r w:rsidRPr="00CF382F">
              <w:t>Wavelength range (nm)</w:t>
            </w:r>
          </w:p>
        </w:tc>
      </w:tr>
      <w:tr w:rsidR="000326A1" w:rsidRPr="00CF382F" w14:paraId="1DCB2B63" w14:textId="77777777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63DF" w14:textId="77777777" w:rsidR="000326A1" w:rsidRPr="00CF382F" w:rsidRDefault="000326A1" w:rsidP="000326A1">
            <w:pPr>
              <w:pStyle w:val="TableHeaderCENTER"/>
            </w:pPr>
            <w:r w:rsidRPr="00CF382F">
              <w:t>400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56AC" w14:textId="77777777" w:rsidR="000326A1" w:rsidRPr="00CF382F" w:rsidRDefault="000326A1" w:rsidP="000326A1">
            <w:pPr>
              <w:pStyle w:val="TableHeaderCENTER"/>
            </w:pPr>
            <w:r w:rsidRPr="00CF382F">
              <w:t>450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FD92" w14:textId="77777777" w:rsidR="000326A1" w:rsidRPr="00CF382F" w:rsidRDefault="000326A1" w:rsidP="000326A1">
            <w:pPr>
              <w:pStyle w:val="TableHeaderCENTER"/>
            </w:pPr>
            <w:r w:rsidRPr="00CF382F">
              <w:t>500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91E4" w14:textId="77777777" w:rsidR="000326A1" w:rsidRPr="00CF382F" w:rsidRDefault="000326A1" w:rsidP="000326A1">
            <w:pPr>
              <w:pStyle w:val="TableHeaderCENTER"/>
            </w:pPr>
            <w:r w:rsidRPr="00CF382F">
              <w:t>600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DF72" w14:textId="77777777" w:rsidR="000326A1" w:rsidRPr="00CF382F" w:rsidRDefault="000326A1" w:rsidP="000326A1">
            <w:pPr>
              <w:pStyle w:val="TableHeaderCENTER"/>
            </w:pPr>
            <w:r w:rsidRPr="00CF382F">
              <w:t>300-320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0FEE" w14:textId="77777777" w:rsidR="000326A1" w:rsidRPr="00CF382F" w:rsidRDefault="000326A1" w:rsidP="000326A1">
            <w:pPr>
              <w:pStyle w:val="TableHeaderCENTER"/>
            </w:pPr>
            <w:r w:rsidRPr="00CF382F">
              <w:t>400 - 450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C626" w14:textId="77777777" w:rsidR="000326A1" w:rsidRPr="00CF382F" w:rsidRDefault="000326A1" w:rsidP="000326A1">
            <w:pPr>
              <w:pStyle w:val="TableHeaderCENTER"/>
            </w:pPr>
            <w:r w:rsidRPr="00CF382F">
              <w:t>600 - 800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6B7C" w14:textId="77777777" w:rsidR="000326A1" w:rsidRPr="00CF382F" w:rsidRDefault="000326A1" w:rsidP="000326A1">
            <w:pPr>
              <w:pStyle w:val="TableHeaderCENTER"/>
            </w:pPr>
            <w:r w:rsidRPr="00CF382F">
              <w:t>450 - 1</w:t>
            </w:r>
            <w:r w:rsidRPr="00CF382F">
              <w:rPr>
                <w:bCs/>
                <w:sz w:val="10"/>
                <w:szCs w:val="10"/>
              </w:rPr>
              <w:t> </w:t>
            </w:r>
            <w:r w:rsidRPr="00CF382F">
              <w:t>100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5010" w14:textId="77777777" w:rsidR="000326A1" w:rsidRPr="00CF382F" w:rsidRDefault="000326A1" w:rsidP="000326A1">
            <w:pPr>
              <w:pStyle w:val="TableHeaderCENTER"/>
            </w:pPr>
            <w:r w:rsidRPr="00CF382F">
              <w:t>900 - 1</w:t>
            </w:r>
            <w:r w:rsidRPr="00CF382F">
              <w:rPr>
                <w:bCs/>
                <w:sz w:val="10"/>
                <w:szCs w:val="10"/>
              </w:rPr>
              <w:t> </w:t>
            </w:r>
            <w:r w:rsidRPr="00CF382F">
              <w:t>800</w:t>
            </w:r>
          </w:p>
        </w:tc>
      </w:tr>
      <w:tr w:rsidR="000326A1" w:rsidRPr="00CF382F" w14:paraId="691C7744" w14:textId="77777777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49F0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2EEB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9FB8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587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D7F7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14AC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BA37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9E8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A27E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</w:tbl>
    <w:p w14:paraId="04184E17" w14:textId="77777777" w:rsidR="000326A1" w:rsidRPr="00CF382F" w:rsidRDefault="000326A1" w:rsidP="000326A1">
      <w:pPr>
        <w:pStyle w:val="paragraph"/>
      </w:pPr>
    </w:p>
    <w:p w14:paraId="2D4AED8C" w14:textId="16FBDD28" w:rsidR="000326A1" w:rsidRPr="00CF382F" w:rsidRDefault="000326A1" w:rsidP="00E95BFD">
      <w:pPr>
        <w:pStyle w:val="CaptionAnnexTable"/>
      </w:pPr>
      <w:bookmarkStart w:id="26" w:name="_Toc106503122"/>
      <w:bookmarkStart w:id="27" w:name="_Toc174962423"/>
      <w:bookmarkStart w:id="28" w:name="_Ref133945911"/>
      <w:bookmarkStart w:id="29" w:name="_Toc134195557"/>
      <w:r w:rsidRPr="00CF382F">
        <w:t xml:space="preserve">: </w:t>
      </w:r>
      <w:r w:rsidRPr="00E95BFD">
        <w:rPr>
          <w:bCs/>
        </w:rPr>
        <w:t>Maximum</w:t>
      </w:r>
      <w:r w:rsidRPr="00CF382F">
        <w:t xml:space="preserve"> average deviation of transmission into air after test (%)</w:t>
      </w:r>
      <w:bookmarkEnd w:id="26"/>
      <w:bookmarkEnd w:id="27"/>
      <w:bookmarkEnd w:id="28"/>
      <w:bookmarkEnd w:id="29"/>
    </w:p>
    <w:tbl>
      <w:tblPr>
        <w:tblW w:w="9118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1"/>
        <w:gridCol w:w="873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0326A1" w:rsidRPr="00CF382F" w14:paraId="7F27546D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E66F" w14:textId="77777777" w:rsidR="000326A1" w:rsidRPr="00CF382F" w:rsidRDefault="000326A1" w:rsidP="000326A1">
            <w:pPr>
              <w:pStyle w:val="TableHeaderCENTER"/>
            </w:pPr>
          </w:p>
        </w:tc>
        <w:tc>
          <w:tcPr>
            <w:tcW w:w="33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EA3F" w14:textId="77777777" w:rsidR="000326A1" w:rsidRPr="00CF382F" w:rsidRDefault="000326A1" w:rsidP="000326A1">
            <w:pPr>
              <w:pStyle w:val="TableHeaderCENTER"/>
            </w:pPr>
            <w:r w:rsidRPr="00CF382F">
              <w:t>Discrete Wavelength (nm)</w:t>
            </w:r>
          </w:p>
        </w:tc>
        <w:tc>
          <w:tcPr>
            <w:tcW w:w="4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3606" w14:textId="77777777" w:rsidR="000326A1" w:rsidRPr="00CF382F" w:rsidRDefault="000326A1" w:rsidP="000326A1">
            <w:pPr>
              <w:pStyle w:val="TableHeaderCENTER"/>
            </w:pPr>
            <w:r w:rsidRPr="00CF382F">
              <w:t>Wavelength Range (nm)</w:t>
            </w:r>
          </w:p>
        </w:tc>
      </w:tr>
      <w:tr w:rsidR="000326A1" w:rsidRPr="00CF382F" w14:paraId="134F40C9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C80B" w14:textId="77777777" w:rsidR="000326A1" w:rsidRPr="00CF382F" w:rsidRDefault="000326A1" w:rsidP="000326A1">
            <w:pPr>
              <w:pStyle w:val="TablecellLEFT"/>
            </w:pPr>
            <w:r w:rsidRPr="00CF382F">
              <w:t>Environmental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1DF2" w14:textId="77777777" w:rsidR="000326A1" w:rsidRPr="00CF382F" w:rsidRDefault="000326A1" w:rsidP="000326A1">
            <w:pPr>
              <w:pStyle w:val="TablecellCENTER"/>
            </w:pPr>
            <w:r w:rsidRPr="00CF382F">
              <w:t>400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9F7D" w14:textId="77777777" w:rsidR="000326A1" w:rsidRPr="00CF382F" w:rsidRDefault="000326A1" w:rsidP="000326A1">
            <w:pPr>
              <w:pStyle w:val="TablecellCENTER"/>
            </w:pPr>
            <w:r w:rsidRPr="00CF382F">
              <w:t>450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3855" w14:textId="77777777" w:rsidR="000326A1" w:rsidRPr="00CF382F" w:rsidRDefault="000326A1" w:rsidP="000326A1">
            <w:pPr>
              <w:pStyle w:val="TablecellCENTER"/>
            </w:pPr>
            <w:r w:rsidRPr="00CF382F">
              <w:t>500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D803" w14:textId="77777777" w:rsidR="000326A1" w:rsidRPr="00CF382F" w:rsidRDefault="000326A1" w:rsidP="000326A1">
            <w:pPr>
              <w:pStyle w:val="TablecellCENTER"/>
            </w:pPr>
            <w:r w:rsidRPr="00CF382F">
              <w:t>600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E1B3" w14:textId="77777777" w:rsidR="000326A1" w:rsidRPr="00CF382F" w:rsidRDefault="000326A1" w:rsidP="000326A1">
            <w:pPr>
              <w:pStyle w:val="TablecellCENTER"/>
            </w:pPr>
            <w:r w:rsidRPr="00CF382F">
              <w:t>300 - 320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7E8C" w14:textId="77777777" w:rsidR="000326A1" w:rsidRPr="00CF382F" w:rsidRDefault="000326A1" w:rsidP="000326A1">
            <w:pPr>
              <w:pStyle w:val="TablecellCENTER"/>
            </w:pPr>
            <w:r w:rsidRPr="00CF382F">
              <w:t>400 - 450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97A1" w14:textId="77777777" w:rsidR="000326A1" w:rsidRPr="00CF382F" w:rsidRDefault="000326A1" w:rsidP="000326A1">
            <w:pPr>
              <w:pStyle w:val="TablecellCENTER"/>
            </w:pPr>
            <w:r w:rsidRPr="00CF382F">
              <w:t>600 - 800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BC00" w14:textId="77777777" w:rsidR="000326A1" w:rsidRPr="00CF382F" w:rsidRDefault="000326A1" w:rsidP="000326A1">
            <w:pPr>
              <w:pStyle w:val="TablecellCENTER"/>
            </w:pPr>
            <w:r w:rsidRPr="00CF382F">
              <w:t>450 - 1</w:t>
            </w:r>
            <w:r w:rsidRPr="00CF382F">
              <w:rPr>
                <w:sz w:val="10"/>
                <w:szCs w:val="10"/>
              </w:rPr>
              <w:t> </w:t>
            </w:r>
            <w:r w:rsidRPr="00CF382F">
              <w:t>100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34E6" w14:textId="77777777" w:rsidR="000326A1" w:rsidRPr="00CF382F" w:rsidRDefault="000326A1" w:rsidP="000326A1">
            <w:pPr>
              <w:pStyle w:val="TablecellCENTER"/>
            </w:pPr>
            <w:r w:rsidRPr="00CF382F">
              <w:t>900- 1</w:t>
            </w:r>
            <w:r w:rsidRPr="00CF382F">
              <w:rPr>
                <w:sz w:val="10"/>
                <w:szCs w:val="10"/>
              </w:rPr>
              <w:t> </w:t>
            </w:r>
            <w:r w:rsidRPr="00CF382F">
              <w:t>800</w:t>
            </w:r>
          </w:p>
        </w:tc>
      </w:tr>
      <w:tr w:rsidR="000326A1" w:rsidRPr="00CF382F" w14:paraId="3956022D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21B4" w14:textId="77777777" w:rsidR="000326A1" w:rsidRPr="00CF382F" w:rsidRDefault="000326A1" w:rsidP="000326A1">
            <w:pPr>
              <w:pStyle w:val="TablecellLEFT"/>
            </w:pPr>
            <w:r w:rsidRPr="00CF382F">
              <w:t>Boiling water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E98E" w14:textId="77777777" w:rsidR="000326A1" w:rsidRPr="00CF382F" w:rsidRDefault="000326A1" w:rsidP="000326A1">
            <w:pPr>
              <w:pStyle w:val="TablecellCENTER"/>
            </w:pPr>
            <w:r w:rsidRPr="00CF382F"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CD65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693F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4949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6696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6600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0237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C741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E933" w14:textId="77777777" w:rsidR="000326A1" w:rsidRPr="00CF382F" w:rsidRDefault="000326A1" w:rsidP="000326A1">
            <w:pPr>
              <w:pStyle w:val="TablecellCENTER"/>
            </w:pPr>
            <w:r w:rsidRPr="00CF382F">
              <w:lastRenderedPageBreak/>
              <w:t xml:space="preserve">[insert </w:t>
            </w:r>
            <w:r w:rsidRPr="00CF382F">
              <w:lastRenderedPageBreak/>
              <w:t>value]</w:t>
            </w:r>
          </w:p>
        </w:tc>
      </w:tr>
      <w:tr w:rsidR="000326A1" w:rsidRPr="00CF382F" w14:paraId="23499264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381D" w14:textId="77777777" w:rsidR="000326A1" w:rsidRPr="00CF382F" w:rsidRDefault="000326A1" w:rsidP="000326A1">
            <w:pPr>
              <w:pStyle w:val="TablecellLEFT"/>
            </w:pPr>
            <w:r w:rsidRPr="00CF382F">
              <w:lastRenderedPageBreak/>
              <w:t>Humidity and temperature HT1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7A1D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929D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4FFB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F379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5801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D92E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AA1B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92F8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00AD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5BD4C894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B9E1" w14:textId="77777777" w:rsidR="000326A1" w:rsidRPr="00CF382F" w:rsidRDefault="000326A1" w:rsidP="000326A1">
            <w:pPr>
              <w:pStyle w:val="TablecellLEFT"/>
            </w:pPr>
            <w:r w:rsidRPr="00CF382F">
              <w:t>Thermal cycling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D0E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2BB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0AFA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0550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CEDE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D76A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E343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4E7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1B5E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4C2A0D87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B108" w14:textId="77777777" w:rsidR="000326A1" w:rsidRPr="00CF382F" w:rsidRDefault="000326A1" w:rsidP="000326A1">
            <w:pPr>
              <w:pStyle w:val="TablecellLEFT"/>
            </w:pPr>
            <w:r w:rsidRPr="00CF382F">
              <w:t>UV exposure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3C87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B87F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B57C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0540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52B9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615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3FA8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0B11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4864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03EA1B9C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CEC9" w14:textId="77777777" w:rsidR="000326A1" w:rsidRPr="00CF382F" w:rsidRDefault="000326A1" w:rsidP="000326A1">
            <w:pPr>
              <w:pStyle w:val="TablecellLEFT"/>
            </w:pPr>
            <w:r w:rsidRPr="00CF382F">
              <w:t>Electron irradiation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A738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040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9385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4A81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1401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1560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C164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F809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61E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730B6BB2" w14:textId="77777777" w:rsidTr="008675EB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D091" w14:textId="77777777" w:rsidR="000326A1" w:rsidRPr="00CF382F" w:rsidRDefault="000326A1" w:rsidP="000326A1">
            <w:pPr>
              <w:pStyle w:val="TablecellLEFT"/>
            </w:pPr>
            <w:r w:rsidRPr="00CF382F">
              <w:t>Proton irradiation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1A8C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5ED3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A90F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6735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5664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07BB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5CC4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77C8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36C7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</w:tbl>
    <w:p w14:paraId="182F9217" w14:textId="77777777" w:rsidR="000326A1" w:rsidRPr="00CF382F" w:rsidRDefault="000326A1" w:rsidP="000326A1">
      <w:pPr>
        <w:pStyle w:val="paragraph"/>
      </w:pPr>
    </w:p>
    <w:p w14:paraId="74042ABC" w14:textId="77777777" w:rsidR="000326A1" w:rsidRPr="00CF382F" w:rsidRDefault="000326A1" w:rsidP="000326A1">
      <w:pPr>
        <w:pStyle w:val="DRD2"/>
      </w:pPr>
      <w:bookmarkStart w:id="30" w:name="_Ref201469038"/>
      <w:r w:rsidRPr="00CF382F">
        <w:t>Electro-optical properties</w:t>
      </w:r>
      <w:bookmarkEnd w:id="30"/>
    </w:p>
    <w:p w14:paraId="12A53BB3" w14:textId="1EB8B7C2" w:rsidR="000326A1" w:rsidRPr="00CF382F" w:rsidRDefault="009559B0" w:rsidP="00AE13CD">
      <w:pPr>
        <w:pStyle w:val="requirelevel1"/>
        <w:numPr>
          <w:ilvl w:val="5"/>
          <w:numId w:val="161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8.7.3</w:t>
      </w:r>
      <w:r w:rsidR="000326A1" w:rsidRPr="00CF382F">
        <w:t>, the SCD-CVG shall include a figure showing the nominal values and tolerances for the following electro-optical properties:</w:t>
      </w:r>
    </w:p>
    <w:p w14:paraId="67F004B6" w14:textId="77777777" w:rsidR="000326A1" w:rsidRPr="00CF382F" w:rsidRDefault="000326A1" w:rsidP="000326A1">
      <w:pPr>
        <w:pStyle w:val="requirelevel2"/>
      </w:pPr>
      <w:r w:rsidRPr="00CF382F">
        <w:t xml:space="preserve">bulk resistivity and surface </w:t>
      </w:r>
      <w:proofErr w:type="gramStart"/>
      <w:r w:rsidRPr="00CF382F">
        <w:t>resistivity;</w:t>
      </w:r>
      <w:proofErr w:type="gramEnd"/>
    </w:p>
    <w:p w14:paraId="7DF1AD47" w14:textId="77777777" w:rsidR="000326A1" w:rsidRPr="00CF382F" w:rsidRDefault="000326A1" w:rsidP="000326A1">
      <w:pPr>
        <w:pStyle w:val="requirelevel2"/>
      </w:pPr>
      <w:r w:rsidRPr="00CF382F">
        <w:t>refractive index.</w:t>
      </w:r>
    </w:p>
    <w:p w14:paraId="3B9183F7" w14:textId="77777777" w:rsidR="000326A1" w:rsidRPr="00CF382F" w:rsidRDefault="000326A1" w:rsidP="000326A1">
      <w:pPr>
        <w:pStyle w:val="DRD2"/>
      </w:pPr>
      <w:bookmarkStart w:id="31" w:name="_Ref201475892"/>
      <w:r w:rsidRPr="00CF382F">
        <w:t>Mechanical properties</w:t>
      </w:r>
      <w:bookmarkEnd w:id="31"/>
    </w:p>
    <w:p w14:paraId="512D6BEB" w14:textId="08AAE3F4" w:rsidR="000326A1" w:rsidRPr="00CF382F" w:rsidRDefault="009559B0" w:rsidP="00AE13CD">
      <w:pPr>
        <w:pStyle w:val="requirelevel1"/>
        <w:numPr>
          <w:ilvl w:val="5"/>
          <w:numId w:val="162"/>
        </w:numPr>
      </w:pPr>
      <w:bookmarkStart w:id="32" w:name="_Ref201475959"/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8.7.4</w:t>
      </w:r>
      <w:r w:rsidR="000326A1" w:rsidRPr="00CF382F">
        <w:t>, the SCD-CVG shall include a figure showing the nominal values and tolerances of the following mechanical properties:</w:t>
      </w:r>
      <w:bookmarkEnd w:id="32"/>
    </w:p>
    <w:p w14:paraId="56920770" w14:textId="77777777" w:rsidR="000326A1" w:rsidRPr="00CF382F" w:rsidRDefault="000326A1" w:rsidP="000326A1">
      <w:pPr>
        <w:pStyle w:val="requirelevel2"/>
      </w:pPr>
      <w:bookmarkStart w:id="33" w:name="_Ref201469240"/>
      <w:r w:rsidRPr="00CF382F">
        <w:t>dimensions (A: length, B: width</w:t>
      </w:r>
      <w:proofErr w:type="gramStart"/>
      <w:r w:rsidRPr="00CF382F">
        <w:t>);</w:t>
      </w:r>
      <w:bookmarkEnd w:id="33"/>
      <w:proofErr w:type="gramEnd"/>
    </w:p>
    <w:p w14:paraId="3B343133" w14:textId="77777777" w:rsidR="000326A1" w:rsidRPr="00CF382F" w:rsidRDefault="000326A1" w:rsidP="000326A1">
      <w:pPr>
        <w:pStyle w:val="requirelevel2"/>
      </w:pPr>
      <w:bookmarkStart w:id="34" w:name="_Ref201475967"/>
      <w:r w:rsidRPr="00CF382F">
        <w:t>weight (average per shipping lot</w:t>
      </w:r>
      <w:proofErr w:type="gramStart"/>
      <w:r w:rsidRPr="00CF382F">
        <w:t>);</w:t>
      </w:r>
      <w:bookmarkEnd w:id="34"/>
      <w:proofErr w:type="gramEnd"/>
    </w:p>
    <w:p w14:paraId="5C503F60" w14:textId="77777777" w:rsidR="000326A1" w:rsidRPr="00CF382F" w:rsidRDefault="000326A1" w:rsidP="000326A1">
      <w:pPr>
        <w:pStyle w:val="requirelevel2"/>
      </w:pPr>
      <w:bookmarkStart w:id="35" w:name="_Ref201469273"/>
      <w:r w:rsidRPr="00CF382F">
        <w:t>density</w:t>
      </w:r>
      <w:bookmarkEnd w:id="35"/>
    </w:p>
    <w:p w14:paraId="0D9C3B84" w14:textId="77777777" w:rsidR="000326A1" w:rsidRPr="00CF382F" w:rsidRDefault="000326A1" w:rsidP="000326A1">
      <w:pPr>
        <w:pStyle w:val="requirelevel2"/>
      </w:pPr>
      <w:proofErr w:type="gramStart"/>
      <w:r w:rsidRPr="00CF382F">
        <w:t>thickness;</w:t>
      </w:r>
      <w:proofErr w:type="gramEnd"/>
    </w:p>
    <w:p w14:paraId="3DA3F12C" w14:textId="77777777" w:rsidR="000326A1" w:rsidRPr="00CF382F" w:rsidRDefault="000326A1" w:rsidP="000326A1">
      <w:pPr>
        <w:pStyle w:val="requirelevel2"/>
      </w:pPr>
      <w:r w:rsidRPr="00CF382F">
        <w:t xml:space="preserve">edge </w:t>
      </w:r>
      <w:proofErr w:type="gramStart"/>
      <w:r w:rsidRPr="00CF382F">
        <w:t>parallelism;</w:t>
      </w:r>
      <w:proofErr w:type="gramEnd"/>
    </w:p>
    <w:p w14:paraId="556803FE" w14:textId="77777777" w:rsidR="000326A1" w:rsidRPr="00CF382F" w:rsidRDefault="000326A1" w:rsidP="000326A1">
      <w:pPr>
        <w:pStyle w:val="requirelevel2"/>
      </w:pPr>
      <w:proofErr w:type="spellStart"/>
      <w:r w:rsidRPr="00CF382F">
        <w:t>perpendicularity</w:t>
      </w:r>
      <w:proofErr w:type="spellEnd"/>
      <w:r w:rsidRPr="00CF382F">
        <w:t xml:space="preserve"> of sides.</w:t>
      </w:r>
    </w:p>
    <w:p w14:paraId="126E0D67" w14:textId="3010FD34" w:rsidR="000326A1" w:rsidRPr="00CF382F" w:rsidRDefault="000326A1" w:rsidP="000326A1">
      <w:pPr>
        <w:pStyle w:val="NOTE"/>
        <w:rPr>
          <w:lang w:val="en-GB"/>
        </w:rPr>
      </w:pPr>
      <w:r w:rsidRPr="00CF382F">
        <w:rPr>
          <w:lang w:val="en-GB"/>
        </w:rPr>
        <w:t xml:space="preserve">This figure can be the same as in </w:t>
      </w:r>
      <w:r w:rsidR="004B7DB8" w:rsidRPr="00CF382F">
        <w:rPr>
          <w:lang w:val="en-GB"/>
        </w:rPr>
        <w:t xml:space="preserve">clause </w:t>
      </w:r>
      <w:r w:rsidR="009B059F">
        <w:rPr>
          <w:lang w:val="en-GB"/>
        </w:rPr>
        <w:t>D.2.1&lt;8.4&gt;</w:t>
      </w:r>
      <w:r w:rsidRPr="00CF382F">
        <w:rPr>
          <w:lang w:val="en-GB"/>
        </w:rPr>
        <w:t>.</w:t>
      </w:r>
    </w:p>
    <w:p w14:paraId="2304F200" w14:textId="77777777" w:rsidR="000326A1" w:rsidRPr="00CF382F" w:rsidRDefault="000326A1" w:rsidP="000326A1">
      <w:pPr>
        <w:pStyle w:val="DRD2"/>
      </w:pPr>
      <w:r w:rsidRPr="00CF382F">
        <w:t>Reflectance properties</w:t>
      </w:r>
    </w:p>
    <w:p w14:paraId="06FC4A6D" w14:textId="048ACDF0" w:rsidR="000326A1" w:rsidRPr="00CF382F" w:rsidRDefault="009559B0" w:rsidP="00AE13CD">
      <w:pPr>
        <w:pStyle w:val="requirelevel1"/>
        <w:numPr>
          <w:ilvl w:val="5"/>
          <w:numId w:val="163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8.7.5</w:t>
      </w:r>
      <w:r w:rsidR="000326A1" w:rsidRPr="00CF382F">
        <w:t>, the SCD-CVG shall include a figure showing the nominal values and tolerances of the following reflectance properties:</w:t>
      </w:r>
    </w:p>
    <w:p w14:paraId="17BFDAE4" w14:textId="77777777" w:rsidR="000326A1" w:rsidRPr="00CF382F" w:rsidRDefault="000326A1" w:rsidP="000326A1">
      <w:pPr>
        <w:pStyle w:val="requirelevel2"/>
      </w:pPr>
      <w:r w:rsidRPr="00CF382F">
        <w:t>reflectance (including wavelength</w:t>
      </w:r>
      <w:proofErr w:type="gramStart"/>
      <w:r w:rsidRPr="00CF382F">
        <w:t>);</w:t>
      </w:r>
      <w:proofErr w:type="gramEnd"/>
    </w:p>
    <w:p w14:paraId="363D2582" w14:textId="77777777" w:rsidR="000326A1" w:rsidRPr="00CF382F" w:rsidRDefault="000326A1" w:rsidP="000326A1">
      <w:pPr>
        <w:pStyle w:val="requirelevel2"/>
      </w:pPr>
      <w:r w:rsidRPr="00CF382F">
        <w:t>reflectance cut</w:t>
      </w:r>
      <w:r w:rsidR="006D3E99" w:rsidRPr="00CF382F">
        <w:t>-</w:t>
      </w:r>
      <w:proofErr w:type="gramStart"/>
      <w:r w:rsidRPr="00CF382F">
        <w:t>on;</w:t>
      </w:r>
      <w:proofErr w:type="gramEnd"/>
    </w:p>
    <w:p w14:paraId="62D4CD68" w14:textId="77777777" w:rsidR="000326A1" w:rsidRPr="00CF382F" w:rsidRDefault="000326A1" w:rsidP="000326A1">
      <w:pPr>
        <w:pStyle w:val="requirelevel2"/>
      </w:pPr>
      <w:r w:rsidRPr="00CF382F">
        <w:t xml:space="preserve">reflectance </w:t>
      </w:r>
      <w:proofErr w:type="gramStart"/>
      <w:r w:rsidRPr="00CF382F">
        <w:t>cut</w:t>
      </w:r>
      <w:r w:rsidR="006D3E99" w:rsidRPr="00CF382F">
        <w:t>-</w:t>
      </w:r>
      <w:r w:rsidRPr="00CF382F">
        <w:t>off;</w:t>
      </w:r>
      <w:proofErr w:type="gramEnd"/>
    </w:p>
    <w:p w14:paraId="18D8FF2D" w14:textId="77777777" w:rsidR="000326A1" w:rsidRPr="00CF382F" w:rsidRDefault="000326A1" w:rsidP="000326A1">
      <w:pPr>
        <w:pStyle w:val="requirelevel2"/>
      </w:pPr>
      <w:r w:rsidRPr="00CF382F">
        <w:t>reflectance bandwidth.</w:t>
      </w:r>
    </w:p>
    <w:p w14:paraId="57C22681" w14:textId="686BD812" w:rsidR="000326A1" w:rsidRPr="00CF382F" w:rsidRDefault="000326A1" w:rsidP="000326A1">
      <w:pPr>
        <w:pStyle w:val="NOTE"/>
        <w:rPr>
          <w:lang w:val="en-GB"/>
        </w:rPr>
      </w:pPr>
      <w:r w:rsidRPr="00CF382F">
        <w:rPr>
          <w:lang w:val="en-GB"/>
        </w:rPr>
        <w:t xml:space="preserve">This figure can be the same as in </w:t>
      </w:r>
      <w:r w:rsidR="004B7DB8" w:rsidRPr="00CF382F">
        <w:rPr>
          <w:lang w:val="en-GB"/>
        </w:rPr>
        <w:t xml:space="preserve">clause </w:t>
      </w:r>
      <w:r w:rsidR="009B059F">
        <w:rPr>
          <w:lang w:val="en-GB"/>
        </w:rPr>
        <w:t>D.2.1&lt;8.4&gt;</w:t>
      </w:r>
      <w:r w:rsidRPr="00CF382F">
        <w:rPr>
          <w:lang w:val="en-GB"/>
        </w:rPr>
        <w:t>.</w:t>
      </w:r>
    </w:p>
    <w:p w14:paraId="4E4C15CD" w14:textId="77777777" w:rsidR="000326A1" w:rsidRPr="00CF382F" w:rsidRDefault="000326A1" w:rsidP="000326A1">
      <w:pPr>
        <w:pStyle w:val="DRD2"/>
      </w:pPr>
      <w:r w:rsidRPr="00CF382F">
        <w:lastRenderedPageBreak/>
        <w:t>Normal emittance</w:t>
      </w:r>
    </w:p>
    <w:p w14:paraId="457F6B93" w14:textId="535931FE" w:rsidR="000326A1" w:rsidRPr="00CF382F" w:rsidRDefault="009559B0" w:rsidP="00AE13CD">
      <w:pPr>
        <w:pStyle w:val="requirelevel1"/>
        <w:numPr>
          <w:ilvl w:val="5"/>
          <w:numId w:val="164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8.7.6</w:t>
      </w:r>
      <w:r w:rsidR="000326A1" w:rsidRPr="00CF382F">
        <w:t>, the SCD-CVG shall include the minimum value of the normal emittance, as a percentage (%) and the equipment used to measure the normal emittance.</w:t>
      </w:r>
    </w:p>
    <w:p w14:paraId="444EBF0B" w14:textId="77777777" w:rsidR="000326A1" w:rsidRPr="00CF382F" w:rsidRDefault="000326A1" w:rsidP="000326A1">
      <w:pPr>
        <w:pStyle w:val="DRD2"/>
      </w:pPr>
      <w:r w:rsidRPr="00CF382F">
        <w:t>Surface resistivity</w:t>
      </w:r>
    </w:p>
    <w:p w14:paraId="5B72A54D" w14:textId="36F433F5" w:rsidR="000326A1" w:rsidRPr="00CF382F" w:rsidRDefault="009559B0" w:rsidP="00AE13CD">
      <w:pPr>
        <w:pStyle w:val="requirelevel1"/>
        <w:numPr>
          <w:ilvl w:val="5"/>
          <w:numId w:val="165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8.7.7</w:t>
      </w:r>
      <w:r w:rsidR="000326A1" w:rsidRPr="00CF382F">
        <w:t xml:space="preserve">, the SCD-CVG shall include the minimum value of the surface resistivity, in </w:t>
      </w:r>
      <w:r w:rsidR="000326A1" w:rsidRPr="00CF382F">
        <w:rPr>
          <w:rFonts w:ascii="MS Symbol" w:hAnsi="MS Symbol"/>
        </w:rPr>
        <w:sym w:font="Symbol" w:char="F057"/>
      </w:r>
      <w:r w:rsidR="000326A1" w:rsidRPr="00CF382F">
        <w:t>/cm</w:t>
      </w:r>
      <w:r w:rsidR="000326A1" w:rsidRPr="00CF382F">
        <w:rPr>
          <w:vertAlign w:val="superscript"/>
        </w:rPr>
        <w:t>2</w:t>
      </w:r>
      <w:r w:rsidR="000326A1" w:rsidRPr="00CF382F">
        <w:t>, and the equipment used to measure the resistivity.</w:t>
      </w:r>
    </w:p>
    <w:p w14:paraId="583C6991" w14:textId="77777777" w:rsidR="000326A1" w:rsidRPr="00CF382F" w:rsidRDefault="000326A1" w:rsidP="000326A1">
      <w:pPr>
        <w:pStyle w:val="DRD2"/>
      </w:pPr>
      <w:r w:rsidRPr="00CF382F">
        <w:t>Flatness or bow</w:t>
      </w:r>
    </w:p>
    <w:p w14:paraId="513147E6" w14:textId="759FC119" w:rsidR="000326A1" w:rsidRPr="00CF382F" w:rsidRDefault="009559B0" w:rsidP="00AE13CD">
      <w:pPr>
        <w:pStyle w:val="requirelevel1"/>
        <w:numPr>
          <w:ilvl w:val="5"/>
          <w:numId w:val="166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8.7.8</w:t>
      </w:r>
      <w:r w:rsidR="000326A1" w:rsidRPr="00CF382F">
        <w:t>, the SCD-CVG shall include:</w:t>
      </w:r>
    </w:p>
    <w:p w14:paraId="6AA02BD4" w14:textId="77777777" w:rsidR="000326A1" w:rsidRPr="00CF382F" w:rsidRDefault="000326A1" w:rsidP="000326A1">
      <w:pPr>
        <w:pStyle w:val="requirelevel2"/>
      </w:pPr>
      <w:r w:rsidRPr="00CF382F">
        <w:t>The minimum value of the flatness or bow, as a maximum deviation, in mm.</w:t>
      </w:r>
    </w:p>
    <w:p w14:paraId="1DBE45B9" w14:textId="77777777" w:rsidR="000326A1" w:rsidRPr="00CF382F" w:rsidRDefault="000326A1" w:rsidP="000326A1">
      <w:pPr>
        <w:pStyle w:val="requirelevel2"/>
      </w:pPr>
      <w:r w:rsidRPr="00CF382F">
        <w:t>The maximum value of coverglass displacement, from an optically flat surface over a specified distance in mm, for localized flatness deformations, in mm.</w:t>
      </w:r>
    </w:p>
    <w:p w14:paraId="27859EA7" w14:textId="77777777" w:rsidR="000326A1" w:rsidRPr="00CF382F" w:rsidRDefault="000326A1" w:rsidP="000326A1">
      <w:pPr>
        <w:pStyle w:val="DRD2"/>
      </w:pPr>
      <w:r w:rsidRPr="00CF382F">
        <w:t>Transmission into adhesive</w:t>
      </w:r>
    </w:p>
    <w:p w14:paraId="25056E2C" w14:textId="523F7DAE" w:rsidR="000326A1" w:rsidRPr="00CF382F" w:rsidRDefault="009559B0" w:rsidP="00AE13CD">
      <w:pPr>
        <w:pStyle w:val="requirelevel1"/>
        <w:numPr>
          <w:ilvl w:val="5"/>
          <w:numId w:val="167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8.7.9</w:t>
      </w:r>
      <w:r w:rsidR="000326A1" w:rsidRPr="00CF382F">
        <w:t>, the SCD-CVG shall include:</w:t>
      </w:r>
    </w:p>
    <w:p w14:paraId="5C60413C" w14:textId="7812682D" w:rsidR="000326A1" w:rsidRPr="00CF382F" w:rsidRDefault="000326A1" w:rsidP="000326A1">
      <w:pPr>
        <w:pStyle w:val="requirelevel2"/>
      </w:pPr>
      <w:r w:rsidRPr="00CF382F">
        <w:t xml:space="preserve">The values as shown in </w:t>
      </w:r>
      <w:r w:rsidR="009B059F">
        <w:t>Table D-1</w:t>
      </w:r>
      <w:r w:rsidRPr="00CF382F">
        <w:t>.</w:t>
      </w:r>
    </w:p>
    <w:p w14:paraId="73B37DED" w14:textId="77777777" w:rsidR="000326A1" w:rsidRPr="00CF382F" w:rsidRDefault="000326A1" w:rsidP="000326A1">
      <w:pPr>
        <w:pStyle w:val="requirelevel2"/>
      </w:pPr>
      <w:r w:rsidRPr="00CF382F">
        <w:t>The Fresnel’s equation used for the correction of the transmission for reflectance losses including all parameters.</w:t>
      </w:r>
    </w:p>
    <w:p w14:paraId="47F2D2DA" w14:textId="77777777" w:rsidR="000326A1" w:rsidRPr="00CF382F" w:rsidRDefault="000326A1" w:rsidP="000326A1">
      <w:pPr>
        <w:pStyle w:val="DRD2"/>
      </w:pPr>
      <w:r w:rsidRPr="00CF382F">
        <w:t>HT1 humidity and temperature</w:t>
      </w:r>
    </w:p>
    <w:p w14:paraId="2B2373AB" w14:textId="7FB90B86" w:rsidR="000326A1" w:rsidRPr="00CF382F" w:rsidRDefault="009559B0" w:rsidP="00AE13CD">
      <w:pPr>
        <w:pStyle w:val="requirelevel1"/>
        <w:numPr>
          <w:ilvl w:val="5"/>
          <w:numId w:val="168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8.7.11.1</w:t>
      </w:r>
      <w:r w:rsidR="000326A1" w:rsidRPr="00CF382F">
        <w:t>, the SCD-CVG shall state the chemical contents (type and percentage (%) in the mist) of the humid environment when there are specific requirements on the contents of the environment.</w:t>
      </w:r>
    </w:p>
    <w:p w14:paraId="0A194250" w14:textId="77777777" w:rsidR="000326A1" w:rsidRPr="00CF382F" w:rsidRDefault="000326A1" w:rsidP="000326A1">
      <w:pPr>
        <w:pStyle w:val="DRD2"/>
      </w:pPr>
      <w:r w:rsidRPr="00CF382F">
        <w:t>Electron irradiation</w:t>
      </w:r>
    </w:p>
    <w:p w14:paraId="6F1B9E0D" w14:textId="1FE26BA2" w:rsidR="000326A1" w:rsidRPr="00CF382F" w:rsidRDefault="009559B0" w:rsidP="00AE13CD">
      <w:pPr>
        <w:pStyle w:val="requirelevel1"/>
        <w:numPr>
          <w:ilvl w:val="5"/>
          <w:numId w:val="169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8.7.13.2</w:t>
      </w:r>
      <w:r w:rsidR="000326A1" w:rsidRPr="00CF382F">
        <w:t>, the SCD-CVG shall state the value of the nominal dose of the electron irradiation, in e</w:t>
      </w:r>
      <w:r w:rsidR="000326A1" w:rsidRPr="00CF382F">
        <w:rPr>
          <w:vertAlign w:val="superscript"/>
        </w:rPr>
        <w:t xml:space="preserve">- </w:t>
      </w:r>
      <w:r w:rsidR="000326A1" w:rsidRPr="00CF382F">
        <w:t>cm</w:t>
      </w:r>
      <w:r w:rsidR="000326A1" w:rsidRPr="00CF382F">
        <w:rPr>
          <w:vertAlign w:val="superscript"/>
        </w:rPr>
        <w:t>-2</w:t>
      </w:r>
      <w:r w:rsidR="000326A1" w:rsidRPr="00CF382F">
        <w:t>, and maximum rate, in e</w:t>
      </w:r>
      <w:r w:rsidR="000326A1" w:rsidRPr="00CF382F">
        <w:rPr>
          <w:vertAlign w:val="superscript"/>
        </w:rPr>
        <w:t xml:space="preserve">- </w:t>
      </w:r>
      <w:r w:rsidR="000326A1" w:rsidRPr="00CF382F">
        <w:t>cm</w:t>
      </w:r>
      <w:r w:rsidR="000326A1" w:rsidRPr="00CF382F">
        <w:rPr>
          <w:vertAlign w:val="superscript"/>
        </w:rPr>
        <w:t>-2</w:t>
      </w:r>
      <w:r w:rsidR="000326A1" w:rsidRPr="00CF382F">
        <w:t xml:space="preserve"> s</w:t>
      </w:r>
      <w:r w:rsidR="000326A1" w:rsidRPr="00CF382F">
        <w:rPr>
          <w:vertAlign w:val="superscript"/>
        </w:rPr>
        <w:t>-1</w:t>
      </w:r>
      <w:r w:rsidR="000326A1" w:rsidRPr="00CF382F">
        <w:t>.</w:t>
      </w:r>
    </w:p>
    <w:p w14:paraId="118B540F" w14:textId="77777777" w:rsidR="000326A1" w:rsidRPr="00CF382F" w:rsidRDefault="000326A1" w:rsidP="000326A1">
      <w:pPr>
        <w:pStyle w:val="DRD2"/>
      </w:pPr>
      <w:r w:rsidRPr="00CF382F">
        <w:t>Proton irradiation</w:t>
      </w:r>
    </w:p>
    <w:p w14:paraId="76DC34CD" w14:textId="4A1D0D2A" w:rsidR="000326A1" w:rsidRPr="00CF382F" w:rsidRDefault="009559B0" w:rsidP="00AE13CD">
      <w:pPr>
        <w:pStyle w:val="requirelevel1"/>
        <w:numPr>
          <w:ilvl w:val="5"/>
          <w:numId w:val="170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8.7.14.2</w:t>
      </w:r>
      <w:r w:rsidR="000326A1" w:rsidRPr="00CF382F">
        <w:t>, the SCD-CVG shall state the value of the high and low energy dose of the proton irradiation in p</w:t>
      </w:r>
      <w:r w:rsidR="000326A1" w:rsidRPr="00CF382F">
        <w:rPr>
          <w:vertAlign w:val="superscript"/>
        </w:rPr>
        <w:t>+</w:t>
      </w:r>
      <w:r w:rsidR="000326A1" w:rsidRPr="00CF382F">
        <w:t xml:space="preserve"> cm</w:t>
      </w:r>
      <w:r w:rsidR="000326A1" w:rsidRPr="00CF382F">
        <w:rPr>
          <w:vertAlign w:val="superscript"/>
        </w:rPr>
        <w:t>-2</w:t>
      </w:r>
      <w:r w:rsidR="000326A1" w:rsidRPr="00CF382F">
        <w:t xml:space="preserve"> and maximum flux, in p</w:t>
      </w:r>
      <w:r w:rsidR="000326A1" w:rsidRPr="00CF382F">
        <w:rPr>
          <w:vertAlign w:val="superscript"/>
        </w:rPr>
        <w:t>+</w:t>
      </w:r>
      <w:r w:rsidR="000326A1" w:rsidRPr="00CF382F">
        <w:t xml:space="preserve"> cm</w:t>
      </w:r>
      <w:r w:rsidR="000326A1" w:rsidRPr="00CF382F">
        <w:rPr>
          <w:vertAlign w:val="superscript"/>
        </w:rPr>
        <w:t>-2</w:t>
      </w:r>
      <w:r w:rsidR="000326A1" w:rsidRPr="00CF382F">
        <w:t xml:space="preserve"> s</w:t>
      </w:r>
      <w:r w:rsidR="000326A1" w:rsidRPr="00CF382F">
        <w:rPr>
          <w:vertAlign w:val="superscript"/>
        </w:rPr>
        <w:t>-1</w:t>
      </w:r>
      <w:r w:rsidR="000326A1" w:rsidRPr="00CF382F">
        <w:t>.</w:t>
      </w:r>
    </w:p>
    <w:p w14:paraId="78E296D4" w14:textId="77777777" w:rsidR="000326A1" w:rsidRPr="00CF382F" w:rsidRDefault="000326A1" w:rsidP="000326A1">
      <w:pPr>
        <w:pStyle w:val="DRD2"/>
      </w:pPr>
      <w:r w:rsidRPr="00CF382F">
        <w:t>Breaking strength</w:t>
      </w:r>
    </w:p>
    <w:p w14:paraId="3A0EE62E" w14:textId="4FC50749" w:rsidR="000326A1" w:rsidRPr="00CF382F" w:rsidRDefault="009559B0" w:rsidP="00AE13CD">
      <w:pPr>
        <w:pStyle w:val="requirelevel1"/>
        <w:numPr>
          <w:ilvl w:val="5"/>
          <w:numId w:val="171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8.7.15</w:t>
      </w:r>
      <w:r w:rsidR="000326A1" w:rsidRPr="00CF382F">
        <w:t>, the SCD-CVG shall state the method to be used to test for the breaking strength and the limits of the breaking strength, in N</w:t>
      </w:r>
      <w:r w:rsidR="00BE0D35" w:rsidRPr="00CF382F">
        <w:t>.</w:t>
      </w:r>
    </w:p>
    <w:p w14:paraId="68A14CEC" w14:textId="77777777" w:rsidR="000326A1" w:rsidRPr="00CF382F" w:rsidRDefault="000326A1" w:rsidP="000326A1">
      <w:pPr>
        <w:pStyle w:val="DRD2"/>
      </w:pPr>
      <w:r w:rsidRPr="00CF382F">
        <w:lastRenderedPageBreak/>
        <w:t>Thermal cycling</w:t>
      </w:r>
    </w:p>
    <w:p w14:paraId="1790D209" w14:textId="360B53BE" w:rsidR="000326A1" w:rsidRPr="00CF382F" w:rsidRDefault="009559B0" w:rsidP="00AE13CD">
      <w:pPr>
        <w:pStyle w:val="requirelevel1"/>
        <w:numPr>
          <w:ilvl w:val="5"/>
          <w:numId w:val="172"/>
        </w:numPr>
      </w:pPr>
      <w:r w:rsidRPr="00CF382F">
        <w:t>In conformance with</w:t>
      </w:r>
      <w:r w:rsidR="000326A1" w:rsidRPr="00CF382F">
        <w:t xml:space="preserve"> </w:t>
      </w:r>
      <w:r w:rsidR="004B7DB8" w:rsidRPr="00CF382F">
        <w:t xml:space="preserve">clause </w:t>
      </w:r>
      <w:r w:rsidR="009B059F">
        <w:t>8.7.16</w:t>
      </w:r>
      <w:r w:rsidR="000326A1" w:rsidRPr="00CF382F">
        <w:t>, the SCD-CVG shall state the number of thermal cycles to be performed before contact adhesion and their extreme temperatures.</w:t>
      </w:r>
    </w:p>
    <w:p w14:paraId="29D6735F" w14:textId="77777777" w:rsidR="004D0539" w:rsidRPr="00CF382F" w:rsidRDefault="004D0539" w:rsidP="004D0539">
      <w:pPr>
        <w:pStyle w:val="Annex3"/>
      </w:pPr>
      <w:bookmarkStart w:id="36" w:name="_Toc202169668"/>
      <w:bookmarkStart w:id="37" w:name="_Toc202175676"/>
      <w:r w:rsidRPr="00CF382F">
        <w:t>Special remarks</w:t>
      </w:r>
      <w:bookmarkEnd w:id="36"/>
      <w:bookmarkEnd w:id="37"/>
    </w:p>
    <w:p w14:paraId="2314BDA8" w14:textId="77777777" w:rsidR="004D0539" w:rsidRPr="00CF382F" w:rsidRDefault="004D0539" w:rsidP="004D0539">
      <w:pPr>
        <w:pStyle w:val="paragraph"/>
        <w:rPr>
          <w:lang w:eastAsia="ar-SA"/>
        </w:rPr>
      </w:pPr>
      <w:r w:rsidRPr="00CF382F">
        <w:rPr>
          <w:lang w:eastAsia="ar-SA"/>
        </w:rPr>
        <w:t>None.</w:t>
      </w:r>
    </w:p>
    <w:bookmarkEnd w:id="0"/>
    <w:sectPr w:rsidR="004D0539" w:rsidRPr="00CF382F" w:rsidSect="006C6CE3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567D" w14:textId="77777777" w:rsidR="00077C15" w:rsidRDefault="00077C15">
      <w:r>
        <w:separator/>
      </w:r>
    </w:p>
  </w:endnote>
  <w:endnote w:type="continuationSeparator" w:id="0">
    <w:p w14:paraId="231F10F5" w14:textId="77777777" w:rsidR="00077C15" w:rsidRDefault="0007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6E7" w14:textId="2D01AF1D" w:rsidR="009A01AA" w:rsidRDefault="009A01AA" w:rsidP="00A65D7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3CC9">
      <w:rPr>
        <w:rStyle w:val="PageNumber"/>
        <w:noProof/>
      </w:rPr>
      <w:t>236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ACCA" w14:textId="77777777" w:rsidR="00077C15" w:rsidRDefault="00077C15">
      <w:r>
        <w:separator/>
      </w:r>
    </w:p>
  </w:footnote>
  <w:footnote w:type="continuationSeparator" w:id="0">
    <w:p w14:paraId="67765383" w14:textId="77777777" w:rsidR="00077C15" w:rsidRDefault="0007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C8C" w14:textId="6A4B9D3F" w:rsidR="009A01AA" w:rsidRDefault="009A01AA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638B180C" wp14:editId="360DEB3D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17" name="Picture 1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5D793852" w14:textId="607C5C19" w:rsidR="009A01AA" w:rsidRDefault="007237ED" w:rsidP="00147AE0">
    <w:pPr>
      <w:pStyle w:val="Header"/>
    </w:pPr>
    <w:r>
      <w:fldChar w:fldCharType="begin"/>
    </w:r>
    <w:r>
      <w:instrText xml:space="preserve"> DOCPROPERTY  "ECSS Standard Issue Date"  \* ME</w:instrText>
    </w:r>
    <w:r>
      <w:instrText xml:space="preserve">RGEFORMAT </w:instrText>
    </w:r>
    <w:r>
      <w:fldChar w:fldCharType="separate"/>
    </w:r>
    <w:r w:rsidR="000B1260">
      <w:t>20 April 2023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3AE" w14:textId="5B8DC202" w:rsidR="009A01AA" w:rsidRDefault="009A01AA" w:rsidP="008B1AA1">
    <w:pPr>
      <w:pStyle w:val="DocumentNumber"/>
      <w:tabs>
        <w:tab w:val="left" w:pos="6946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3B48CC4B" w14:textId="6290C036" w:rsidR="009A01AA" w:rsidRDefault="007237ED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0B1260">
      <w:t>20 April 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01DBF"/>
    <w:multiLevelType w:val="hybridMultilevel"/>
    <w:tmpl w:val="66D6B896"/>
    <w:lvl w:ilvl="0" w:tplc="B6C8A4C0">
      <w:start w:val="1"/>
      <w:numFmt w:val="none"/>
      <w:pStyle w:val="notenonum"/>
      <w:lvlText w:val="NOTE"/>
      <w:lvlJc w:val="left"/>
      <w:pPr>
        <w:tabs>
          <w:tab w:val="num" w:pos="3543"/>
        </w:tabs>
        <w:ind w:left="3543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D5DB9"/>
    <w:multiLevelType w:val="multilevel"/>
    <w:tmpl w:val="6DCC8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F374BC"/>
    <w:multiLevelType w:val="hybridMultilevel"/>
    <w:tmpl w:val="FE28FC90"/>
    <w:lvl w:ilvl="0" w:tplc="BB8212DC">
      <w:start w:val="1"/>
      <w:numFmt w:val="lowerLetter"/>
      <w:lvlText w:val="%1)"/>
      <w:lvlJc w:val="left"/>
      <w:pPr>
        <w:ind w:left="1092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C69FE"/>
    <w:multiLevelType w:val="hybridMultilevel"/>
    <w:tmpl w:val="AF6E884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6FB74E0"/>
    <w:multiLevelType w:val="singleLevel"/>
    <w:tmpl w:val="EC842DF6"/>
    <w:lvl w:ilvl="0">
      <w:start w:val="1"/>
      <w:numFmt w:val="bullet"/>
      <w:pStyle w:val="requirebul3"/>
      <w:lvlText w:val="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  <w:sz w:val="16"/>
      </w:rPr>
    </w:lvl>
  </w:abstractNum>
  <w:abstractNum w:abstractNumId="16" w15:restartNumberingAfterBreak="0">
    <w:nsid w:val="08F542EE"/>
    <w:multiLevelType w:val="singleLevel"/>
    <w:tmpl w:val="AE801A38"/>
    <w:lvl w:ilvl="0">
      <w:start w:val="1"/>
      <w:numFmt w:val="none"/>
      <w:pStyle w:val="deftermlevel2"/>
      <w:lvlText w:val="EXAMPLE"/>
      <w:lvlJc w:val="left"/>
      <w:pPr>
        <w:tabs>
          <w:tab w:val="num" w:pos="4408"/>
        </w:tabs>
        <w:ind w:left="3742" w:hanging="1134"/>
      </w:pPr>
      <w:rPr>
        <w:rFonts w:hint="default"/>
      </w:rPr>
    </w:lvl>
  </w:abstractNum>
  <w:abstractNum w:abstractNumId="17" w15:restartNumberingAfterBreak="0">
    <w:nsid w:val="0A2F69AD"/>
    <w:multiLevelType w:val="hybridMultilevel"/>
    <w:tmpl w:val="2AAA238A"/>
    <w:lvl w:ilvl="0" w:tplc="4BA4625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D1B06A0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0D3B3C75"/>
    <w:multiLevelType w:val="multilevel"/>
    <w:tmpl w:val="D68434A2"/>
    <w:lvl w:ilvl="0">
      <w:start w:val="1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391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0" w15:restartNumberingAfterBreak="0">
    <w:nsid w:val="0DB460C1"/>
    <w:multiLevelType w:val="multilevel"/>
    <w:tmpl w:val="690430BC"/>
    <w:lvl w:ilvl="0">
      <w:start w:val="1"/>
      <w:numFmt w:val="decimal"/>
      <w:pStyle w:val="DRD-Heading1"/>
      <w:lvlText w:val="&lt;%1&gt;"/>
      <w:lvlJc w:val="left"/>
      <w:pPr>
        <w:tabs>
          <w:tab w:val="num" w:pos="3121"/>
        </w:tabs>
        <w:ind w:left="2608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16"/>
        </w:tabs>
        <w:ind w:left="5216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3"/>
        </w:tabs>
        <w:ind w:left="7943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721"/>
        </w:tabs>
        <w:ind w:left="636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441"/>
        </w:tabs>
        <w:ind w:left="708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61"/>
        </w:tabs>
        <w:ind w:left="780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881"/>
        </w:tabs>
        <w:ind w:left="852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601"/>
        </w:tabs>
        <w:ind w:left="92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321"/>
        </w:tabs>
        <w:ind w:left="9961" w:firstLine="0"/>
      </w:pPr>
      <w:rPr>
        <w:rFonts w:hint="default"/>
      </w:rPr>
    </w:lvl>
  </w:abstractNum>
  <w:abstractNum w:abstractNumId="21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3F6C6D"/>
    <w:multiLevelType w:val="hybridMultilevel"/>
    <w:tmpl w:val="D8FE16E6"/>
    <w:lvl w:ilvl="0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3" w15:restartNumberingAfterBreak="0">
    <w:nsid w:val="106367C8"/>
    <w:multiLevelType w:val="hybridMultilevel"/>
    <w:tmpl w:val="6BEA88F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8D90110"/>
    <w:multiLevelType w:val="hybridMultilevel"/>
    <w:tmpl w:val="D8F48C6E"/>
    <w:lvl w:ilvl="0" w:tplc="CB7A8C0C">
      <w:start w:val="1"/>
      <w:numFmt w:val="lowerLetter"/>
      <w:pStyle w:val="tablefootnote"/>
      <w:lvlText w:val="%1"/>
      <w:lvlJc w:val="left"/>
      <w:pPr>
        <w:tabs>
          <w:tab w:val="num" w:pos="417"/>
        </w:tabs>
        <w:ind w:left="284" w:hanging="227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180DBF"/>
    <w:multiLevelType w:val="hybridMultilevel"/>
    <w:tmpl w:val="5942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06783"/>
    <w:multiLevelType w:val="hybridMultilevel"/>
    <w:tmpl w:val="2B4EBAF6"/>
    <w:lvl w:ilvl="0" w:tplc="1222E52A">
      <w:start w:val="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F4223"/>
    <w:multiLevelType w:val="hybridMultilevel"/>
    <w:tmpl w:val="0204B434"/>
    <w:lvl w:ilvl="0" w:tplc="04070019">
      <w:start w:val="1"/>
      <w:numFmt w:val="lowerLetter"/>
      <w:lvlText w:val="%1."/>
      <w:lvlJc w:val="left"/>
      <w:pPr>
        <w:ind w:left="1040" w:hanging="360"/>
      </w:p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9" w15:restartNumberingAfterBreak="0">
    <w:nsid w:val="1F6636D4"/>
    <w:multiLevelType w:val="singleLevel"/>
    <w:tmpl w:val="8FE83E5C"/>
    <w:lvl w:ilvl="0">
      <w:start w:val="1"/>
      <w:numFmt w:val="bullet"/>
      <w:pStyle w:val="bul30"/>
      <w:lvlText w:val="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sz w:val="16"/>
      </w:rPr>
    </w:lvl>
  </w:abstractNum>
  <w:abstractNum w:abstractNumId="30" w15:restartNumberingAfterBreak="0">
    <w:nsid w:val="1F8027F1"/>
    <w:multiLevelType w:val="multilevel"/>
    <w:tmpl w:val="A5C27CA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1" w15:restartNumberingAfterBreak="0">
    <w:nsid w:val="1F831A01"/>
    <w:multiLevelType w:val="hybridMultilevel"/>
    <w:tmpl w:val="C0B80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36BA"/>
    <w:multiLevelType w:val="hybridMultilevel"/>
    <w:tmpl w:val="B84CE8B4"/>
    <w:lvl w:ilvl="0" w:tplc="48F691A8">
      <w:start w:val="1"/>
      <w:numFmt w:val="none"/>
      <w:pStyle w:val="example"/>
      <w:lvlText w:val="EXAMPLE"/>
      <w:lvlJc w:val="center"/>
      <w:pPr>
        <w:tabs>
          <w:tab w:val="num" w:pos="3402"/>
        </w:tabs>
        <w:ind w:left="3402" w:hanging="79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C06E2B"/>
    <w:multiLevelType w:val="multilevel"/>
    <w:tmpl w:val="90EC20B8"/>
    <w:lvl w:ilvl="0">
      <w:start w:val="1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4"/>
      <w:suff w:val="nothing"/>
      <w:lvlText w:val="Table %1-%2"/>
      <w:lvlJc w:val="left"/>
      <w:pPr>
        <w:ind w:left="198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3B814C5"/>
    <w:multiLevelType w:val="hybridMultilevel"/>
    <w:tmpl w:val="A0882C22"/>
    <w:lvl w:ilvl="0" w:tplc="0407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14406B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247A2165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8F45DB4"/>
    <w:multiLevelType w:val="multilevel"/>
    <w:tmpl w:val="B138644C"/>
    <w:lvl w:ilvl="0">
      <w:start w:val="4"/>
      <w:numFmt w:val="upperLetter"/>
      <w:pStyle w:val="Annex1"/>
      <w:suff w:val="space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288"/>
      </w:pPr>
      <w:rPr>
        <w:rFonts w:hint="default"/>
      </w:rPr>
    </w:lvl>
  </w:abstractNum>
  <w:abstractNum w:abstractNumId="38" w15:restartNumberingAfterBreak="0">
    <w:nsid w:val="2A3B4C2B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2A3C6D23"/>
    <w:multiLevelType w:val="hybridMultilevel"/>
    <w:tmpl w:val="3D207054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2C1445CD"/>
    <w:multiLevelType w:val="singleLevel"/>
    <w:tmpl w:val="483204BA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41" w15:restartNumberingAfterBreak="0">
    <w:nsid w:val="2CF205AA"/>
    <w:multiLevelType w:val="multilevel"/>
    <w:tmpl w:val="A8044890"/>
    <w:lvl w:ilvl="0">
      <w:start w:val="1"/>
      <w:numFmt w:val="decimal"/>
      <w:pStyle w:val="definition10"/>
      <w:isLgl/>
      <w:lvlText w:val="3.1.%1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1">
      <w:start w:val="1"/>
      <w:numFmt w:val="decimal"/>
      <w:pStyle w:val="definition20"/>
      <w:suff w:val="space"/>
      <w:lvlText w:val="3.1.%1.%2"/>
      <w:lvlJc w:val="left"/>
      <w:pPr>
        <w:ind w:left="20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624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4877"/>
        </w:tabs>
        <w:ind w:left="487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1"/>
        </w:tabs>
        <w:ind w:left="407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1"/>
        </w:tabs>
        <w:ind w:left="47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231"/>
        </w:tabs>
        <w:ind w:left="55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1"/>
        </w:tabs>
        <w:ind w:left="62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671"/>
        </w:tabs>
        <w:ind w:left="6951" w:firstLine="0"/>
      </w:pPr>
      <w:rPr>
        <w:rFonts w:hint="default"/>
      </w:rPr>
    </w:lvl>
  </w:abstractNum>
  <w:abstractNum w:abstractNumId="42" w15:restartNumberingAfterBreak="0">
    <w:nsid w:val="2E2F086D"/>
    <w:multiLevelType w:val="hybridMultilevel"/>
    <w:tmpl w:val="9DA6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A5CE4"/>
    <w:multiLevelType w:val="multilevel"/>
    <w:tmpl w:val="475E69AA"/>
    <w:lvl w:ilvl="0">
      <w:start w:val="1"/>
      <w:numFmt w:val="upperLetter"/>
      <w:suff w:val="nothing"/>
      <w:lvlText w:val="%1."/>
      <w:lvlJc w:val="left"/>
      <w:pPr>
        <w:ind w:left="964" w:firstLine="0"/>
      </w:pPr>
    </w:lvl>
    <w:lvl w:ilvl="1">
      <w:start w:val="1"/>
      <w:numFmt w:val="decimal"/>
      <w:pStyle w:val="AnnexTableTitle"/>
      <w:suff w:val="nothing"/>
      <w:lvlText w:val="Tabla %1.%2"/>
      <w:lvlJc w:val="left"/>
      <w:pPr>
        <w:ind w:left="964" w:firstLine="0"/>
      </w:p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</w:lvl>
    <w:lvl w:ilvl="7">
      <w:start w:val="1"/>
      <w:numFmt w:val="lowerLetter"/>
      <w:lvlText w:val="%1.%8"/>
      <w:lvlJc w:val="left"/>
      <w:pPr>
        <w:tabs>
          <w:tab w:val="num" w:pos="5040"/>
        </w:tabs>
        <w:ind w:left="5040" w:hanging="4473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45" w15:restartNumberingAfterBreak="0">
    <w:nsid w:val="2FDF34DD"/>
    <w:multiLevelType w:val="hybridMultilevel"/>
    <w:tmpl w:val="598853AC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0F">
      <w:start w:val="1"/>
      <w:numFmt w:val="decimal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2FE9380C"/>
    <w:multiLevelType w:val="multilevel"/>
    <w:tmpl w:val="BBD097D4"/>
    <w:lvl w:ilvl="0">
      <w:start w:val="1"/>
      <w:numFmt w:val="none"/>
      <w:pStyle w:val="NOTE"/>
      <w:lvlText w:val="NOTE "/>
      <w:lvlJc w:val="left"/>
      <w:pPr>
        <w:tabs>
          <w:tab w:val="num" w:pos="3941"/>
        </w:tabs>
        <w:ind w:left="3941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30A73FAC"/>
    <w:multiLevelType w:val="multilevel"/>
    <w:tmpl w:val="AC061554"/>
    <w:lvl w:ilvl="0">
      <w:start w:val="1"/>
      <w:numFmt w:val="none"/>
      <w:suff w:val="nothing"/>
      <w:lvlText w:val=""/>
      <w:lvlJc w:val="left"/>
      <w:pPr>
        <w:ind w:left="2417" w:hanging="432"/>
      </w:pPr>
      <w:rPr>
        <w:rFonts w:hint="default"/>
        <w:b/>
        <w:i w:val="0"/>
      </w:rPr>
    </w:lvl>
    <w:lvl w:ilvl="1">
      <w:start w:val="1"/>
      <w:numFmt w:val="decimal"/>
      <w:pStyle w:val="notec"/>
      <w:lvlText w:val="%1NOTE %2"/>
      <w:lvlJc w:val="left"/>
      <w:pPr>
        <w:tabs>
          <w:tab w:val="num" w:pos="3686"/>
        </w:tabs>
        <w:ind w:left="3686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10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5770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0"/>
        </w:tabs>
        <w:ind w:left="510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6"/>
        </w:tabs>
        <w:ind w:left="5330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5330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6"/>
        </w:tabs>
        <w:ind w:left="5614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6"/>
        </w:tabs>
        <w:ind w:left="5614" w:hanging="1588"/>
      </w:pPr>
      <w:rPr>
        <w:rFonts w:hint="default"/>
      </w:rPr>
    </w:lvl>
  </w:abstractNum>
  <w:abstractNum w:abstractNumId="48" w15:restartNumberingAfterBreak="0">
    <w:nsid w:val="32A52C9E"/>
    <w:multiLevelType w:val="hybridMultilevel"/>
    <w:tmpl w:val="5E38EE28"/>
    <w:lvl w:ilvl="0" w:tplc="95F68F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32EB27AC"/>
    <w:multiLevelType w:val="hybridMultilevel"/>
    <w:tmpl w:val="E37E181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2FD4C3F"/>
    <w:multiLevelType w:val="singleLevel"/>
    <w:tmpl w:val="74E6F5D4"/>
    <w:lvl w:ilvl="0">
      <w:start w:val="1"/>
      <w:numFmt w:val="none"/>
      <w:pStyle w:val="expectedbul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Comic Sans MS" w:hint="default"/>
        <w:b w:val="0"/>
        <w:i w:val="0"/>
        <w:sz w:val="20"/>
      </w:rPr>
    </w:lvl>
  </w:abstractNum>
  <w:abstractNum w:abstractNumId="51" w15:restartNumberingAfterBreak="0">
    <w:nsid w:val="331C639D"/>
    <w:multiLevelType w:val="hybridMultilevel"/>
    <w:tmpl w:val="A52C13C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3783D97"/>
    <w:multiLevelType w:val="hybridMultilevel"/>
    <w:tmpl w:val="50B6AEE2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 w15:restartNumberingAfterBreak="0">
    <w:nsid w:val="33B85474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 w15:restartNumberingAfterBreak="0">
    <w:nsid w:val="348D547A"/>
    <w:multiLevelType w:val="multilevel"/>
    <w:tmpl w:val="0407001F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432"/>
      </w:pPr>
    </w:lvl>
    <w:lvl w:ilvl="2">
      <w:start w:val="1"/>
      <w:numFmt w:val="decimal"/>
      <w:lvlText w:val="%1.%2.%3."/>
      <w:lvlJc w:val="left"/>
      <w:pPr>
        <w:ind w:left="2298" w:hanging="504"/>
      </w:pPr>
    </w:lvl>
    <w:lvl w:ilvl="3">
      <w:start w:val="1"/>
      <w:numFmt w:val="decimal"/>
      <w:lvlText w:val="%1.%2.%3.%4."/>
      <w:lvlJc w:val="left"/>
      <w:pPr>
        <w:ind w:left="2802" w:hanging="648"/>
      </w:pPr>
    </w:lvl>
    <w:lvl w:ilvl="4">
      <w:start w:val="1"/>
      <w:numFmt w:val="decimal"/>
      <w:lvlText w:val="%1.%2.%3.%4.%5."/>
      <w:lvlJc w:val="left"/>
      <w:pPr>
        <w:ind w:left="3306" w:hanging="792"/>
      </w:pPr>
    </w:lvl>
    <w:lvl w:ilvl="5">
      <w:start w:val="1"/>
      <w:numFmt w:val="decimal"/>
      <w:lvlText w:val="%1.%2.%3.%4.%5.%6."/>
      <w:lvlJc w:val="left"/>
      <w:pPr>
        <w:ind w:left="3810" w:hanging="936"/>
      </w:pPr>
    </w:lvl>
    <w:lvl w:ilvl="6">
      <w:start w:val="1"/>
      <w:numFmt w:val="decimal"/>
      <w:lvlText w:val="%1.%2.%3.%4.%5.%6.%7."/>
      <w:lvlJc w:val="left"/>
      <w:pPr>
        <w:ind w:left="4314" w:hanging="1080"/>
      </w:pPr>
    </w:lvl>
    <w:lvl w:ilvl="7">
      <w:start w:val="1"/>
      <w:numFmt w:val="decimal"/>
      <w:lvlText w:val="%1.%2.%3.%4.%5.%6.%7.%8."/>
      <w:lvlJc w:val="left"/>
      <w:pPr>
        <w:ind w:left="4818" w:hanging="1224"/>
      </w:pPr>
    </w:lvl>
    <w:lvl w:ilvl="8">
      <w:start w:val="1"/>
      <w:numFmt w:val="decimal"/>
      <w:lvlText w:val="%1.%2.%3.%4.%5.%6.%7.%8.%9."/>
      <w:lvlJc w:val="left"/>
      <w:pPr>
        <w:ind w:left="5394" w:hanging="1440"/>
      </w:pPr>
    </w:lvl>
  </w:abstractNum>
  <w:abstractNum w:abstractNumId="56" w15:restartNumberingAfterBreak="0">
    <w:nsid w:val="364C36BE"/>
    <w:multiLevelType w:val="hybridMultilevel"/>
    <w:tmpl w:val="3A4005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63524"/>
    <w:multiLevelType w:val="multilevel"/>
    <w:tmpl w:val="7E3C5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88F7FA4"/>
    <w:multiLevelType w:val="hybridMultilevel"/>
    <w:tmpl w:val="BC3E3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C4210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 w15:restartNumberingAfterBreak="0">
    <w:nsid w:val="38CC2414"/>
    <w:multiLevelType w:val="hybridMultilevel"/>
    <w:tmpl w:val="0046F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2F01F1"/>
    <w:multiLevelType w:val="multilevel"/>
    <w:tmpl w:val="D5D004C8"/>
    <w:lvl w:ilvl="0">
      <w:start w:val="1"/>
      <w:numFmt w:val="none"/>
      <w:pStyle w:val="NOTEnumbered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2" w15:restartNumberingAfterBreak="0">
    <w:nsid w:val="3A395A19"/>
    <w:multiLevelType w:val="singleLevel"/>
    <w:tmpl w:val="8CD06F8A"/>
    <w:lvl w:ilvl="0">
      <w:start w:val="1"/>
      <w:numFmt w:val="none"/>
      <w:pStyle w:val="expected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Zurich BT" w:hint="default"/>
        <w:b w:val="0"/>
        <w:i w:val="0"/>
        <w:sz w:val="20"/>
      </w:rPr>
    </w:lvl>
  </w:abstractNum>
  <w:abstractNum w:abstractNumId="63" w15:restartNumberingAfterBreak="0">
    <w:nsid w:val="3A7552F8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3BE327BA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5" w15:restartNumberingAfterBreak="0">
    <w:nsid w:val="3D373452"/>
    <w:multiLevelType w:val="hybridMultilevel"/>
    <w:tmpl w:val="EE584A82"/>
    <w:lvl w:ilvl="0" w:tplc="62640C18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52AF7"/>
    <w:multiLevelType w:val="hybridMultilevel"/>
    <w:tmpl w:val="C7AEF0AA"/>
    <w:lvl w:ilvl="0" w:tplc="0D8AB084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456E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A4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0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6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E7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A6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4D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6E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934B58"/>
    <w:multiLevelType w:val="hybridMultilevel"/>
    <w:tmpl w:val="BC8CE214"/>
    <w:lvl w:ilvl="0" w:tplc="D93A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F31492"/>
    <w:multiLevelType w:val="hybridMultilevel"/>
    <w:tmpl w:val="D2B4D07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FFC63BC"/>
    <w:multiLevelType w:val="hybridMultilevel"/>
    <w:tmpl w:val="9AB8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3717"/>
    <w:multiLevelType w:val="hybridMultilevel"/>
    <w:tmpl w:val="F8CA100E"/>
    <w:lvl w:ilvl="0" w:tplc="6980ECB6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9F34BB"/>
    <w:multiLevelType w:val="hybridMultilevel"/>
    <w:tmpl w:val="47724D24"/>
    <w:lvl w:ilvl="0" w:tplc="0407000F">
      <w:start w:val="1"/>
      <w:numFmt w:val="decimal"/>
      <w:lvlText w:val="%1."/>
      <w:lvlJc w:val="left"/>
      <w:pPr>
        <w:ind w:left="1794" w:hanging="360"/>
      </w:p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2" w15:restartNumberingAfterBreak="0">
    <w:nsid w:val="41EB17C4"/>
    <w:multiLevelType w:val="hybridMultilevel"/>
    <w:tmpl w:val="AE02FC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F4F9A"/>
    <w:multiLevelType w:val="singleLevel"/>
    <w:tmpl w:val="6286076E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74" w15:restartNumberingAfterBreak="0">
    <w:nsid w:val="45616355"/>
    <w:multiLevelType w:val="hybridMultilevel"/>
    <w:tmpl w:val="2C16CB1E"/>
    <w:lvl w:ilvl="0" w:tplc="AA76129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946E86"/>
    <w:multiLevelType w:val="hybridMultilevel"/>
    <w:tmpl w:val="82DA63D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2E1AF96E">
      <w:start w:val="1"/>
      <w:numFmt w:val="bullet"/>
      <w:lvlText w:val="-"/>
      <w:lvlJc w:val="left"/>
      <w:pPr>
        <w:ind w:left="2688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75B2347"/>
    <w:multiLevelType w:val="multilevel"/>
    <w:tmpl w:val="DC66B596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49E04873"/>
    <w:multiLevelType w:val="hybridMultilevel"/>
    <w:tmpl w:val="1576A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432F08"/>
    <w:multiLevelType w:val="hybridMultilevel"/>
    <w:tmpl w:val="0CD0DC88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4B386604"/>
    <w:multiLevelType w:val="hybridMultilevel"/>
    <w:tmpl w:val="E87A4356"/>
    <w:lvl w:ilvl="0" w:tplc="04070019">
      <w:start w:val="1"/>
      <w:numFmt w:val="lowerLetter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0" w15:restartNumberingAfterBreak="0">
    <w:nsid w:val="4E8A44ED"/>
    <w:multiLevelType w:val="hybridMultilevel"/>
    <w:tmpl w:val="C09A84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2F242F"/>
    <w:multiLevelType w:val="singleLevel"/>
    <w:tmpl w:val="65CA76DC"/>
    <w:lvl w:ilvl="0">
      <w:start w:val="1"/>
      <w:numFmt w:val="decimal"/>
      <w:lvlText w:val="Table %1: "/>
      <w:lvlJc w:val="left"/>
      <w:pPr>
        <w:tabs>
          <w:tab w:val="num" w:pos="3785"/>
        </w:tabs>
        <w:ind w:left="1985" w:firstLine="0"/>
      </w:pPr>
    </w:lvl>
  </w:abstractNum>
  <w:abstractNum w:abstractNumId="82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52B81964"/>
    <w:multiLevelType w:val="singleLevel"/>
    <w:tmpl w:val="A0FEDE3C"/>
    <w:lvl w:ilvl="0">
      <w:start w:val="1"/>
      <w:numFmt w:val="bullet"/>
      <w:pStyle w:val="bul40"/>
      <w:lvlText w:val="*"/>
      <w:lvlJc w:val="left"/>
      <w:pPr>
        <w:tabs>
          <w:tab w:val="num" w:pos="4253"/>
        </w:tabs>
        <w:ind w:left="4253" w:hanging="567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53AF17BE"/>
    <w:multiLevelType w:val="multilevel"/>
    <w:tmpl w:val="8112FA14"/>
    <w:lvl w:ilvl="0">
      <w:start w:val="1"/>
      <w:numFmt w:val="decimal"/>
      <w:pStyle w:val="deftermlevel2b"/>
      <w:lvlText w:val="3.3.%1."/>
      <w:lvlJc w:val="left"/>
      <w:pPr>
        <w:tabs>
          <w:tab w:val="num" w:pos="3481"/>
        </w:tabs>
        <w:ind w:left="2041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5" w15:restartNumberingAfterBreak="0">
    <w:nsid w:val="546570BF"/>
    <w:multiLevelType w:val="hybridMultilevel"/>
    <w:tmpl w:val="E668A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C25BBF"/>
    <w:multiLevelType w:val="multilevel"/>
    <w:tmpl w:val="21448B52"/>
    <w:lvl w:ilvl="0">
      <w:start w:val="1"/>
      <w:numFmt w:val="upperLetter"/>
      <w:pStyle w:val="annumber"/>
      <w:suff w:val="space"/>
      <w:lvlText w:val="Annex %1"/>
      <w:lvlJc w:val="right"/>
      <w:pPr>
        <w:ind w:left="0" w:firstLine="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Restart w:val="1"/>
      <w:pStyle w:val="figureheadannex"/>
      <w:lvlText w:val="Figure %1-%8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7" w15:restartNumberingAfterBreak="0">
    <w:nsid w:val="56066AEA"/>
    <w:multiLevelType w:val="hybridMultilevel"/>
    <w:tmpl w:val="1B586E90"/>
    <w:lvl w:ilvl="0" w:tplc="4B020C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574719B8"/>
    <w:multiLevelType w:val="hybridMultilevel"/>
    <w:tmpl w:val="9C4EFA62"/>
    <w:lvl w:ilvl="0" w:tplc="E4EE1FC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8824796"/>
    <w:multiLevelType w:val="hybridMultilevel"/>
    <w:tmpl w:val="29B092A0"/>
    <w:lvl w:ilvl="0" w:tplc="F2FC7212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A3E4D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22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01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45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4B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09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C3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C221C5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1" w15:restartNumberingAfterBreak="0">
    <w:nsid w:val="5B5466D6"/>
    <w:multiLevelType w:val="hybridMultilevel"/>
    <w:tmpl w:val="DA626776"/>
    <w:lvl w:ilvl="0" w:tplc="4A5E611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742B9D"/>
    <w:multiLevelType w:val="singleLevel"/>
    <w:tmpl w:val="A95EF06E"/>
    <w:lvl w:ilvl="0">
      <w:start w:val="1"/>
      <w:numFmt w:val="bullet"/>
      <w:pStyle w:val="bul20"/>
      <w:lvlText w:val=""/>
      <w:lvlJc w:val="left"/>
      <w:pPr>
        <w:tabs>
          <w:tab w:val="num" w:pos="3175"/>
        </w:tabs>
        <w:ind w:left="3175" w:hanging="567"/>
      </w:pPr>
      <w:rPr>
        <w:rFonts w:ascii="Symbol" w:hAnsi="Symbol" w:hint="default"/>
        <w:sz w:val="16"/>
      </w:rPr>
    </w:lvl>
  </w:abstractNum>
  <w:abstractNum w:abstractNumId="93" w15:restartNumberingAfterBreak="0">
    <w:nsid w:val="5BE94F74"/>
    <w:multiLevelType w:val="hybridMultilevel"/>
    <w:tmpl w:val="0F3A6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430C68"/>
    <w:multiLevelType w:val="singleLevel"/>
    <w:tmpl w:val="C99E3584"/>
    <w:lvl w:ilvl="0">
      <w:start w:val="1"/>
      <w:numFmt w:val="decimal"/>
      <w:pStyle w:val="cl3noTOC"/>
      <w:lvlText w:val="[%1]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5D8755B0"/>
    <w:multiLevelType w:val="hybridMultilevel"/>
    <w:tmpl w:val="081A40E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EBA4A2B"/>
    <w:multiLevelType w:val="multilevel"/>
    <w:tmpl w:val="01707E76"/>
    <w:lvl w:ilvl="0">
      <w:start w:val="1"/>
      <w:numFmt w:val="upperLetter"/>
      <w:pStyle w:val="an0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785"/>
        </w:tabs>
        <w:ind w:left="3119" w:hanging="1134"/>
      </w:pPr>
      <w:rPr>
        <w:rFonts w:hint="default"/>
      </w:rPr>
    </w:lvl>
    <w:lvl w:ilvl="4">
      <w:start w:val="1"/>
      <w:numFmt w:val="decimal"/>
      <w:pStyle w:val="an4"/>
      <w:lvlText w:val="%1.%2.%3.%4.%5"/>
      <w:lvlJc w:val="left"/>
      <w:pPr>
        <w:tabs>
          <w:tab w:val="num" w:pos="4145"/>
        </w:tabs>
        <w:ind w:left="3119" w:hanging="1134"/>
      </w:pPr>
      <w:rPr>
        <w:rFonts w:hint="default"/>
      </w:rPr>
    </w:lvl>
    <w:lvl w:ilvl="5">
      <w:start w:val="1"/>
      <w:numFmt w:val="decimal"/>
      <w:lvlText w:val="Figure %1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97" w15:restartNumberingAfterBreak="0">
    <w:nsid w:val="5F521980"/>
    <w:multiLevelType w:val="hybridMultilevel"/>
    <w:tmpl w:val="5BE0FF82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917592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9" w15:restartNumberingAfterBreak="0">
    <w:nsid w:val="5FB20837"/>
    <w:multiLevelType w:val="hybridMultilevel"/>
    <w:tmpl w:val="11EA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DF22CB"/>
    <w:multiLevelType w:val="singleLevel"/>
    <w:tmpl w:val="C2364312"/>
    <w:lvl w:ilvl="0">
      <w:start w:val="1"/>
      <w:numFmt w:val="bullet"/>
      <w:pStyle w:val="requirebul2"/>
      <w:lvlText w:val=""/>
      <w:lvlJc w:val="left"/>
      <w:pPr>
        <w:tabs>
          <w:tab w:val="num" w:pos="2968"/>
        </w:tabs>
        <w:ind w:left="2892" w:hanging="284"/>
      </w:pPr>
      <w:rPr>
        <w:rFonts w:ascii="Symbol" w:hAnsi="Symbol" w:hint="default"/>
        <w:sz w:val="16"/>
      </w:rPr>
    </w:lvl>
  </w:abstractNum>
  <w:abstractNum w:abstractNumId="101" w15:restartNumberingAfterBreak="0">
    <w:nsid w:val="61392402"/>
    <w:multiLevelType w:val="singleLevel"/>
    <w:tmpl w:val="30D85E94"/>
    <w:lvl w:ilvl="0">
      <w:start w:val="1"/>
      <w:numFmt w:val="bullet"/>
      <w:pStyle w:val="aimbull1"/>
      <w:lvlText w:val=""/>
      <w:lvlJc w:val="left"/>
      <w:pPr>
        <w:tabs>
          <w:tab w:val="num" w:pos="1211"/>
        </w:tabs>
        <w:ind w:left="964" w:hanging="113"/>
      </w:pPr>
      <w:rPr>
        <w:rFonts w:ascii="Symbol" w:hAnsi="Symbol" w:hint="default"/>
      </w:rPr>
    </w:lvl>
  </w:abstractNum>
  <w:abstractNum w:abstractNumId="102" w15:restartNumberingAfterBreak="0">
    <w:nsid w:val="61747AC4"/>
    <w:multiLevelType w:val="hybridMultilevel"/>
    <w:tmpl w:val="EA6E07CA"/>
    <w:lvl w:ilvl="0" w:tplc="7422B41C">
      <w:start w:val="1"/>
      <w:numFmt w:val="bullet"/>
      <w:pStyle w:val="bullet4"/>
      <w:lvlText w:val=""/>
      <w:lvlJc w:val="left"/>
      <w:pPr>
        <w:tabs>
          <w:tab w:val="num" w:pos="4112"/>
        </w:tabs>
        <w:ind w:left="4112" w:hanging="426"/>
      </w:pPr>
      <w:rPr>
        <w:rFonts w:ascii="Symbol" w:hAnsi="Symbol" w:hint="default"/>
        <w:sz w:val="16"/>
      </w:rPr>
    </w:lvl>
    <w:lvl w:ilvl="1" w:tplc="060AF10E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2" w:tplc="5362583A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05029258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C3646EFE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5" w:tplc="A0542A02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DF80C8C4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93EA1494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hint="default"/>
      </w:rPr>
    </w:lvl>
    <w:lvl w:ilvl="8" w:tplc="EEB8B134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103" w15:restartNumberingAfterBreak="0">
    <w:nsid w:val="61A701BB"/>
    <w:multiLevelType w:val="hybridMultilevel"/>
    <w:tmpl w:val="3E86E576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61CA59B1"/>
    <w:multiLevelType w:val="singleLevel"/>
    <w:tmpl w:val="B2DC39D4"/>
    <w:lvl w:ilvl="0">
      <w:start w:val="1"/>
      <w:numFmt w:val="decimal"/>
      <w:pStyle w:val="examplec"/>
      <w:lvlText w:val="EXAMPLE %1"/>
      <w:lvlJc w:val="left"/>
      <w:pPr>
        <w:tabs>
          <w:tab w:val="num" w:pos="4561"/>
        </w:tabs>
        <w:ind w:left="3402" w:hanging="1361"/>
      </w:pPr>
      <w:rPr>
        <w:rFonts w:hint="default"/>
      </w:rPr>
    </w:lvl>
  </w:abstractNum>
  <w:abstractNum w:abstractNumId="105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06" w15:restartNumberingAfterBreak="0">
    <w:nsid w:val="63D540E7"/>
    <w:multiLevelType w:val="hybridMultilevel"/>
    <w:tmpl w:val="68D2B7CC"/>
    <w:lvl w:ilvl="0" w:tplc="0158EDC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653D2C36"/>
    <w:multiLevelType w:val="hybridMultilevel"/>
    <w:tmpl w:val="C360EEE2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668601D6"/>
    <w:multiLevelType w:val="hybridMultilevel"/>
    <w:tmpl w:val="1B96D26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9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10" w15:restartNumberingAfterBreak="0">
    <w:nsid w:val="683E7308"/>
    <w:multiLevelType w:val="hybridMultilevel"/>
    <w:tmpl w:val="4E1E2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012472"/>
    <w:multiLevelType w:val="hybridMultilevel"/>
    <w:tmpl w:val="69FE96E8"/>
    <w:lvl w:ilvl="0" w:tplc="C5BC3C7A">
      <w:start w:val="2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2" w15:restartNumberingAfterBreak="0">
    <w:nsid w:val="69E0099D"/>
    <w:multiLevelType w:val="hybridMultilevel"/>
    <w:tmpl w:val="B596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933366"/>
    <w:multiLevelType w:val="multilevel"/>
    <w:tmpl w:val="CCF4518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FigTitle"/>
      <w:suff w:val="space"/>
      <w:lvlText w:val="Figure %1-%2"/>
      <w:lvlJc w:val="left"/>
      <w:pPr>
        <w:ind w:left="1985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4" w15:restartNumberingAfterBreak="0">
    <w:nsid w:val="6C2E6CE3"/>
    <w:multiLevelType w:val="hybridMultilevel"/>
    <w:tmpl w:val="1E74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D96F0D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6" w15:restartNumberingAfterBreak="0">
    <w:nsid w:val="6E17285A"/>
    <w:multiLevelType w:val="singleLevel"/>
    <w:tmpl w:val="7A6AA15E"/>
    <w:lvl w:ilvl="0">
      <w:start w:val="1"/>
      <w:numFmt w:val="none"/>
      <w:pStyle w:val="aim"/>
      <w:lvlText w:val="AIM:"/>
      <w:lvlJc w:val="left"/>
      <w:pPr>
        <w:tabs>
          <w:tab w:val="num" w:pos="3121"/>
        </w:tabs>
        <w:ind w:left="2608" w:hanging="567"/>
      </w:pPr>
      <w:rPr>
        <w:rFonts w:ascii="Zurich BT" w:hAnsi="Zurich BT" w:hint="default"/>
        <w:b w:val="0"/>
        <w:i w:val="0"/>
      </w:rPr>
    </w:lvl>
  </w:abstractNum>
  <w:abstractNum w:abstractNumId="117" w15:restartNumberingAfterBreak="0">
    <w:nsid w:val="6E451AA4"/>
    <w:multiLevelType w:val="hybridMultilevel"/>
    <w:tmpl w:val="74382D2A"/>
    <w:lvl w:ilvl="0" w:tplc="6874AA72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C6D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82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C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6E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23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6D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89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EBA12E8"/>
    <w:multiLevelType w:val="singleLevel"/>
    <w:tmpl w:val="CB4CCC36"/>
    <w:lvl w:ilvl="0">
      <w:start w:val="1"/>
      <w:numFmt w:val="bullet"/>
      <w:pStyle w:val="expectedbul1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19" w15:restartNumberingAfterBreak="0">
    <w:nsid w:val="71925086"/>
    <w:multiLevelType w:val="hybridMultilevel"/>
    <w:tmpl w:val="A888E6AC"/>
    <w:lvl w:ilvl="0" w:tplc="3B24397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77B11DD2"/>
    <w:multiLevelType w:val="singleLevel"/>
    <w:tmpl w:val="67B2758A"/>
    <w:lvl w:ilvl="0">
      <w:start w:val="1"/>
      <w:numFmt w:val="bullet"/>
      <w:pStyle w:val="aimbul1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</w:abstractNum>
  <w:abstractNum w:abstractNumId="121" w15:restartNumberingAfterBreak="0">
    <w:nsid w:val="77D74158"/>
    <w:multiLevelType w:val="hybridMultilevel"/>
    <w:tmpl w:val="475E4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4E15F6"/>
    <w:multiLevelType w:val="singleLevel"/>
    <w:tmpl w:val="E5EC3B38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123" w15:restartNumberingAfterBreak="0">
    <w:nsid w:val="78A35F55"/>
    <w:multiLevelType w:val="hybridMultilevel"/>
    <w:tmpl w:val="1D6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A655BC"/>
    <w:multiLevelType w:val="singleLevel"/>
    <w:tmpl w:val="A822B12A"/>
    <w:lvl w:ilvl="0">
      <w:start w:val="1"/>
      <w:numFmt w:val="decimal"/>
      <w:pStyle w:val="tablenotec"/>
      <w:lvlText w:val="NOTE %1"/>
      <w:lvlJc w:val="left"/>
      <w:pPr>
        <w:tabs>
          <w:tab w:val="num" w:pos="851"/>
        </w:tabs>
        <w:ind w:left="851" w:hanging="851"/>
      </w:pPr>
    </w:lvl>
  </w:abstractNum>
  <w:abstractNum w:abstractNumId="125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6" w15:restartNumberingAfterBreak="0">
    <w:nsid w:val="796E4059"/>
    <w:multiLevelType w:val="singleLevel"/>
    <w:tmpl w:val="D7C4F8AC"/>
    <w:lvl w:ilvl="0">
      <w:start w:val="1"/>
      <w:numFmt w:val="bullet"/>
      <w:pStyle w:val="expectedbul1a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27" w15:restartNumberingAfterBreak="0">
    <w:nsid w:val="7A0A13E9"/>
    <w:multiLevelType w:val="hybridMultilevel"/>
    <w:tmpl w:val="E57C5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FE4185B"/>
    <w:multiLevelType w:val="singleLevel"/>
    <w:tmpl w:val="5A88803E"/>
    <w:lvl w:ilvl="0">
      <w:start w:val="1"/>
      <w:numFmt w:val="decimal"/>
      <w:pStyle w:val="Alert"/>
      <w:lvlText w:val="ALERT %1:"/>
      <w:lvlJc w:val="left"/>
      <w:pPr>
        <w:tabs>
          <w:tab w:val="num" w:pos="1800"/>
        </w:tabs>
        <w:ind w:left="1134" w:hanging="1134"/>
      </w:pPr>
    </w:lvl>
  </w:abstractNum>
  <w:num w:numId="1" w16cid:durableId="1405058299">
    <w:abstractNumId w:val="125"/>
  </w:num>
  <w:num w:numId="2" w16cid:durableId="433286552">
    <w:abstractNumId w:val="82"/>
  </w:num>
  <w:num w:numId="3" w16cid:durableId="1575973538">
    <w:abstractNumId w:val="52"/>
  </w:num>
  <w:num w:numId="4" w16cid:durableId="2089959917">
    <w:abstractNumId w:val="70"/>
  </w:num>
  <w:num w:numId="5" w16cid:durableId="904602537">
    <w:abstractNumId w:val="9"/>
  </w:num>
  <w:num w:numId="6" w16cid:durableId="886726245">
    <w:abstractNumId w:val="7"/>
  </w:num>
  <w:num w:numId="7" w16cid:durableId="1609660230">
    <w:abstractNumId w:val="6"/>
  </w:num>
  <w:num w:numId="8" w16cid:durableId="1685786162">
    <w:abstractNumId w:val="5"/>
  </w:num>
  <w:num w:numId="9" w16cid:durableId="130559679">
    <w:abstractNumId w:val="4"/>
  </w:num>
  <w:num w:numId="10" w16cid:durableId="134303008">
    <w:abstractNumId w:val="8"/>
  </w:num>
  <w:num w:numId="11" w16cid:durableId="197209475">
    <w:abstractNumId w:val="3"/>
  </w:num>
  <w:num w:numId="12" w16cid:durableId="495151321">
    <w:abstractNumId w:val="2"/>
  </w:num>
  <w:num w:numId="13" w16cid:durableId="2045666880">
    <w:abstractNumId w:val="1"/>
  </w:num>
  <w:num w:numId="14" w16cid:durableId="1240601086">
    <w:abstractNumId w:val="0"/>
  </w:num>
  <w:num w:numId="15" w16cid:durableId="1404991072">
    <w:abstractNumId w:val="89"/>
  </w:num>
  <w:num w:numId="16" w16cid:durableId="684677142">
    <w:abstractNumId w:val="117"/>
  </w:num>
  <w:num w:numId="17" w16cid:durableId="1030300902">
    <w:abstractNumId w:val="13"/>
  </w:num>
  <w:num w:numId="18" w16cid:durableId="481849914">
    <w:abstractNumId w:val="28"/>
  </w:num>
  <w:num w:numId="19" w16cid:durableId="1501387477">
    <w:abstractNumId w:val="46"/>
  </w:num>
  <w:num w:numId="20" w16cid:durableId="390468129">
    <w:abstractNumId w:val="74"/>
  </w:num>
  <w:num w:numId="21" w16cid:durableId="1169716798">
    <w:abstractNumId w:val="61"/>
  </w:num>
  <w:num w:numId="22" w16cid:durableId="1390421247">
    <w:abstractNumId w:val="91"/>
  </w:num>
  <w:num w:numId="23" w16cid:durableId="1002661881">
    <w:abstractNumId w:val="66"/>
  </w:num>
  <w:num w:numId="24" w16cid:durableId="85557724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4071543">
    <w:abstractNumId w:val="105"/>
  </w:num>
  <w:num w:numId="26" w16cid:durableId="1343164911">
    <w:abstractNumId w:val="37"/>
  </w:num>
  <w:num w:numId="27" w16cid:durableId="281960804">
    <w:abstractNumId w:val="101"/>
  </w:num>
  <w:num w:numId="28" w16cid:durableId="462583631">
    <w:abstractNumId w:val="126"/>
  </w:num>
  <w:num w:numId="29" w16cid:durableId="113602616">
    <w:abstractNumId w:val="120"/>
  </w:num>
  <w:num w:numId="30" w16cid:durableId="596792593">
    <w:abstractNumId w:val="116"/>
  </w:num>
  <w:num w:numId="31" w16cid:durableId="1366178068">
    <w:abstractNumId w:val="62"/>
  </w:num>
  <w:num w:numId="32" w16cid:durableId="1670450026">
    <w:abstractNumId w:val="50"/>
  </w:num>
  <w:num w:numId="33" w16cid:durableId="1512450616">
    <w:abstractNumId w:val="118"/>
  </w:num>
  <w:num w:numId="34" w16cid:durableId="1551066550">
    <w:abstractNumId w:val="128"/>
  </w:num>
  <w:num w:numId="35" w16cid:durableId="1105461937">
    <w:abstractNumId w:val="122"/>
  </w:num>
  <w:num w:numId="36" w16cid:durableId="321928000">
    <w:abstractNumId w:val="43"/>
  </w:num>
  <w:num w:numId="37" w16cid:durableId="800850092">
    <w:abstractNumId w:val="81"/>
  </w:num>
  <w:num w:numId="38" w16cid:durableId="1596015615">
    <w:abstractNumId w:val="15"/>
  </w:num>
  <w:num w:numId="39" w16cid:durableId="566958004">
    <w:abstractNumId w:val="113"/>
  </w:num>
  <w:num w:numId="40" w16cid:durableId="1400397470">
    <w:abstractNumId w:val="33"/>
  </w:num>
  <w:num w:numId="41" w16cid:durableId="1638410519">
    <w:abstractNumId w:val="40"/>
  </w:num>
  <w:num w:numId="42" w16cid:durableId="35784869">
    <w:abstractNumId w:val="84"/>
  </w:num>
  <w:num w:numId="43" w16cid:durableId="2111899447">
    <w:abstractNumId w:val="20"/>
  </w:num>
  <w:num w:numId="44" w16cid:durableId="718280924">
    <w:abstractNumId w:val="41"/>
  </w:num>
  <w:num w:numId="45" w16cid:durableId="237905928">
    <w:abstractNumId w:val="96"/>
  </w:num>
  <w:num w:numId="46" w16cid:durableId="901599918">
    <w:abstractNumId w:val="102"/>
  </w:num>
  <w:num w:numId="47" w16cid:durableId="2092504183">
    <w:abstractNumId w:val="16"/>
  </w:num>
  <w:num w:numId="48" w16cid:durableId="38478813">
    <w:abstractNumId w:val="24"/>
  </w:num>
  <w:num w:numId="49" w16cid:durableId="1795712726">
    <w:abstractNumId w:val="100"/>
  </w:num>
  <w:num w:numId="50" w16cid:durableId="542638090">
    <w:abstractNumId w:val="124"/>
  </w:num>
  <w:num w:numId="51" w16cid:durableId="646781561">
    <w:abstractNumId w:val="83"/>
  </w:num>
  <w:num w:numId="52" w16cid:durableId="650527809">
    <w:abstractNumId w:val="73"/>
  </w:num>
  <w:num w:numId="53" w16cid:durableId="1372916829">
    <w:abstractNumId w:val="29"/>
  </w:num>
  <w:num w:numId="54" w16cid:durableId="1815297169">
    <w:abstractNumId w:val="94"/>
  </w:num>
  <w:num w:numId="55" w16cid:durableId="1663851925">
    <w:abstractNumId w:val="10"/>
  </w:num>
  <w:num w:numId="56" w16cid:durableId="1209486177">
    <w:abstractNumId w:val="86"/>
  </w:num>
  <w:num w:numId="57" w16cid:durableId="1972439014">
    <w:abstractNumId w:val="104"/>
  </w:num>
  <w:num w:numId="58" w16cid:durableId="55977331">
    <w:abstractNumId w:val="47"/>
  </w:num>
  <w:num w:numId="59" w16cid:durableId="910310588">
    <w:abstractNumId w:val="32"/>
  </w:num>
  <w:num w:numId="60" w16cid:durableId="567572512">
    <w:abstractNumId w:val="92"/>
  </w:num>
  <w:num w:numId="61" w16cid:durableId="20813637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093740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729867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046318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675236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26577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09014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82152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605758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61674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248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446821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872306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255845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79982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61412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4353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57191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05393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55218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03460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97120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42656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70542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86856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99089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56477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667684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109632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179792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08866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5419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49853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99364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359649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2984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14544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6290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49959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400023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249930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1095007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712075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44941838">
    <w:abstractNumId w:val="30"/>
  </w:num>
  <w:num w:numId="105" w16cid:durableId="3686062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5295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321573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3428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52994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53745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5201724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5068672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78648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66619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075275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70670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297570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2509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34335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78540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834415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369731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999964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352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957493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125290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6193335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2583661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945164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279465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95582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464883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0967764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58771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5810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47005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385179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816488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5233956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286488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389382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57308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3066664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9767193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98694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990525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668048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544347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936139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007120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7481867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5668869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9058718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417020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159540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4921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516609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790614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4241870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556820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6866672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03548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893926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6026867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1723359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4666597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7727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0361277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903044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6610084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021124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1313890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544293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1120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322345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7872374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418926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846047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690716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6278565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810512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718632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718474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577587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368795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6613446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4315556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77094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1219997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732311987">
    <w:abstractNumId w:val="30"/>
  </w:num>
  <w:num w:numId="191" w16cid:durableId="837038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132700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8644414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78064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12257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6043362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41974876">
    <w:abstractNumId w:val="85"/>
  </w:num>
  <w:num w:numId="198" w16cid:durableId="1940944860">
    <w:abstractNumId w:val="26"/>
  </w:num>
  <w:num w:numId="199" w16cid:durableId="1784229151">
    <w:abstractNumId w:val="69"/>
  </w:num>
  <w:num w:numId="200" w16cid:durableId="1355036768">
    <w:abstractNumId w:val="112"/>
  </w:num>
  <w:num w:numId="201" w16cid:durableId="18828151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471098542">
    <w:abstractNumId w:val="21"/>
  </w:num>
  <w:num w:numId="203" w16cid:durableId="2103716495">
    <w:abstractNumId w:val="123"/>
  </w:num>
  <w:num w:numId="204" w16cid:durableId="1215893429">
    <w:abstractNumId w:val="127"/>
  </w:num>
  <w:num w:numId="205" w16cid:durableId="865093602">
    <w:abstractNumId w:val="14"/>
  </w:num>
  <w:num w:numId="206" w16cid:durableId="660425417">
    <w:abstractNumId w:val="65"/>
  </w:num>
  <w:num w:numId="207" w16cid:durableId="711736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788403321">
    <w:abstractNumId w:val="108"/>
  </w:num>
  <w:num w:numId="209" w16cid:durableId="1445803571">
    <w:abstractNumId w:val="61"/>
  </w:num>
  <w:num w:numId="210" w16cid:durableId="1147937210">
    <w:abstractNumId w:val="46"/>
  </w:num>
  <w:num w:numId="211" w16cid:durableId="688219156">
    <w:abstractNumId w:val="46"/>
  </w:num>
  <w:num w:numId="212" w16cid:durableId="314339993">
    <w:abstractNumId w:val="46"/>
  </w:num>
  <w:num w:numId="213" w16cid:durableId="830220863">
    <w:abstractNumId w:val="61"/>
  </w:num>
  <w:num w:numId="214" w16cid:durableId="3467597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790204518">
    <w:abstractNumId w:val="46"/>
  </w:num>
  <w:num w:numId="216" w16cid:durableId="1296638161">
    <w:abstractNumId w:val="46"/>
  </w:num>
  <w:num w:numId="217" w16cid:durableId="1524710647">
    <w:abstractNumId w:val="46"/>
  </w:num>
  <w:num w:numId="218" w16cid:durableId="376976459">
    <w:abstractNumId w:val="46"/>
  </w:num>
  <w:num w:numId="219" w16cid:durableId="1261715354">
    <w:abstractNumId w:val="46"/>
  </w:num>
  <w:num w:numId="220" w16cid:durableId="854538867">
    <w:abstractNumId w:val="46"/>
  </w:num>
  <w:num w:numId="221" w16cid:durableId="831067013">
    <w:abstractNumId w:val="46"/>
  </w:num>
  <w:num w:numId="222" w16cid:durableId="997853050">
    <w:abstractNumId w:val="46"/>
  </w:num>
  <w:num w:numId="223" w16cid:durableId="1662543672">
    <w:abstractNumId w:val="46"/>
  </w:num>
  <w:num w:numId="224" w16cid:durableId="423648284">
    <w:abstractNumId w:val="46"/>
  </w:num>
  <w:num w:numId="225" w16cid:durableId="1764762381">
    <w:abstractNumId w:val="46"/>
  </w:num>
  <w:num w:numId="226" w16cid:durableId="132530764">
    <w:abstractNumId w:val="46"/>
  </w:num>
  <w:num w:numId="227" w16cid:durableId="10582826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113596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368486258">
    <w:abstractNumId w:val="46"/>
  </w:num>
  <w:num w:numId="230" w16cid:durableId="918438705">
    <w:abstractNumId w:val="46"/>
  </w:num>
  <w:num w:numId="231" w16cid:durableId="1162886879">
    <w:abstractNumId w:val="46"/>
  </w:num>
  <w:num w:numId="232" w16cid:durableId="14573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141920353">
    <w:abstractNumId w:val="46"/>
  </w:num>
  <w:num w:numId="234" w16cid:durableId="228611181">
    <w:abstractNumId w:val="46"/>
  </w:num>
  <w:num w:numId="235" w16cid:durableId="14372172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310553379">
    <w:abstractNumId w:val="46"/>
  </w:num>
  <w:num w:numId="237" w16cid:durableId="563566479">
    <w:abstractNumId w:val="46"/>
  </w:num>
  <w:num w:numId="238" w16cid:durableId="120154041">
    <w:abstractNumId w:val="46"/>
  </w:num>
  <w:num w:numId="239" w16cid:durableId="1727411126">
    <w:abstractNumId w:val="30"/>
  </w:num>
  <w:num w:numId="240" w16cid:durableId="223101238">
    <w:abstractNumId w:val="30"/>
  </w:num>
  <w:num w:numId="241" w16cid:durableId="663121182">
    <w:abstractNumId w:val="46"/>
  </w:num>
  <w:num w:numId="242" w16cid:durableId="764224328">
    <w:abstractNumId w:val="46"/>
  </w:num>
  <w:num w:numId="243" w16cid:durableId="596016302">
    <w:abstractNumId w:val="46"/>
  </w:num>
  <w:num w:numId="244" w16cid:durableId="1571304407">
    <w:abstractNumId w:val="46"/>
  </w:num>
  <w:num w:numId="245" w16cid:durableId="2135364284">
    <w:abstractNumId w:val="46"/>
  </w:num>
  <w:num w:numId="246" w16cid:durableId="1367219538">
    <w:abstractNumId w:val="30"/>
  </w:num>
  <w:num w:numId="247" w16cid:durableId="1578980764">
    <w:abstractNumId w:val="46"/>
  </w:num>
  <w:num w:numId="248" w16cid:durableId="71857662">
    <w:abstractNumId w:val="46"/>
  </w:num>
  <w:num w:numId="249" w16cid:durableId="458644312">
    <w:abstractNumId w:val="46"/>
  </w:num>
  <w:num w:numId="250" w16cid:durableId="1432239519">
    <w:abstractNumId w:val="46"/>
  </w:num>
  <w:num w:numId="251" w16cid:durableId="410735676">
    <w:abstractNumId w:val="46"/>
  </w:num>
  <w:num w:numId="252" w16cid:durableId="1795979250">
    <w:abstractNumId w:val="46"/>
  </w:num>
  <w:num w:numId="253" w16cid:durableId="982007212">
    <w:abstractNumId w:val="30"/>
  </w:num>
  <w:num w:numId="254" w16cid:durableId="1592816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1168861336">
    <w:abstractNumId w:val="46"/>
  </w:num>
  <w:num w:numId="256" w16cid:durableId="1432623077">
    <w:abstractNumId w:val="46"/>
  </w:num>
  <w:num w:numId="257" w16cid:durableId="1611082623">
    <w:abstractNumId w:val="46"/>
  </w:num>
  <w:num w:numId="258" w16cid:durableId="179393695">
    <w:abstractNumId w:val="46"/>
  </w:num>
  <w:num w:numId="259" w16cid:durableId="1159688525">
    <w:abstractNumId w:val="46"/>
  </w:num>
  <w:num w:numId="260" w16cid:durableId="1327128835">
    <w:abstractNumId w:val="46"/>
  </w:num>
  <w:num w:numId="261" w16cid:durableId="764496214">
    <w:abstractNumId w:val="46"/>
  </w:num>
  <w:num w:numId="262" w16cid:durableId="972754349">
    <w:abstractNumId w:val="46"/>
  </w:num>
  <w:num w:numId="263" w16cid:durableId="1790540592">
    <w:abstractNumId w:val="46"/>
  </w:num>
  <w:num w:numId="264" w16cid:durableId="256519947">
    <w:abstractNumId w:val="46"/>
  </w:num>
  <w:num w:numId="265" w16cid:durableId="340552604">
    <w:abstractNumId w:val="46"/>
  </w:num>
  <w:num w:numId="266" w16cid:durableId="1810122678">
    <w:abstractNumId w:val="46"/>
  </w:num>
  <w:num w:numId="267" w16cid:durableId="1582830313">
    <w:abstractNumId w:val="46"/>
  </w:num>
  <w:num w:numId="268" w16cid:durableId="373047952">
    <w:abstractNumId w:val="30"/>
  </w:num>
  <w:num w:numId="269" w16cid:durableId="781804028">
    <w:abstractNumId w:val="30"/>
  </w:num>
  <w:num w:numId="270" w16cid:durableId="58217574">
    <w:abstractNumId w:val="46"/>
  </w:num>
  <w:num w:numId="271" w16cid:durableId="176507065">
    <w:abstractNumId w:val="46"/>
  </w:num>
  <w:num w:numId="272" w16cid:durableId="1077552540">
    <w:abstractNumId w:val="30"/>
  </w:num>
  <w:num w:numId="273" w16cid:durableId="833181897">
    <w:abstractNumId w:val="61"/>
  </w:num>
  <w:num w:numId="274" w16cid:durableId="1285237507">
    <w:abstractNumId w:val="46"/>
  </w:num>
  <w:num w:numId="275" w16cid:durableId="810245451">
    <w:abstractNumId w:val="30"/>
  </w:num>
  <w:num w:numId="276" w16cid:durableId="1578201430">
    <w:abstractNumId w:val="46"/>
  </w:num>
  <w:num w:numId="277" w16cid:durableId="1742563062">
    <w:abstractNumId w:val="30"/>
  </w:num>
  <w:num w:numId="278" w16cid:durableId="1281302055">
    <w:abstractNumId w:val="30"/>
  </w:num>
  <w:num w:numId="279" w16cid:durableId="87968834">
    <w:abstractNumId w:val="30"/>
  </w:num>
  <w:num w:numId="280" w16cid:durableId="1723941546">
    <w:abstractNumId w:val="30"/>
  </w:num>
  <w:num w:numId="281" w16cid:durableId="1069426564">
    <w:abstractNumId w:val="30"/>
  </w:num>
  <w:num w:numId="282" w16cid:durableId="1850559773">
    <w:abstractNumId w:val="95"/>
  </w:num>
  <w:num w:numId="283" w16cid:durableId="399593536">
    <w:abstractNumId w:val="30"/>
  </w:num>
  <w:num w:numId="284" w16cid:durableId="2128162881">
    <w:abstractNumId w:val="30"/>
  </w:num>
  <w:num w:numId="285" w16cid:durableId="1567178519">
    <w:abstractNumId w:val="30"/>
  </w:num>
  <w:num w:numId="286" w16cid:durableId="318005451">
    <w:abstractNumId w:val="46"/>
  </w:num>
  <w:num w:numId="287" w16cid:durableId="1997953264">
    <w:abstractNumId w:val="30"/>
  </w:num>
  <w:num w:numId="288" w16cid:durableId="203562259">
    <w:abstractNumId w:val="30"/>
  </w:num>
  <w:num w:numId="289" w16cid:durableId="651104662">
    <w:abstractNumId w:val="30"/>
  </w:num>
  <w:num w:numId="290" w16cid:durableId="474025264">
    <w:abstractNumId w:val="30"/>
  </w:num>
  <w:num w:numId="291" w16cid:durableId="176971276">
    <w:abstractNumId w:val="30"/>
  </w:num>
  <w:num w:numId="292" w16cid:durableId="561410237">
    <w:abstractNumId w:val="30"/>
  </w:num>
  <w:num w:numId="293" w16cid:durableId="1386097910">
    <w:abstractNumId w:val="46"/>
  </w:num>
  <w:num w:numId="294" w16cid:durableId="648902603">
    <w:abstractNumId w:val="30"/>
  </w:num>
  <w:num w:numId="295" w16cid:durableId="499278481">
    <w:abstractNumId w:val="30"/>
  </w:num>
  <w:num w:numId="296" w16cid:durableId="1572083561">
    <w:abstractNumId w:val="30"/>
  </w:num>
  <w:num w:numId="297" w16cid:durableId="737286627">
    <w:abstractNumId w:val="30"/>
  </w:num>
  <w:num w:numId="298" w16cid:durableId="991370560">
    <w:abstractNumId w:val="30"/>
  </w:num>
  <w:num w:numId="299" w16cid:durableId="544634305">
    <w:abstractNumId w:val="91"/>
  </w:num>
  <w:num w:numId="300" w16cid:durableId="1146162928">
    <w:abstractNumId w:val="30"/>
  </w:num>
  <w:num w:numId="301" w16cid:durableId="497580789">
    <w:abstractNumId w:val="30"/>
  </w:num>
  <w:num w:numId="302" w16cid:durableId="1062559380">
    <w:abstractNumId w:val="30"/>
  </w:num>
  <w:num w:numId="303" w16cid:durableId="1974672173">
    <w:abstractNumId w:val="30"/>
  </w:num>
  <w:num w:numId="304" w16cid:durableId="1349716648">
    <w:abstractNumId w:val="30"/>
  </w:num>
  <w:num w:numId="305" w16cid:durableId="1787580830">
    <w:abstractNumId w:val="30"/>
  </w:num>
  <w:num w:numId="306" w16cid:durableId="1963656289">
    <w:abstractNumId w:val="30"/>
  </w:num>
  <w:num w:numId="307" w16cid:durableId="1546285492">
    <w:abstractNumId w:val="30"/>
  </w:num>
  <w:num w:numId="308" w16cid:durableId="417557267">
    <w:abstractNumId w:val="30"/>
  </w:num>
  <w:num w:numId="309" w16cid:durableId="1152404378">
    <w:abstractNumId w:val="30"/>
  </w:num>
  <w:num w:numId="310" w16cid:durableId="827668176">
    <w:abstractNumId w:val="46"/>
  </w:num>
  <w:num w:numId="311" w16cid:durableId="293489824">
    <w:abstractNumId w:val="30"/>
  </w:num>
  <w:num w:numId="312" w16cid:durableId="1496722822">
    <w:abstractNumId w:val="46"/>
  </w:num>
  <w:num w:numId="313" w16cid:durableId="73016383">
    <w:abstractNumId w:val="30"/>
  </w:num>
  <w:num w:numId="314" w16cid:durableId="1823809196">
    <w:abstractNumId w:val="19"/>
  </w:num>
  <w:num w:numId="315" w16cid:durableId="250745633">
    <w:abstractNumId w:val="68"/>
  </w:num>
  <w:num w:numId="316" w16cid:durableId="1420902854">
    <w:abstractNumId w:val="45"/>
  </w:num>
  <w:num w:numId="317" w16cid:durableId="1154180256">
    <w:abstractNumId w:val="63"/>
  </w:num>
  <w:num w:numId="318" w16cid:durableId="1858227231">
    <w:abstractNumId w:val="36"/>
  </w:num>
  <w:num w:numId="319" w16cid:durableId="761026653">
    <w:abstractNumId w:val="80"/>
  </w:num>
  <w:num w:numId="320" w16cid:durableId="1100099879">
    <w:abstractNumId w:val="30"/>
  </w:num>
  <w:num w:numId="321" w16cid:durableId="1246577273">
    <w:abstractNumId w:val="30"/>
  </w:num>
  <w:num w:numId="322" w16cid:durableId="700208897">
    <w:abstractNumId w:val="30"/>
  </w:num>
  <w:num w:numId="323" w16cid:durableId="1792894563">
    <w:abstractNumId w:val="30"/>
  </w:num>
  <w:num w:numId="324" w16cid:durableId="328601356">
    <w:abstractNumId w:val="30"/>
  </w:num>
  <w:num w:numId="325" w16cid:durableId="188301989">
    <w:abstractNumId w:val="30"/>
  </w:num>
  <w:num w:numId="326" w16cid:durableId="92826448">
    <w:abstractNumId w:val="30"/>
  </w:num>
  <w:num w:numId="327" w16cid:durableId="1222403829">
    <w:abstractNumId w:val="30"/>
  </w:num>
  <w:num w:numId="328" w16cid:durableId="1325401270">
    <w:abstractNumId w:val="30"/>
  </w:num>
  <w:num w:numId="329" w16cid:durableId="2010139006">
    <w:abstractNumId w:val="30"/>
  </w:num>
  <w:num w:numId="330" w16cid:durableId="597829497">
    <w:abstractNumId w:val="30"/>
  </w:num>
  <w:num w:numId="331" w16cid:durableId="790317955">
    <w:abstractNumId w:val="30"/>
  </w:num>
  <w:num w:numId="332" w16cid:durableId="179200037">
    <w:abstractNumId w:val="30"/>
  </w:num>
  <w:num w:numId="333" w16cid:durableId="1760255279">
    <w:abstractNumId w:val="30"/>
  </w:num>
  <w:num w:numId="334" w16cid:durableId="1631745933">
    <w:abstractNumId w:val="30"/>
  </w:num>
  <w:num w:numId="335" w16cid:durableId="1923441894">
    <w:abstractNumId w:val="30"/>
  </w:num>
  <w:num w:numId="336" w16cid:durableId="226065677">
    <w:abstractNumId w:val="30"/>
  </w:num>
  <w:num w:numId="337" w16cid:durableId="588391721">
    <w:abstractNumId w:val="30"/>
  </w:num>
  <w:num w:numId="338" w16cid:durableId="577709707">
    <w:abstractNumId w:val="30"/>
  </w:num>
  <w:num w:numId="339" w16cid:durableId="1083725924">
    <w:abstractNumId w:val="30"/>
  </w:num>
  <w:num w:numId="340" w16cid:durableId="1909729341">
    <w:abstractNumId w:val="59"/>
  </w:num>
  <w:num w:numId="341" w16cid:durableId="1851750298">
    <w:abstractNumId w:val="75"/>
  </w:num>
  <w:num w:numId="342" w16cid:durableId="442041338">
    <w:abstractNumId w:val="12"/>
  </w:num>
  <w:num w:numId="343" w16cid:durableId="273513496">
    <w:abstractNumId w:val="64"/>
  </w:num>
  <w:num w:numId="344" w16cid:durableId="1279295403">
    <w:abstractNumId w:val="115"/>
  </w:num>
  <w:num w:numId="345" w16cid:durableId="1555239674">
    <w:abstractNumId w:val="71"/>
  </w:num>
  <w:num w:numId="346" w16cid:durableId="1396515915">
    <w:abstractNumId w:val="53"/>
  </w:num>
  <w:num w:numId="347" w16cid:durableId="1605116641">
    <w:abstractNumId w:val="98"/>
  </w:num>
  <w:num w:numId="348" w16cid:durableId="1883394924">
    <w:abstractNumId w:val="18"/>
  </w:num>
  <w:num w:numId="349" w16cid:durableId="852115448">
    <w:abstractNumId w:val="49"/>
  </w:num>
  <w:num w:numId="350" w16cid:durableId="1375082548">
    <w:abstractNumId w:val="34"/>
  </w:num>
  <w:num w:numId="351" w16cid:durableId="1325234796">
    <w:abstractNumId w:val="22"/>
  </w:num>
  <w:num w:numId="352" w16cid:durableId="947158479">
    <w:abstractNumId w:val="38"/>
  </w:num>
  <w:num w:numId="353" w16cid:durableId="497814356">
    <w:abstractNumId w:val="55"/>
  </w:num>
  <w:num w:numId="354" w16cid:durableId="269902257">
    <w:abstractNumId w:val="107"/>
  </w:num>
  <w:num w:numId="355" w16cid:durableId="972364472">
    <w:abstractNumId w:val="51"/>
  </w:num>
  <w:num w:numId="356" w16cid:durableId="924456728">
    <w:abstractNumId w:val="23"/>
  </w:num>
  <w:num w:numId="357" w16cid:durableId="569771440">
    <w:abstractNumId w:val="39"/>
  </w:num>
  <w:num w:numId="358" w16cid:durableId="1698458902">
    <w:abstractNumId w:val="79"/>
  </w:num>
  <w:num w:numId="359" w16cid:durableId="292753146">
    <w:abstractNumId w:val="103"/>
  </w:num>
  <w:num w:numId="360" w16cid:durableId="1551960986">
    <w:abstractNumId w:val="78"/>
  </w:num>
  <w:num w:numId="361" w16cid:durableId="454101748">
    <w:abstractNumId w:val="90"/>
  </w:num>
  <w:num w:numId="362" w16cid:durableId="1594702366">
    <w:abstractNumId w:val="27"/>
  </w:num>
  <w:num w:numId="363" w16cid:durableId="341589665">
    <w:abstractNumId w:val="30"/>
  </w:num>
  <w:num w:numId="364" w16cid:durableId="1389064994">
    <w:abstractNumId w:val="30"/>
  </w:num>
  <w:num w:numId="365" w16cid:durableId="1951815123">
    <w:abstractNumId w:val="30"/>
  </w:num>
  <w:num w:numId="366" w16cid:durableId="551160871">
    <w:abstractNumId w:val="30"/>
  </w:num>
  <w:num w:numId="367" w16cid:durableId="152071022">
    <w:abstractNumId w:val="46"/>
  </w:num>
  <w:num w:numId="368" w16cid:durableId="175194328">
    <w:abstractNumId w:val="30"/>
  </w:num>
  <w:num w:numId="369" w16cid:durableId="1991977418">
    <w:abstractNumId w:val="30"/>
  </w:num>
  <w:num w:numId="370" w16cid:durableId="861431019">
    <w:abstractNumId w:val="30"/>
  </w:num>
  <w:num w:numId="371" w16cid:durableId="1504786142">
    <w:abstractNumId w:val="30"/>
  </w:num>
  <w:num w:numId="372" w16cid:durableId="1823622913">
    <w:abstractNumId w:val="46"/>
  </w:num>
  <w:num w:numId="373" w16cid:durableId="238439941">
    <w:abstractNumId w:val="30"/>
  </w:num>
  <w:num w:numId="374" w16cid:durableId="1732381749">
    <w:abstractNumId w:val="30"/>
  </w:num>
  <w:num w:numId="375" w16cid:durableId="1613899242">
    <w:abstractNumId w:val="30"/>
  </w:num>
  <w:num w:numId="376" w16cid:durableId="58287286">
    <w:abstractNumId w:val="30"/>
  </w:num>
  <w:num w:numId="377" w16cid:durableId="281422638">
    <w:abstractNumId w:val="46"/>
  </w:num>
  <w:num w:numId="378" w16cid:durableId="1699625343">
    <w:abstractNumId w:val="46"/>
  </w:num>
  <w:num w:numId="379" w16cid:durableId="1614481414">
    <w:abstractNumId w:val="30"/>
  </w:num>
  <w:num w:numId="380" w16cid:durableId="1394934734">
    <w:abstractNumId w:val="30"/>
  </w:num>
  <w:num w:numId="381" w16cid:durableId="1195771672">
    <w:abstractNumId w:val="30"/>
  </w:num>
  <w:num w:numId="382" w16cid:durableId="2096628204">
    <w:abstractNumId w:val="30"/>
  </w:num>
  <w:num w:numId="383" w16cid:durableId="1986934455">
    <w:abstractNumId w:val="30"/>
  </w:num>
  <w:num w:numId="384" w16cid:durableId="1501847880">
    <w:abstractNumId w:val="30"/>
  </w:num>
  <w:num w:numId="385" w16cid:durableId="1269581089">
    <w:abstractNumId w:val="30"/>
  </w:num>
  <w:num w:numId="386" w16cid:durableId="2006083924">
    <w:abstractNumId w:val="30"/>
  </w:num>
  <w:num w:numId="387" w16cid:durableId="628246414">
    <w:abstractNumId w:val="30"/>
  </w:num>
  <w:num w:numId="388" w16cid:durableId="705760750">
    <w:abstractNumId w:val="30"/>
  </w:num>
  <w:num w:numId="389" w16cid:durableId="112360084">
    <w:abstractNumId w:val="30"/>
  </w:num>
  <w:num w:numId="390" w16cid:durableId="2034375493">
    <w:abstractNumId w:val="30"/>
  </w:num>
  <w:num w:numId="391" w16cid:durableId="1880388146">
    <w:abstractNumId w:val="30"/>
  </w:num>
  <w:num w:numId="392" w16cid:durableId="579099821">
    <w:abstractNumId w:val="30"/>
  </w:num>
  <w:num w:numId="393" w16cid:durableId="1928807787">
    <w:abstractNumId w:val="30"/>
  </w:num>
  <w:num w:numId="394" w16cid:durableId="1508784777">
    <w:abstractNumId w:val="30"/>
  </w:num>
  <w:num w:numId="395" w16cid:durableId="1369331291">
    <w:abstractNumId w:val="30"/>
  </w:num>
  <w:num w:numId="396" w16cid:durableId="297614653">
    <w:abstractNumId w:val="30"/>
  </w:num>
  <w:num w:numId="397" w16cid:durableId="102457455">
    <w:abstractNumId w:val="91"/>
  </w:num>
  <w:num w:numId="398" w16cid:durableId="977994933">
    <w:abstractNumId w:val="91"/>
  </w:num>
  <w:num w:numId="399" w16cid:durableId="877855068">
    <w:abstractNumId w:val="46"/>
  </w:num>
  <w:num w:numId="400" w16cid:durableId="1838762934">
    <w:abstractNumId w:val="30"/>
  </w:num>
  <w:num w:numId="401" w16cid:durableId="2101364765">
    <w:abstractNumId w:val="30"/>
  </w:num>
  <w:num w:numId="402" w16cid:durableId="388303204">
    <w:abstractNumId w:val="30"/>
  </w:num>
  <w:num w:numId="403" w16cid:durableId="492645156">
    <w:abstractNumId w:val="30"/>
  </w:num>
  <w:num w:numId="404" w16cid:durableId="1687320834">
    <w:abstractNumId w:val="30"/>
  </w:num>
  <w:num w:numId="405" w16cid:durableId="789014184">
    <w:abstractNumId w:val="30"/>
  </w:num>
  <w:num w:numId="406" w16cid:durableId="669722354">
    <w:abstractNumId w:val="30"/>
  </w:num>
  <w:num w:numId="407" w16cid:durableId="1274164518">
    <w:abstractNumId w:val="30"/>
  </w:num>
  <w:num w:numId="408" w16cid:durableId="230426599">
    <w:abstractNumId w:val="46"/>
  </w:num>
  <w:num w:numId="409" w16cid:durableId="809595137">
    <w:abstractNumId w:val="30"/>
  </w:num>
  <w:num w:numId="410" w16cid:durableId="972176960">
    <w:abstractNumId w:val="46"/>
  </w:num>
  <w:num w:numId="411" w16cid:durableId="364864927">
    <w:abstractNumId w:val="30"/>
  </w:num>
  <w:num w:numId="412" w16cid:durableId="659774551">
    <w:abstractNumId w:val="30"/>
  </w:num>
  <w:num w:numId="413" w16cid:durableId="1234854041">
    <w:abstractNumId w:val="30"/>
  </w:num>
  <w:num w:numId="414" w16cid:durableId="2138912321">
    <w:abstractNumId w:val="30"/>
  </w:num>
  <w:num w:numId="415" w16cid:durableId="114253732">
    <w:abstractNumId w:val="30"/>
  </w:num>
  <w:num w:numId="416" w16cid:durableId="1787771742">
    <w:abstractNumId w:val="46"/>
  </w:num>
  <w:num w:numId="417" w16cid:durableId="1233584315">
    <w:abstractNumId w:val="46"/>
  </w:num>
  <w:num w:numId="418" w16cid:durableId="1871451662">
    <w:abstractNumId w:val="30"/>
  </w:num>
  <w:num w:numId="419" w16cid:durableId="150948724">
    <w:abstractNumId w:val="30"/>
  </w:num>
  <w:num w:numId="420" w16cid:durableId="1391995954">
    <w:abstractNumId w:val="30"/>
  </w:num>
  <w:num w:numId="421" w16cid:durableId="1262104960">
    <w:abstractNumId w:val="30"/>
  </w:num>
  <w:num w:numId="422" w16cid:durableId="2082099195">
    <w:abstractNumId w:val="30"/>
  </w:num>
  <w:num w:numId="423" w16cid:durableId="1662462233">
    <w:abstractNumId w:val="30"/>
  </w:num>
  <w:num w:numId="424" w16cid:durableId="1304655620">
    <w:abstractNumId w:val="30"/>
  </w:num>
  <w:num w:numId="425" w16cid:durableId="1985309818">
    <w:abstractNumId w:val="30"/>
  </w:num>
  <w:num w:numId="426" w16cid:durableId="13523">
    <w:abstractNumId w:val="30"/>
  </w:num>
  <w:num w:numId="427" w16cid:durableId="1198740197">
    <w:abstractNumId w:val="30"/>
  </w:num>
  <w:num w:numId="428" w16cid:durableId="429858510">
    <w:abstractNumId w:val="30"/>
  </w:num>
  <w:num w:numId="429" w16cid:durableId="1980917550">
    <w:abstractNumId w:val="30"/>
  </w:num>
  <w:num w:numId="430" w16cid:durableId="1218738552">
    <w:abstractNumId w:val="30"/>
  </w:num>
  <w:num w:numId="431" w16cid:durableId="421681956">
    <w:abstractNumId w:val="30"/>
  </w:num>
  <w:num w:numId="432" w16cid:durableId="1254629596">
    <w:abstractNumId w:val="30"/>
  </w:num>
  <w:num w:numId="433" w16cid:durableId="40790924">
    <w:abstractNumId w:val="30"/>
  </w:num>
  <w:num w:numId="434" w16cid:durableId="592010700">
    <w:abstractNumId w:val="30"/>
  </w:num>
  <w:num w:numId="435" w16cid:durableId="2132360601">
    <w:abstractNumId w:val="30"/>
  </w:num>
  <w:num w:numId="436" w16cid:durableId="1906717346">
    <w:abstractNumId w:val="30"/>
  </w:num>
  <w:num w:numId="437" w16cid:durableId="568617664">
    <w:abstractNumId w:val="30"/>
  </w:num>
  <w:num w:numId="438" w16cid:durableId="443353920">
    <w:abstractNumId w:val="30"/>
  </w:num>
  <w:num w:numId="439" w16cid:durableId="587269599">
    <w:abstractNumId w:val="30"/>
  </w:num>
  <w:num w:numId="440" w16cid:durableId="1538664543">
    <w:abstractNumId w:val="30"/>
  </w:num>
  <w:num w:numId="441" w16cid:durableId="2055621277">
    <w:abstractNumId w:val="30"/>
  </w:num>
  <w:num w:numId="442" w16cid:durableId="283075536">
    <w:abstractNumId w:val="30"/>
  </w:num>
  <w:num w:numId="443" w16cid:durableId="104739560">
    <w:abstractNumId w:val="30"/>
  </w:num>
  <w:num w:numId="444" w16cid:durableId="701057211">
    <w:abstractNumId w:val="30"/>
  </w:num>
  <w:num w:numId="445" w16cid:durableId="50465061">
    <w:abstractNumId w:val="30"/>
  </w:num>
  <w:num w:numId="446" w16cid:durableId="177936615">
    <w:abstractNumId w:val="30"/>
  </w:num>
  <w:num w:numId="447" w16cid:durableId="1630359527">
    <w:abstractNumId w:val="54"/>
  </w:num>
  <w:num w:numId="448" w16cid:durableId="397673254">
    <w:abstractNumId w:val="57"/>
  </w:num>
  <w:num w:numId="449" w16cid:durableId="696539558">
    <w:abstractNumId w:val="35"/>
  </w:num>
  <w:num w:numId="450" w16cid:durableId="609044933">
    <w:abstractNumId w:val="48"/>
  </w:num>
  <w:num w:numId="451" w16cid:durableId="1508907477">
    <w:abstractNumId w:val="87"/>
  </w:num>
  <w:num w:numId="452" w16cid:durableId="1250851970">
    <w:abstractNumId w:val="17"/>
  </w:num>
  <w:num w:numId="453" w16cid:durableId="1583292386">
    <w:abstractNumId w:val="106"/>
  </w:num>
  <w:num w:numId="454" w16cid:durableId="546912570">
    <w:abstractNumId w:val="88"/>
  </w:num>
  <w:num w:numId="455" w16cid:durableId="2118212784">
    <w:abstractNumId w:val="119"/>
  </w:num>
  <w:num w:numId="456" w16cid:durableId="808477949">
    <w:abstractNumId w:val="11"/>
  </w:num>
  <w:num w:numId="457" w16cid:durableId="903442734">
    <w:abstractNumId w:val="37"/>
  </w:num>
  <w:num w:numId="458" w16cid:durableId="102770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 w16cid:durableId="705915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 w16cid:durableId="5383241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 w16cid:durableId="170344014">
    <w:abstractNumId w:val="30"/>
  </w:num>
  <w:num w:numId="462" w16cid:durableId="1218857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 w16cid:durableId="7178194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 w16cid:durableId="21201766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 w16cid:durableId="144828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 w16cid:durableId="68101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 w16cid:durableId="1992100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 w16cid:durableId="418605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9" w16cid:durableId="1589002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 w16cid:durableId="10983318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 w16cid:durableId="3959758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2" w16cid:durableId="1777018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 w16cid:durableId="1688828433">
    <w:abstractNumId w:val="30"/>
  </w:num>
  <w:num w:numId="474" w16cid:durableId="768627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5" w16cid:durableId="99767699">
    <w:abstractNumId w:val="31"/>
  </w:num>
  <w:num w:numId="476" w16cid:durableId="264847800">
    <w:abstractNumId w:val="72"/>
  </w:num>
  <w:num w:numId="477" w16cid:durableId="374892926">
    <w:abstractNumId w:val="99"/>
  </w:num>
  <w:num w:numId="478" w16cid:durableId="555745711">
    <w:abstractNumId w:val="44"/>
  </w:num>
  <w:num w:numId="479" w16cid:durableId="1576470936">
    <w:abstractNumId w:val="109"/>
  </w:num>
  <w:num w:numId="480" w16cid:durableId="1769037804">
    <w:abstractNumId w:val="76"/>
  </w:num>
  <w:num w:numId="481" w16cid:durableId="2062435611">
    <w:abstractNumId w:val="111"/>
  </w:num>
  <w:num w:numId="482" w16cid:durableId="370426791">
    <w:abstractNumId w:val="58"/>
  </w:num>
  <w:num w:numId="483" w16cid:durableId="1202283597">
    <w:abstractNumId w:val="60"/>
  </w:num>
  <w:num w:numId="484" w16cid:durableId="1963682330">
    <w:abstractNumId w:val="77"/>
  </w:num>
  <w:num w:numId="485" w16cid:durableId="755201297">
    <w:abstractNumId w:val="42"/>
  </w:num>
  <w:num w:numId="486" w16cid:durableId="203905275">
    <w:abstractNumId w:val="30"/>
  </w:num>
  <w:num w:numId="487" w16cid:durableId="947738537">
    <w:abstractNumId w:val="93"/>
  </w:num>
  <w:num w:numId="488" w16cid:durableId="1853102731">
    <w:abstractNumId w:val="56"/>
  </w:num>
  <w:num w:numId="489" w16cid:durableId="1569803551">
    <w:abstractNumId w:val="97"/>
  </w:num>
  <w:num w:numId="490" w16cid:durableId="2133598102">
    <w:abstractNumId w:val="25"/>
  </w:num>
  <w:num w:numId="491" w16cid:durableId="1263100199">
    <w:abstractNumId w:val="121"/>
  </w:num>
  <w:num w:numId="492" w16cid:durableId="1534490900">
    <w:abstractNumId w:val="114"/>
  </w:num>
  <w:num w:numId="493" w16cid:durableId="1077675834">
    <w:abstractNumId w:val="46"/>
  </w:num>
  <w:num w:numId="494" w16cid:durableId="1875069352">
    <w:abstractNumId w:val="46"/>
  </w:num>
  <w:num w:numId="495" w16cid:durableId="8677021">
    <w:abstractNumId w:val="30"/>
  </w:num>
  <w:num w:numId="496" w16cid:durableId="1476919911">
    <w:abstractNumId w:val="30"/>
  </w:num>
  <w:num w:numId="497" w16cid:durableId="848102176">
    <w:abstractNumId w:val="30"/>
  </w:num>
  <w:num w:numId="498" w16cid:durableId="2066641800">
    <w:abstractNumId w:val="110"/>
  </w:num>
  <w:num w:numId="499" w16cid:durableId="1039090178">
    <w:abstractNumId w:val="30"/>
  </w:num>
  <w:num w:numId="500" w16cid:durableId="768430875">
    <w:abstractNumId w:val="46"/>
  </w:num>
  <w:num w:numId="501" w16cid:durableId="729153892">
    <w:abstractNumId w:val="46"/>
  </w:num>
  <w:num w:numId="502" w16cid:durableId="1274061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3" w16cid:durableId="9015237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 w16cid:durableId="1587764047">
    <w:abstractNumId w:val="30"/>
  </w:num>
  <w:num w:numId="505" w16cid:durableId="1165435706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 w16cid:durableId="640621514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7" w16cid:durableId="2101217724">
    <w:abstractNumId w:val="37"/>
  </w:num>
  <w:num w:numId="508" w16cid:durableId="1277369476">
    <w:abstractNumId w:val="30"/>
  </w:num>
  <w:num w:numId="509" w16cid:durableId="500320705">
    <w:abstractNumId w:val="30"/>
  </w:num>
  <w:num w:numId="510" w16cid:durableId="205731590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 w16cid:durableId="826868808">
    <w:abstractNumId w:val="37"/>
  </w:num>
  <w:num w:numId="512" w16cid:durableId="62073821">
    <w:abstractNumId w:val="30"/>
  </w:num>
  <w:num w:numId="513" w16cid:durableId="758983853">
    <w:abstractNumId w:val="37"/>
  </w:num>
  <w:num w:numId="514" w16cid:durableId="1571112949">
    <w:abstractNumId w:val="30"/>
  </w:num>
  <w:num w:numId="515" w16cid:durableId="302005688">
    <w:abstractNumId w:val="30"/>
  </w:num>
  <w:num w:numId="516" w16cid:durableId="41871752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 w16cid:durableId="246111889">
    <w:abstractNumId w:val="30"/>
  </w:num>
  <w:num w:numId="518" w16cid:durableId="1755011292">
    <w:abstractNumId w:val="30"/>
  </w:num>
  <w:num w:numId="519" w16cid:durableId="1776485419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 w16cid:durableId="131996414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 w16cid:durableId="1300961041">
    <w:abstractNumId w:val="37"/>
  </w:num>
  <w:num w:numId="522" w16cid:durableId="147058847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3" w16cid:durableId="1691224237">
    <w:abstractNumId w:val="37"/>
  </w:num>
  <w:num w:numId="524" w16cid:durableId="915016838">
    <w:abstractNumId w:val="67"/>
  </w:num>
  <w:num w:numId="525" w16cid:durableId="1971741083">
    <w:abstractNumId w:val="37"/>
  </w:num>
  <w:numIdMacAtCleanup w:val="5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6A1"/>
    <w:rsid w:val="00001B06"/>
    <w:rsid w:val="00003A37"/>
    <w:rsid w:val="00003BDA"/>
    <w:rsid w:val="00004523"/>
    <w:rsid w:val="00006E98"/>
    <w:rsid w:val="000071F9"/>
    <w:rsid w:val="00011735"/>
    <w:rsid w:val="000129A8"/>
    <w:rsid w:val="00014617"/>
    <w:rsid w:val="0001570E"/>
    <w:rsid w:val="00015FED"/>
    <w:rsid w:val="000178D9"/>
    <w:rsid w:val="0002129A"/>
    <w:rsid w:val="00022676"/>
    <w:rsid w:val="000233F1"/>
    <w:rsid w:val="000240DE"/>
    <w:rsid w:val="00024456"/>
    <w:rsid w:val="000248EC"/>
    <w:rsid w:val="00025615"/>
    <w:rsid w:val="0002602D"/>
    <w:rsid w:val="000326A1"/>
    <w:rsid w:val="000337A1"/>
    <w:rsid w:val="00034571"/>
    <w:rsid w:val="00035717"/>
    <w:rsid w:val="00037C93"/>
    <w:rsid w:val="00040039"/>
    <w:rsid w:val="00040659"/>
    <w:rsid w:val="0004089D"/>
    <w:rsid w:val="00040FC6"/>
    <w:rsid w:val="00041C0D"/>
    <w:rsid w:val="0004697E"/>
    <w:rsid w:val="00046F44"/>
    <w:rsid w:val="00047719"/>
    <w:rsid w:val="00047741"/>
    <w:rsid w:val="00047E94"/>
    <w:rsid w:val="00050A3E"/>
    <w:rsid w:val="0005172E"/>
    <w:rsid w:val="00054B63"/>
    <w:rsid w:val="0005510D"/>
    <w:rsid w:val="00055D18"/>
    <w:rsid w:val="000567D1"/>
    <w:rsid w:val="00060A88"/>
    <w:rsid w:val="00062B0E"/>
    <w:rsid w:val="0006432D"/>
    <w:rsid w:val="0006553E"/>
    <w:rsid w:val="0006653B"/>
    <w:rsid w:val="0006655D"/>
    <w:rsid w:val="00067455"/>
    <w:rsid w:val="000677D6"/>
    <w:rsid w:val="00067E7C"/>
    <w:rsid w:val="0007095F"/>
    <w:rsid w:val="00070A1F"/>
    <w:rsid w:val="00070AAD"/>
    <w:rsid w:val="00071A0A"/>
    <w:rsid w:val="00071AE2"/>
    <w:rsid w:val="00072052"/>
    <w:rsid w:val="000735F4"/>
    <w:rsid w:val="00073A51"/>
    <w:rsid w:val="00073FDC"/>
    <w:rsid w:val="00074191"/>
    <w:rsid w:val="00074798"/>
    <w:rsid w:val="00074DA6"/>
    <w:rsid w:val="000758D5"/>
    <w:rsid w:val="0007630A"/>
    <w:rsid w:val="000769F4"/>
    <w:rsid w:val="000777AE"/>
    <w:rsid w:val="00077C15"/>
    <w:rsid w:val="00081BE5"/>
    <w:rsid w:val="00082DB6"/>
    <w:rsid w:val="00083572"/>
    <w:rsid w:val="00084323"/>
    <w:rsid w:val="00084590"/>
    <w:rsid w:val="000847F6"/>
    <w:rsid w:val="0008508F"/>
    <w:rsid w:val="0008532C"/>
    <w:rsid w:val="000858AA"/>
    <w:rsid w:val="00091DE0"/>
    <w:rsid w:val="00091E25"/>
    <w:rsid w:val="0009296F"/>
    <w:rsid w:val="00092CA4"/>
    <w:rsid w:val="000936BE"/>
    <w:rsid w:val="00097CF2"/>
    <w:rsid w:val="000A34C5"/>
    <w:rsid w:val="000A4511"/>
    <w:rsid w:val="000A4FDF"/>
    <w:rsid w:val="000A719A"/>
    <w:rsid w:val="000A7AF5"/>
    <w:rsid w:val="000A7F6F"/>
    <w:rsid w:val="000B1119"/>
    <w:rsid w:val="000B11C2"/>
    <w:rsid w:val="000B1260"/>
    <w:rsid w:val="000B6C45"/>
    <w:rsid w:val="000B75BB"/>
    <w:rsid w:val="000B7652"/>
    <w:rsid w:val="000C3D18"/>
    <w:rsid w:val="000C3E47"/>
    <w:rsid w:val="000C754D"/>
    <w:rsid w:val="000C7838"/>
    <w:rsid w:val="000C7AB7"/>
    <w:rsid w:val="000D1BFC"/>
    <w:rsid w:val="000D3763"/>
    <w:rsid w:val="000D41B2"/>
    <w:rsid w:val="000D4398"/>
    <w:rsid w:val="000D4489"/>
    <w:rsid w:val="000D46C6"/>
    <w:rsid w:val="000D53DC"/>
    <w:rsid w:val="000D581A"/>
    <w:rsid w:val="000D5870"/>
    <w:rsid w:val="000D639C"/>
    <w:rsid w:val="000D6C1D"/>
    <w:rsid w:val="000E0FED"/>
    <w:rsid w:val="000E2177"/>
    <w:rsid w:val="000E3152"/>
    <w:rsid w:val="000E41B6"/>
    <w:rsid w:val="000E5D80"/>
    <w:rsid w:val="000E7906"/>
    <w:rsid w:val="000E7991"/>
    <w:rsid w:val="000F123C"/>
    <w:rsid w:val="000F3251"/>
    <w:rsid w:val="000F381C"/>
    <w:rsid w:val="000F3FB9"/>
    <w:rsid w:val="000F411D"/>
    <w:rsid w:val="000F5ADB"/>
    <w:rsid w:val="000F651B"/>
    <w:rsid w:val="000F784C"/>
    <w:rsid w:val="000F7A8C"/>
    <w:rsid w:val="000F7DED"/>
    <w:rsid w:val="001011CD"/>
    <w:rsid w:val="00101F2C"/>
    <w:rsid w:val="0010338B"/>
    <w:rsid w:val="00103E91"/>
    <w:rsid w:val="00105056"/>
    <w:rsid w:val="00105116"/>
    <w:rsid w:val="00105482"/>
    <w:rsid w:val="00106F83"/>
    <w:rsid w:val="00107199"/>
    <w:rsid w:val="00107A9A"/>
    <w:rsid w:val="00107F80"/>
    <w:rsid w:val="00110124"/>
    <w:rsid w:val="00110BF5"/>
    <w:rsid w:val="00110C48"/>
    <w:rsid w:val="00111403"/>
    <w:rsid w:val="0011197C"/>
    <w:rsid w:val="00111E63"/>
    <w:rsid w:val="00112B0D"/>
    <w:rsid w:val="00115BDF"/>
    <w:rsid w:val="001170C6"/>
    <w:rsid w:val="00117296"/>
    <w:rsid w:val="0012030F"/>
    <w:rsid w:val="00120809"/>
    <w:rsid w:val="00120DCA"/>
    <w:rsid w:val="00122338"/>
    <w:rsid w:val="00122F62"/>
    <w:rsid w:val="0012382E"/>
    <w:rsid w:val="00123E41"/>
    <w:rsid w:val="00124782"/>
    <w:rsid w:val="0012490E"/>
    <w:rsid w:val="0012670A"/>
    <w:rsid w:val="00126D50"/>
    <w:rsid w:val="0012734F"/>
    <w:rsid w:val="001273B6"/>
    <w:rsid w:val="00127E25"/>
    <w:rsid w:val="00130980"/>
    <w:rsid w:val="00131352"/>
    <w:rsid w:val="00131609"/>
    <w:rsid w:val="00131B35"/>
    <w:rsid w:val="00131CAD"/>
    <w:rsid w:val="00133882"/>
    <w:rsid w:val="00134110"/>
    <w:rsid w:val="00136393"/>
    <w:rsid w:val="00137AD2"/>
    <w:rsid w:val="00141161"/>
    <w:rsid w:val="00141264"/>
    <w:rsid w:val="00141E93"/>
    <w:rsid w:val="001422BA"/>
    <w:rsid w:val="001426D8"/>
    <w:rsid w:val="001467EA"/>
    <w:rsid w:val="001468E0"/>
    <w:rsid w:val="00146A4D"/>
    <w:rsid w:val="00147AE0"/>
    <w:rsid w:val="001525B5"/>
    <w:rsid w:val="00152D20"/>
    <w:rsid w:val="001551BB"/>
    <w:rsid w:val="001566C5"/>
    <w:rsid w:val="00157548"/>
    <w:rsid w:val="00157F96"/>
    <w:rsid w:val="00161CCD"/>
    <w:rsid w:val="001639C7"/>
    <w:rsid w:val="00163AAD"/>
    <w:rsid w:val="00164151"/>
    <w:rsid w:val="00164273"/>
    <w:rsid w:val="00164F52"/>
    <w:rsid w:val="00165AA1"/>
    <w:rsid w:val="00170824"/>
    <w:rsid w:val="001724A9"/>
    <w:rsid w:val="0017346B"/>
    <w:rsid w:val="00174635"/>
    <w:rsid w:val="00174B4C"/>
    <w:rsid w:val="00175F0A"/>
    <w:rsid w:val="00176190"/>
    <w:rsid w:val="00176E99"/>
    <w:rsid w:val="001805AC"/>
    <w:rsid w:val="0018318B"/>
    <w:rsid w:val="00184A68"/>
    <w:rsid w:val="00185180"/>
    <w:rsid w:val="0018795C"/>
    <w:rsid w:val="00191A15"/>
    <w:rsid w:val="00191FC4"/>
    <w:rsid w:val="00192DC9"/>
    <w:rsid w:val="0019313D"/>
    <w:rsid w:val="001937E7"/>
    <w:rsid w:val="00194795"/>
    <w:rsid w:val="00195278"/>
    <w:rsid w:val="00195BA1"/>
    <w:rsid w:val="001962E8"/>
    <w:rsid w:val="001969BC"/>
    <w:rsid w:val="00197091"/>
    <w:rsid w:val="00197AAB"/>
    <w:rsid w:val="00197E40"/>
    <w:rsid w:val="001A04E8"/>
    <w:rsid w:val="001A1950"/>
    <w:rsid w:val="001A1C1F"/>
    <w:rsid w:val="001A1C8D"/>
    <w:rsid w:val="001A24D1"/>
    <w:rsid w:val="001A2D6A"/>
    <w:rsid w:val="001A3693"/>
    <w:rsid w:val="001A37C4"/>
    <w:rsid w:val="001A3AC8"/>
    <w:rsid w:val="001A4791"/>
    <w:rsid w:val="001A513E"/>
    <w:rsid w:val="001A79B8"/>
    <w:rsid w:val="001B0ED2"/>
    <w:rsid w:val="001B2183"/>
    <w:rsid w:val="001B3A4C"/>
    <w:rsid w:val="001B589E"/>
    <w:rsid w:val="001B6381"/>
    <w:rsid w:val="001B688A"/>
    <w:rsid w:val="001B6D9F"/>
    <w:rsid w:val="001C205C"/>
    <w:rsid w:val="001C247C"/>
    <w:rsid w:val="001C25EC"/>
    <w:rsid w:val="001C3226"/>
    <w:rsid w:val="001C383D"/>
    <w:rsid w:val="001C44E5"/>
    <w:rsid w:val="001C55FF"/>
    <w:rsid w:val="001C56D8"/>
    <w:rsid w:val="001C5A59"/>
    <w:rsid w:val="001C6FD8"/>
    <w:rsid w:val="001C758D"/>
    <w:rsid w:val="001C79E1"/>
    <w:rsid w:val="001D05C5"/>
    <w:rsid w:val="001D1FA5"/>
    <w:rsid w:val="001D2DF5"/>
    <w:rsid w:val="001D2F0A"/>
    <w:rsid w:val="001D38DC"/>
    <w:rsid w:val="001D57CE"/>
    <w:rsid w:val="001D5CA3"/>
    <w:rsid w:val="001D5D40"/>
    <w:rsid w:val="001D6369"/>
    <w:rsid w:val="001D7246"/>
    <w:rsid w:val="001D7BA2"/>
    <w:rsid w:val="001D7F36"/>
    <w:rsid w:val="001E11B4"/>
    <w:rsid w:val="001E11E1"/>
    <w:rsid w:val="001E3887"/>
    <w:rsid w:val="001E406D"/>
    <w:rsid w:val="001E5E13"/>
    <w:rsid w:val="001E5FFD"/>
    <w:rsid w:val="001E66A9"/>
    <w:rsid w:val="001E6B93"/>
    <w:rsid w:val="001F0B0E"/>
    <w:rsid w:val="001F12B6"/>
    <w:rsid w:val="001F1471"/>
    <w:rsid w:val="001F1BE3"/>
    <w:rsid w:val="001F3A89"/>
    <w:rsid w:val="001F3E7C"/>
    <w:rsid w:val="001F46E7"/>
    <w:rsid w:val="001F51B7"/>
    <w:rsid w:val="001F5416"/>
    <w:rsid w:val="001F5A41"/>
    <w:rsid w:val="001F6024"/>
    <w:rsid w:val="001F6994"/>
    <w:rsid w:val="001F7436"/>
    <w:rsid w:val="001F7818"/>
    <w:rsid w:val="001F796C"/>
    <w:rsid w:val="001F7F7F"/>
    <w:rsid w:val="0020063D"/>
    <w:rsid w:val="00200A4C"/>
    <w:rsid w:val="0020142A"/>
    <w:rsid w:val="00203B40"/>
    <w:rsid w:val="00205CBB"/>
    <w:rsid w:val="00206904"/>
    <w:rsid w:val="00206F00"/>
    <w:rsid w:val="002103D1"/>
    <w:rsid w:val="00211B4C"/>
    <w:rsid w:val="00211B77"/>
    <w:rsid w:val="00211E39"/>
    <w:rsid w:val="0021665A"/>
    <w:rsid w:val="00216868"/>
    <w:rsid w:val="0021686E"/>
    <w:rsid w:val="00216BC2"/>
    <w:rsid w:val="00220395"/>
    <w:rsid w:val="00221398"/>
    <w:rsid w:val="00221436"/>
    <w:rsid w:val="00222A03"/>
    <w:rsid w:val="00222AF8"/>
    <w:rsid w:val="002236D7"/>
    <w:rsid w:val="00223E22"/>
    <w:rsid w:val="002261D9"/>
    <w:rsid w:val="002264BC"/>
    <w:rsid w:val="00227D7A"/>
    <w:rsid w:val="00231A42"/>
    <w:rsid w:val="002321C0"/>
    <w:rsid w:val="00232C77"/>
    <w:rsid w:val="00235347"/>
    <w:rsid w:val="00235B55"/>
    <w:rsid w:val="002361EE"/>
    <w:rsid w:val="002371B4"/>
    <w:rsid w:val="00242264"/>
    <w:rsid w:val="00243271"/>
    <w:rsid w:val="00243425"/>
    <w:rsid w:val="00243611"/>
    <w:rsid w:val="00243BB8"/>
    <w:rsid w:val="002445BD"/>
    <w:rsid w:val="002451AA"/>
    <w:rsid w:val="00246F4A"/>
    <w:rsid w:val="00246FD1"/>
    <w:rsid w:val="002470CA"/>
    <w:rsid w:val="002503E4"/>
    <w:rsid w:val="002505D9"/>
    <w:rsid w:val="0025251E"/>
    <w:rsid w:val="0025324A"/>
    <w:rsid w:val="0025431D"/>
    <w:rsid w:val="00254917"/>
    <w:rsid w:val="002554DD"/>
    <w:rsid w:val="00255A93"/>
    <w:rsid w:val="00256DD9"/>
    <w:rsid w:val="00257FC0"/>
    <w:rsid w:val="00260499"/>
    <w:rsid w:val="00260A3E"/>
    <w:rsid w:val="00260AEE"/>
    <w:rsid w:val="00260BF4"/>
    <w:rsid w:val="00260DAD"/>
    <w:rsid w:val="0026248F"/>
    <w:rsid w:val="0026364B"/>
    <w:rsid w:val="002648AF"/>
    <w:rsid w:val="00264C4C"/>
    <w:rsid w:val="00266973"/>
    <w:rsid w:val="002671B6"/>
    <w:rsid w:val="00270146"/>
    <w:rsid w:val="00270536"/>
    <w:rsid w:val="00270DE4"/>
    <w:rsid w:val="0027247F"/>
    <w:rsid w:val="00272AD4"/>
    <w:rsid w:val="00272AE0"/>
    <w:rsid w:val="00272EFB"/>
    <w:rsid w:val="002731AF"/>
    <w:rsid w:val="00274DD1"/>
    <w:rsid w:val="00275EBC"/>
    <w:rsid w:val="00277FF2"/>
    <w:rsid w:val="002825C9"/>
    <w:rsid w:val="00284387"/>
    <w:rsid w:val="0028672A"/>
    <w:rsid w:val="00286AD3"/>
    <w:rsid w:val="00287FA0"/>
    <w:rsid w:val="00290B00"/>
    <w:rsid w:val="00294C0C"/>
    <w:rsid w:val="00295511"/>
    <w:rsid w:val="00297107"/>
    <w:rsid w:val="002A10D0"/>
    <w:rsid w:val="002A11B7"/>
    <w:rsid w:val="002A1407"/>
    <w:rsid w:val="002A1FC6"/>
    <w:rsid w:val="002A21BB"/>
    <w:rsid w:val="002A3398"/>
    <w:rsid w:val="002A3C6A"/>
    <w:rsid w:val="002A4A3C"/>
    <w:rsid w:val="002A6689"/>
    <w:rsid w:val="002A78B9"/>
    <w:rsid w:val="002B2D4F"/>
    <w:rsid w:val="002B2DF5"/>
    <w:rsid w:val="002B629E"/>
    <w:rsid w:val="002C043E"/>
    <w:rsid w:val="002C08F1"/>
    <w:rsid w:val="002C15A4"/>
    <w:rsid w:val="002C19F3"/>
    <w:rsid w:val="002C232A"/>
    <w:rsid w:val="002C3D49"/>
    <w:rsid w:val="002C554D"/>
    <w:rsid w:val="002D18AE"/>
    <w:rsid w:val="002D18E9"/>
    <w:rsid w:val="002D57C3"/>
    <w:rsid w:val="002D586E"/>
    <w:rsid w:val="002D632F"/>
    <w:rsid w:val="002D6FD6"/>
    <w:rsid w:val="002D71BB"/>
    <w:rsid w:val="002D7E8F"/>
    <w:rsid w:val="002E25CB"/>
    <w:rsid w:val="002E2CA1"/>
    <w:rsid w:val="002E3717"/>
    <w:rsid w:val="002E5D1F"/>
    <w:rsid w:val="002E74BB"/>
    <w:rsid w:val="002F08D1"/>
    <w:rsid w:val="002F146B"/>
    <w:rsid w:val="002F20BB"/>
    <w:rsid w:val="002F2B95"/>
    <w:rsid w:val="002F2FEB"/>
    <w:rsid w:val="002F301E"/>
    <w:rsid w:val="002F3FCF"/>
    <w:rsid w:val="002F42BF"/>
    <w:rsid w:val="002F5808"/>
    <w:rsid w:val="002F662C"/>
    <w:rsid w:val="002F6E23"/>
    <w:rsid w:val="00300E4F"/>
    <w:rsid w:val="0030131D"/>
    <w:rsid w:val="00301AC2"/>
    <w:rsid w:val="00301B6D"/>
    <w:rsid w:val="0030252D"/>
    <w:rsid w:val="00303CDA"/>
    <w:rsid w:val="00304578"/>
    <w:rsid w:val="00304B51"/>
    <w:rsid w:val="00305796"/>
    <w:rsid w:val="00310188"/>
    <w:rsid w:val="00311839"/>
    <w:rsid w:val="00313544"/>
    <w:rsid w:val="00315C56"/>
    <w:rsid w:val="00315E82"/>
    <w:rsid w:val="00316990"/>
    <w:rsid w:val="00316AFC"/>
    <w:rsid w:val="00316D0F"/>
    <w:rsid w:val="00317B72"/>
    <w:rsid w:val="00317F8D"/>
    <w:rsid w:val="003213CD"/>
    <w:rsid w:val="00321C9D"/>
    <w:rsid w:val="00321D85"/>
    <w:rsid w:val="00322791"/>
    <w:rsid w:val="00323151"/>
    <w:rsid w:val="003253B1"/>
    <w:rsid w:val="00325652"/>
    <w:rsid w:val="00327448"/>
    <w:rsid w:val="00331C50"/>
    <w:rsid w:val="00331CCC"/>
    <w:rsid w:val="0033666F"/>
    <w:rsid w:val="0034061B"/>
    <w:rsid w:val="0034114E"/>
    <w:rsid w:val="00341567"/>
    <w:rsid w:val="00341C8F"/>
    <w:rsid w:val="003420A9"/>
    <w:rsid w:val="00342EBA"/>
    <w:rsid w:val="00343E4A"/>
    <w:rsid w:val="00344F17"/>
    <w:rsid w:val="00345EC1"/>
    <w:rsid w:val="00347326"/>
    <w:rsid w:val="00347BB5"/>
    <w:rsid w:val="00350091"/>
    <w:rsid w:val="00350B87"/>
    <w:rsid w:val="00350FB2"/>
    <w:rsid w:val="00351023"/>
    <w:rsid w:val="0035143B"/>
    <w:rsid w:val="00351C89"/>
    <w:rsid w:val="00352EE9"/>
    <w:rsid w:val="003544BC"/>
    <w:rsid w:val="0035581F"/>
    <w:rsid w:val="0035611C"/>
    <w:rsid w:val="003569CF"/>
    <w:rsid w:val="003574EC"/>
    <w:rsid w:val="003600D5"/>
    <w:rsid w:val="00360EDB"/>
    <w:rsid w:val="00362AEA"/>
    <w:rsid w:val="00363650"/>
    <w:rsid w:val="00363939"/>
    <w:rsid w:val="00364255"/>
    <w:rsid w:val="0036463A"/>
    <w:rsid w:val="00365F0A"/>
    <w:rsid w:val="00365F73"/>
    <w:rsid w:val="003665E4"/>
    <w:rsid w:val="00367692"/>
    <w:rsid w:val="00367A99"/>
    <w:rsid w:val="00370E69"/>
    <w:rsid w:val="003719E1"/>
    <w:rsid w:val="00372B60"/>
    <w:rsid w:val="003730F8"/>
    <w:rsid w:val="00373C16"/>
    <w:rsid w:val="0037429A"/>
    <w:rsid w:val="003743DC"/>
    <w:rsid w:val="00375D9D"/>
    <w:rsid w:val="00376180"/>
    <w:rsid w:val="00376380"/>
    <w:rsid w:val="0038037A"/>
    <w:rsid w:val="00380540"/>
    <w:rsid w:val="003809B8"/>
    <w:rsid w:val="00381B2B"/>
    <w:rsid w:val="0038266C"/>
    <w:rsid w:val="00382E79"/>
    <w:rsid w:val="00383860"/>
    <w:rsid w:val="003841F6"/>
    <w:rsid w:val="00387588"/>
    <w:rsid w:val="00390BD9"/>
    <w:rsid w:val="00392109"/>
    <w:rsid w:val="003926E3"/>
    <w:rsid w:val="003937AA"/>
    <w:rsid w:val="003941DA"/>
    <w:rsid w:val="00394452"/>
    <w:rsid w:val="00394504"/>
    <w:rsid w:val="0039455A"/>
    <w:rsid w:val="0039470E"/>
    <w:rsid w:val="00394D70"/>
    <w:rsid w:val="003A019D"/>
    <w:rsid w:val="003A0BD6"/>
    <w:rsid w:val="003A0CB6"/>
    <w:rsid w:val="003A110C"/>
    <w:rsid w:val="003A4908"/>
    <w:rsid w:val="003A49EB"/>
    <w:rsid w:val="003A5582"/>
    <w:rsid w:val="003A57FE"/>
    <w:rsid w:val="003A628F"/>
    <w:rsid w:val="003A722F"/>
    <w:rsid w:val="003B136B"/>
    <w:rsid w:val="003B16D1"/>
    <w:rsid w:val="003B3367"/>
    <w:rsid w:val="003B3CAA"/>
    <w:rsid w:val="003B4891"/>
    <w:rsid w:val="003B5B6D"/>
    <w:rsid w:val="003B7B44"/>
    <w:rsid w:val="003B7C83"/>
    <w:rsid w:val="003C2FC7"/>
    <w:rsid w:val="003C3013"/>
    <w:rsid w:val="003C4331"/>
    <w:rsid w:val="003C4FA8"/>
    <w:rsid w:val="003C5962"/>
    <w:rsid w:val="003C5CC7"/>
    <w:rsid w:val="003C65D6"/>
    <w:rsid w:val="003C67F7"/>
    <w:rsid w:val="003C6928"/>
    <w:rsid w:val="003C6D17"/>
    <w:rsid w:val="003C7207"/>
    <w:rsid w:val="003D1139"/>
    <w:rsid w:val="003D2BD1"/>
    <w:rsid w:val="003D327C"/>
    <w:rsid w:val="003D3857"/>
    <w:rsid w:val="003D4CA9"/>
    <w:rsid w:val="003D562A"/>
    <w:rsid w:val="003D667B"/>
    <w:rsid w:val="003D6E99"/>
    <w:rsid w:val="003D7B85"/>
    <w:rsid w:val="003E1166"/>
    <w:rsid w:val="003E1191"/>
    <w:rsid w:val="003E1D66"/>
    <w:rsid w:val="003E2772"/>
    <w:rsid w:val="003E4364"/>
    <w:rsid w:val="003E560F"/>
    <w:rsid w:val="003E5F69"/>
    <w:rsid w:val="003E6186"/>
    <w:rsid w:val="003E7D1B"/>
    <w:rsid w:val="003F234F"/>
    <w:rsid w:val="003F25BD"/>
    <w:rsid w:val="003F300F"/>
    <w:rsid w:val="003F3311"/>
    <w:rsid w:val="003F3345"/>
    <w:rsid w:val="003F4856"/>
    <w:rsid w:val="003F5177"/>
    <w:rsid w:val="003F6205"/>
    <w:rsid w:val="003F6276"/>
    <w:rsid w:val="003F7E93"/>
    <w:rsid w:val="004002DA"/>
    <w:rsid w:val="00400526"/>
    <w:rsid w:val="00401F49"/>
    <w:rsid w:val="00402217"/>
    <w:rsid w:val="00402537"/>
    <w:rsid w:val="00402688"/>
    <w:rsid w:val="00406D05"/>
    <w:rsid w:val="004076FB"/>
    <w:rsid w:val="0040790E"/>
    <w:rsid w:val="00407FD7"/>
    <w:rsid w:val="004108FC"/>
    <w:rsid w:val="00411A39"/>
    <w:rsid w:val="00411C52"/>
    <w:rsid w:val="00412151"/>
    <w:rsid w:val="00412D32"/>
    <w:rsid w:val="00414A41"/>
    <w:rsid w:val="00414E17"/>
    <w:rsid w:val="00417A16"/>
    <w:rsid w:val="004207EC"/>
    <w:rsid w:val="0042269E"/>
    <w:rsid w:val="004229CD"/>
    <w:rsid w:val="00422A51"/>
    <w:rsid w:val="004231AD"/>
    <w:rsid w:val="004231EE"/>
    <w:rsid w:val="00425FC8"/>
    <w:rsid w:val="004260C3"/>
    <w:rsid w:val="00426C2A"/>
    <w:rsid w:val="00426F21"/>
    <w:rsid w:val="00427423"/>
    <w:rsid w:val="0043038A"/>
    <w:rsid w:val="004317D1"/>
    <w:rsid w:val="0043188A"/>
    <w:rsid w:val="0043549F"/>
    <w:rsid w:val="00435FE6"/>
    <w:rsid w:val="00436B24"/>
    <w:rsid w:val="00437498"/>
    <w:rsid w:val="00437B4F"/>
    <w:rsid w:val="0044033C"/>
    <w:rsid w:val="00440585"/>
    <w:rsid w:val="0044086F"/>
    <w:rsid w:val="0044148F"/>
    <w:rsid w:val="00442D32"/>
    <w:rsid w:val="0044350D"/>
    <w:rsid w:val="00444D01"/>
    <w:rsid w:val="00445049"/>
    <w:rsid w:val="00445435"/>
    <w:rsid w:val="00445874"/>
    <w:rsid w:val="00446C9E"/>
    <w:rsid w:val="004471B5"/>
    <w:rsid w:val="0045200E"/>
    <w:rsid w:val="004541B0"/>
    <w:rsid w:val="00454C21"/>
    <w:rsid w:val="004551D3"/>
    <w:rsid w:val="00457E52"/>
    <w:rsid w:val="00460E42"/>
    <w:rsid w:val="004619E5"/>
    <w:rsid w:val="00464C67"/>
    <w:rsid w:val="004652EF"/>
    <w:rsid w:val="00465B47"/>
    <w:rsid w:val="00470229"/>
    <w:rsid w:val="004709C0"/>
    <w:rsid w:val="00470AED"/>
    <w:rsid w:val="00471B72"/>
    <w:rsid w:val="00471FFC"/>
    <w:rsid w:val="00472A61"/>
    <w:rsid w:val="00474F34"/>
    <w:rsid w:val="00475436"/>
    <w:rsid w:val="00477B0B"/>
    <w:rsid w:val="00477B30"/>
    <w:rsid w:val="004802AA"/>
    <w:rsid w:val="00480BDA"/>
    <w:rsid w:val="00480C53"/>
    <w:rsid w:val="0048139C"/>
    <w:rsid w:val="00481D53"/>
    <w:rsid w:val="00483B28"/>
    <w:rsid w:val="00484759"/>
    <w:rsid w:val="00484BF4"/>
    <w:rsid w:val="00485D87"/>
    <w:rsid w:val="00486867"/>
    <w:rsid w:val="00491B2E"/>
    <w:rsid w:val="00492248"/>
    <w:rsid w:val="00492532"/>
    <w:rsid w:val="00493005"/>
    <w:rsid w:val="00494704"/>
    <w:rsid w:val="00494DB3"/>
    <w:rsid w:val="004970E8"/>
    <w:rsid w:val="0049719F"/>
    <w:rsid w:val="004A0280"/>
    <w:rsid w:val="004A1861"/>
    <w:rsid w:val="004A1FCA"/>
    <w:rsid w:val="004A26A8"/>
    <w:rsid w:val="004A3885"/>
    <w:rsid w:val="004A50EA"/>
    <w:rsid w:val="004A5260"/>
    <w:rsid w:val="004A58E8"/>
    <w:rsid w:val="004A6CA6"/>
    <w:rsid w:val="004A7686"/>
    <w:rsid w:val="004B0E53"/>
    <w:rsid w:val="004B2403"/>
    <w:rsid w:val="004B25A8"/>
    <w:rsid w:val="004B28D9"/>
    <w:rsid w:val="004B4C5C"/>
    <w:rsid w:val="004B500E"/>
    <w:rsid w:val="004B5863"/>
    <w:rsid w:val="004B5A8E"/>
    <w:rsid w:val="004B5E56"/>
    <w:rsid w:val="004B6728"/>
    <w:rsid w:val="004B7785"/>
    <w:rsid w:val="004B7DB8"/>
    <w:rsid w:val="004C05D8"/>
    <w:rsid w:val="004C0C05"/>
    <w:rsid w:val="004C0C0C"/>
    <w:rsid w:val="004C177A"/>
    <w:rsid w:val="004C209A"/>
    <w:rsid w:val="004C2173"/>
    <w:rsid w:val="004C5312"/>
    <w:rsid w:val="004C5391"/>
    <w:rsid w:val="004C6050"/>
    <w:rsid w:val="004C6FDD"/>
    <w:rsid w:val="004D0489"/>
    <w:rsid w:val="004D0539"/>
    <w:rsid w:val="004D08E3"/>
    <w:rsid w:val="004D20BC"/>
    <w:rsid w:val="004D3381"/>
    <w:rsid w:val="004D3C05"/>
    <w:rsid w:val="004D404A"/>
    <w:rsid w:val="004D425E"/>
    <w:rsid w:val="004D582F"/>
    <w:rsid w:val="004D5CAB"/>
    <w:rsid w:val="004D5D03"/>
    <w:rsid w:val="004D5D15"/>
    <w:rsid w:val="004D5F03"/>
    <w:rsid w:val="004D6241"/>
    <w:rsid w:val="004D7144"/>
    <w:rsid w:val="004D7CEC"/>
    <w:rsid w:val="004E2656"/>
    <w:rsid w:val="004E2FE3"/>
    <w:rsid w:val="004E3991"/>
    <w:rsid w:val="004E4EDC"/>
    <w:rsid w:val="004E4F0A"/>
    <w:rsid w:val="004E517F"/>
    <w:rsid w:val="004E5484"/>
    <w:rsid w:val="004E5530"/>
    <w:rsid w:val="004E60F9"/>
    <w:rsid w:val="004E637E"/>
    <w:rsid w:val="004E73C5"/>
    <w:rsid w:val="004F1016"/>
    <w:rsid w:val="004F1B1C"/>
    <w:rsid w:val="004F1D8F"/>
    <w:rsid w:val="004F2665"/>
    <w:rsid w:val="004F3791"/>
    <w:rsid w:val="004F3A9E"/>
    <w:rsid w:val="004F431A"/>
    <w:rsid w:val="004F4D65"/>
    <w:rsid w:val="004F6279"/>
    <w:rsid w:val="004F6A3B"/>
    <w:rsid w:val="004F6ED6"/>
    <w:rsid w:val="004F7232"/>
    <w:rsid w:val="00500C1C"/>
    <w:rsid w:val="00500FF1"/>
    <w:rsid w:val="00501458"/>
    <w:rsid w:val="00502C90"/>
    <w:rsid w:val="005044E6"/>
    <w:rsid w:val="00505581"/>
    <w:rsid w:val="00505D7E"/>
    <w:rsid w:val="00506071"/>
    <w:rsid w:val="00507C91"/>
    <w:rsid w:val="005101AB"/>
    <w:rsid w:val="005104A6"/>
    <w:rsid w:val="005109B8"/>
    <w:rsid w:val="00510EB3"/>
    <w:rsid w:val="00512703"/>
    <w:rsid w:val="00513877"/>
    <w:rsid w:val="00514277"/>
    <w:rsid w:val="005157DE"/>
    <w:rsid w:val="00515BE3"/>
    <w:rsid w:val="00515C29"/>
    <w:rsid w:val="005163E6"/>
    <w:rsid w:val="00517CD9"/>
    <w:rsid w:val="00520C12"/>
    <w:rsid w:val="005219C2"/>
    <w:rsid w:val="00521C0E"/>
    <w:rsid w:val="005228DB"/>
    <w:rsid w:val="00523167"/>
    <w:rsid w:val="005241F7"/>
    <w:rsid w:val="005244EE"/>
    <w:rsid w:val="005247F1"/>
    <w:rsid w:val="00524AD1"/>
    <w:rsid w:val="005256A4"/>
    <w:rsid w:val="00525CC0"/>
    <w:rsid w:val="0052609E"/>
    <w:rsid w:val="00526494"/>
    <w:rsid w:val="0052660E"/>
    <w:rsid w:val="005275F5"/>
    <w:rsid w:val="00530FF1"/>
    <w:rsid w:val="00532EAF"/>
    <w:rsid w:val="00532F4C"/>
    <w:rsid w:val="005334D7"/>
    <w:rsid w:val="00534FF9"/>
    <w:rsid w:val="00536387"/>
    <w:rsid w:val="00537512"/>
    <w:rsid w:val="00537FA3"/>
    <w:rsid w:val="00537FF4"/>
    <w:rsid w:val="0054021A"/>
    <w:rsid w:val="00540C40"/>
    <w:rsid w:val="00541229"/>
    <w:rsid w:val="00541974"/>
    <w:rsid w:val="00541AE5"/>
    <w:rsid w:val="00542FCD"/>
    <w:rsid w:val="0054328D"/>
    <w:rsid w:val="005448D8"/>
    <w:rsid w:val="005456A3"/>
    <w:rsid w:val="00546C05"/>
    <w:rsid w:val="00546F28"/>
    <w:rsid w:val="00550E6E"/>
    <w:rsid w:val="00551AFE"/>
    <w:rsid w:val="005524F5"/>
    <w:rsid w:val="00552EC6"/>
    <w:rsid w:val="00554379"/>
    <w:rsid w:val="00556AAF"/>
    <w:rsid w:val="005575B6"/>
    <w:rsid w:val="005607AF"/>
    <w:rsid w:val="00561AB0"/>
    <w:rsid w:val="00562990"/>
    <w:rsid w:val="005631B0"/>
    <w:rsid w:val="00565211"/>
    <w:rsid w:val="0056773E"/>
    <w:rsid w:val="00567BA1"/>
    <w:rsid w:val="00567EB3"/>
    <w:rsid w:val="005705F4"/>
    <w:rsid w:val="005713C5"/>
    <w:rsid w:val="005727F1"/>
    <w:rsid w:val="005729B5"/>
    <w:rsid w:val="0057308A"/>
    <w:rsid w:val="00573CF5"/>
    <w:rsid w:val="005751AF"/>
    <w:rsid w:val="00576B84"/>
    <w:rsid w:val="00577FC1"/>
    <w:rsid w:val="0058007B"/>
    <w:rsid w:val="00581E05"/>
    <w:rsid w:val="0058297E"/>
    <w:rsid w:val="00583173"/>
    <w:rsid w:val="0058434C"/>
    <w:rsid w:val="005844D2"/>
    <w:rsid w:val="005866CB"/>
    <w:rsid w:val="005869D9"/>
    <w:rsid w:val="005876BE"/>
    <w:rsid w:val="00592075"/>
    <w:rsid w:val="0059361F"/>
    <w:rsid w:val="005949DE"/>
    <w:rsid w:val="0059568C"/>
    <w:rsid w:val="00595A4E"/>
    <w:rsid w:val="00596612"/>
    <w:rsid w:val="00597442"/>
    <w:rsid w:val="00597992"/>
    <w:rsid w:val="00597C30"/>
    <w:rsid w:val="00597F07"/>
    <w:rsid w:val="005A2834"/>
    <w:rsid w:val="005A3026"/>
    <w:rsid w:val="005A3A4F"/>
    <w:rsid w:val="005A54A2"/>
    <w:rsid w:val="005A61C6"/>
    <w:rsid w:val="005B146F"/>
    <w:rsid w:val="005B29FE"/>
    <w:rsid w:val="005B2C09"/>
    <w:rsid w:val="005B396B"/>
    <w:rsid w:val="005B3E05"/>
    <w:rsid w:val="005B5EAE"/>
    <w:rsid w:val="005B65C0"/>
    <w:rsid w:val="005B6BC6"/>
    <w:rsid w:val="005B6FC5"/>
    <w:rsid w:val="005B78B9"/>
    <w:rsid w:val="005C01AF"/>
    <w:rsid w:val="005C2031"/>
    <w:rsid w:val="005C26B3"/>
    <w:rsid w:val="005C30F0"/>
    <w:rsid w:val="005C35A5"/>
    <w:rsid w:val="005C3E63"/>
    <w:rsid w:val="005C3EC9"/>
    <w:rsid w:val="005C59F8"/>
    <w:rsid w:val="005D151B"/>
    <w:rsid w:val="005D1760"/>
    <w:rsid w:val="005D2E31"/>
    <w:rsid w:val="005D4F58"/>
    <w:rsid w:val="005D5CB5"/>
    <w:rsid w:val="005D5E5F"/>
    <w:rsid w:val="005D61A1"/>
    <w:rsid w:val="005D6AFA"/>
    <w:rsid w:val="005D70B8"/>
    <w:rsid w:val="005D7159"/>
    <w:rsid w:val="005D7AB8"/>
    <w:rsid w:val="005D7EEC"/>
    <w:rsid w:val="005E030B"/>
    <w:rsid w:val="005E0E60"/>
    <w:rsid w:val="005E1AFF"/>
    <w:rsid w:val="005E2281"/>
    <w:rsid w:val="005E22BD"/>
    <w:rsid w:val="005E4042"/>
    <w:rsid w:val="005E43B3"/>
    <w:rsid w:val="005E58FD"/>
    <w:rsid w:val="005E5CA4"/>
    <w:rsid w:val="005E707D"/>
    <w:rsid w:val="005F1694"/>
    <w:rsid w:val="005F1835"/>
    <w:rsid w:val="005F2AC0"/>
    <w:rsid w:val="005F2B7F"/>
    <w:rsid w:val="005F2DE6"/>
    <w:rsid w:val="005F41C1"/>
    <w:rsid w:val="005F5395"/>
    <w:rsid w:val="005F55F8"/>
    <w:rsid w:val="005F5BAF"/>
    <w:rsid w:val="005F62A6"/>
    <w:rsid w:val="005F6B04"/>
    <w:rsid w:val="005F6DFF"/>
    <w:rsid w:val="005F7319"/>
    <w:rsid w:val="00600F03"/>
    <w:rsid w:val="00602B5F"/>
    <w:rsid w:val="00603A04"/>
    <w:rsid w:val="00603A2D"/>
    <w:rsid w:val="00604749"/>
    <w:rsid w:val="00605225"/>
    <w:rsid w:val="006054D9"/>
    <w:rsid w:val="00605D80"/>
    <w:rsid w:val="0060651A"/>
    <w:rsid w:val="00606C1E"/>
    <w:rsid w:val="00606C97"/>
    <w:rsid w:val="006072A3"/>
    <w:rsid w:val="006072F4"/>
    <w:rsid w:val="0060794D"/>
    <w:rsid w:val="00607B82"/>
    <w:rsid w:val="0061063A"/>
    <w:rsid w:val="00611C81"/>
    <w:rsid w:val="00613439"/>
    <w:rsid w:val="006140F4"/>
    <w:rsid w:val="00615148"/>
    <w:rsid w:val="00615499"/>
    <w:rsid w:val="0061704A"/>
    <w:rsid w:val="006204A7"/>
    <w:rsid w:val="006209E6"/>
    <w:rsid w:val="00621057"/>
    <w:rsid w:val="0062123F"/>
    <w:rsid w:val="00621471"/>
    <w:rsid w:val="00623109"/>
    <w:rsid w:val="00623194"/>
    <w:rsid w:val="00625305"/>
    <w:rsid w:val="006253E8"/>
    <w:rsid w:val="00625C52"/>
    <w:rsid w:val="00630346"/>
    <w:rsid w:val="0063067C"/>
    <w:rsid w:val="00630F7D"/>
    <w:rsid w:val="00631375"/>
    <w:rsid w:val="00632285"/>
    <w:rsid w:val="006335A3"/>
    <w:rsid w:val="00633738"/>
    <w:rsid w:val="006347D6"/>
    <w:rsid w:val="00634F81"/>
    <w:rsid w:val="006355FB"/>
    <w:rsid w:val="00635ECC"/>
    <w:rsid w:val="00636EC2"/>
    <w:rsid w:val="0064028B"/>
    <w:rsid w:val="00641D90"/>
    <w:rsid w:val="00642749"/>
    <w:rsid w:val="00643287"/>
    <w:rsid w:val="006432D5"/>
    <w:rsid w:val="0064352A"/>
    <w:rsid w:val="00643BD4"/>
    <w:rsid w:val="006452E0"/>
    <w:rsid w:val="0064544C"/>
    <w:rsid w:val="006459D8"/>
    <w:rsid w:val="00646BAF"/>
    <w:rsid w:val="00647180"/>
    <w:rsid w:val="006475E3"/>
    <w:rsid w:val="0065360F"/>
    <w:rsid w:val="00653B1A"/>
    <w:rsid w:val="00654CF7"/>
    <w:rsid w:val="00655ECD"/>
    <w:rsid w:val="00656A09"/>
    <w:rsid w:val="00656AD2"/>
    <w:rsid w:val="006601F7"/>
    <w:rsid w:val="006610A4"/>
    <w:rsid w:val="00661C39"/>
    <w:rsid w:val="0066286B"/>
    <w:rsid w:val="00663687"/>
    <w:rsid w:val="006639A7"/>
    <w:rsid w:val="006642BF"/>
    <w:rsid w:val="00664CD8"/>
    <w:rsid w:val="00665763"/>
    <w:rsid w:val="0066656F"/>
    <w:rsid w:val="00670FAE"/>
    <w:rsid w:val="00671655"/>
    <w:rsid w:val="00671D80"/>
    <w:rsid w:val="0067219C"/>
    <w:rsid w:val="006722B1"/>
    <w:rsid w:val="00672D73"/>
    <w:rsid w:val="006737FE"/>
    <w:rsid w:val="0067410C"/>
    <w:rsid w:val="00675057"/>
    <w:rsid w:val="00675681"/>
    <w:rsid w:val="00675BEE"/>
    <w:rsid w:val="00676262"/>
    <w:rsid w:val="006776E1"/>
    <w:rsid w:val="00680BCE"/>
    <w:rsid w:val="00681022"/>
    <w:rsid w:val="00681098"/>
    <w:rsid w:val="00681322"/>
    <w:rsid w:val="00682A9C"/>
    <w:rsid w:val="00685050"/>
    <w:rsid w:val="00685087"/>
    <w:rsid w:val="006856BD"/>
    <w:rsid w:val="00686ACB"/>
    <w:rsid w:val="00687945"/>
    <w:rsid w:val="006901C1"/>
    <w:rsid w:val="0069080C"/>
    <w:rsid w:val="00690A76"/>
    <w:rsid w:val="006912F8"/>
    <w:rsid w:val="0069137F"/>
    <w:rsid w:val="00691BB1"/>
    <w:rsid w:val="00691E41"/>
    <w:rsid w:val="00692836"/>
    <w:rsid w:val="0069307D"/>
    <w:rsid w:val="0069392C"/>
    <w:rsid w:val="006950F2"/>
    <w:rsid w:val="006964BA"/>
    <w:rsid w:val="006979DD"/>
    <w:rsid w:val="006A0CF1"/>
    <w:rsid w:val="006A218A"/>
    <w:rsid w:val="006A340B"/>
    <w:rsid w:val="006A343B"/>
    <w:rsid w:val="006A3F0B"/>
    <w:rsid w:val="006A61F6"/>
    <w:rsid w:val="006A6640"/>
    <w:rsid w:val="006A6A62"/>
    <w:rsid w:val="006A7FE0"/>
    <w:rsid w:val="006B0EAE"/>
    <w:rsid w:val="006B2563"/>
    <w:rsid w:val="006B2B6A"/>
    <w:rsid w:val="006B5EE2"/>
    <w:rsid w:val="006B66E3"/>
    <w:rsid w:val="006B6D11"/>
    <w:rsid w:val="006B737D"/>
    <w:rsid w:val="006B745E"/>
    <w:rsid w:val="006C1442"/>
    <w:rsid w:val="006C188E"/>
    <w:rsid w:val="006C1CB8"/>
    <w:rsid w:val="006C2927"/>
    <w:rsid w:val="006C45CF"/>
    <w:rsid w:val="006C4FA4"/>
    <w:rsid w:val="006C68C5"/>
    <w:rsid w:val="006C6CE3"/>
    <w:rsid w:val="006D0468"/>
    <w:rsid w:val="006D2132"/>
    <w:rsid w:val="006D22F0"/>
    <w:rsid w:val="006D34AB"/>
    <w:rsid w:val="006D353C"/>
    <w:rsid w:val="006D3E99"/>
    <w:rsid w:val="006D457B"/>
    <w:rsid w:val="006D6DA0"/>
    <w:rsid w:val="006D6DB2"/>
    <w:rsid w:val="006E02F1"/>
    <w:rsid w:val="006E0FF6"/>
    <w:rsid w:val="006E169A"/>
    <w:rsid w:val="006E1A54"/>
    <w:rsid w:val="006E1CF4"/>
    <w:rsid w:val="006E1E88"/>
    <w:rsid w:val="006E3CE5"/>
    <w:rsid w:val="006E59E0"/>
    <w:rsid w:val="006E5A04"/>
    <w:rsid w:val="006E5B35"/>
    <w:rsid w:val="006E5CC5"/>
    <w:rsid w:val="006E7466"/>
    <w:rsid w:val="006F3A33"/>
    <w:rsid w:val="006F4A83"/>
    <w:rsid w:val="006F6B88"/>
    <w:rsid w:val="006F6FBF"/>
    <w:rsid w:val="006F7BF9"/>
    <w:rsid w:val="00700FB1"/>
    <w:rsid w:val="007016A4"/>
    <w:rsid w:val="007022DD"/>
    <w:rsid w:val="00702718"/>
    <w:rsid w:val="00702A46"/>
    <w:rsid w:val="00702EB0"/>
    <w:rsid w:val="00707685"/>
    <w:rsid w:val="007078BC"/>
    <w:rsid w:val="00707B9D"/>
    <w:rsid w:val="00710916"/>
    <w:rsid w:val="00712236"/>
    <w:rsid w:val="00712FC6"/>
    <w:rsid w:val="00715B6A"/>
    <w:rsid w:val="0071643C"/>
    <w:rsid w:val="0072032A"/>
    <w:rsid w:val="0072143B"/>
    <w:rsid w:val="007237ED"/>
    <w:rsid w:val="00723D78"/>
    <w:rsid w:val="00726C22"/>
    <w:rsid w:val="007317D4"/>
    <w:rsid w:val="00732ECF"/>
    <w:rsid w:val="007337ED"/>
    <w:rsid w:val="00733BA9"/>
    <w:rsid w:val="00734394"/>
    <w:rsid w:val="00734AB2"/>
    <w:rsid w:val="00735F06"/>
    <w:rsid w:val="00741AF5"/>
    <w:rsid w:val="007420D5"/>
    <w:rsid w:val="007430F6"/>
    <w:rsid w:val="00743363"/>
    <w:rsid w:val="00744039"/>
    <w:rsid w:val="00744915"/>
    <w:rsid w:val="00745320"/>
    <w:rsid w:val="00745403"/>
    <w:rsid w:val="00745E7A"/>
    <w:rsid w:val="00745FC5"/>
    <w:rsid w:val="00746252"/>
    <w:rsid w:val="00747B3A"/>
    <w:rsid w:val="00750C8E"/>
    <w:rsid w:val="00751ED4"/>
    <w:rsid w:val="00752B7F"/>
    <w:rsid w:val="00753E0E"/>
    <w:rsid w:val="00754B43"/>
    <w:rsid w:val="00755A23"/>
    <w:rsid w:val="00755AC0"/>
    <w:rsid w:val="007567EB"/>
    <w:rsid w:val="00756C40"/>
    <w:rsid w:val="00760443"/>
    <w:rsid w:val="00761E5D"/>
    <w:rsid w:val="007621C9"/>
    <w:rsid w:val="00762A1B"/>
    <w:rsid w:val="007631ED"/>
    <w:rsid w:val="0076429F"/>
    <w:rsid w:val="007657AB"/>
    <w:rsid w:val="00765F0E"/>
    <w:rsid w:val="007665C7"/>
    <w:rsid w:val="00766E36"/>
    <w:rsid w:val="00767DCD"/>
    <w:rsid w:val="00770C90"/>
    <w:rsid w:val="00770CC3"/>
    <w:rsid w:val="007716A9"/>
    <w:rsid w:val="00771723"/>
    <w:rsid w:val="007717B4"/>
    <w:rsid w:val="0077445B"/>
    <w:rsid w:val="00774E02"/>
    <w:rsid w:val="007752F6"/>
    <w:rsid w:val="00775374"/>
    <w:rsid w:val="00777951"/>
    <w:rsid w:val="00780720"/>
    <w:rsid w:val="00780EA7"/>
    <w:rsid w:val="00781063"/>
    <w:rsid w:val="0078138E"/>
    <w:rsid w:val="00781E73"/>
    <w:rsid w:val="00782323"/>
    <w:rsid w:val="00783161"/>
    <w:rsid w:val="007838B4"/>
    <w:rsid w:val="007851CE"/>
    <w:rsid w:val="00787036"/>
    <w:rsid w:val="00787713"/>
    <w:rsid w:val="00787A85"/>
    <w:rsid w:val="00787A92"/>
    <w:rsid w:val="00787C4F"/>
    <w:rsid w:val="00790253"/>
    <w:rsid w:val="007903DF"/>
    <w:rsid w:val="0079123B"/>
    <w:rsid w:val="0079145D"/>
    <w:rsid w:val="00791501"/>
    <w:rsid w:val="00791550"/>
    <w:rsid w:val="00791CBB"/>
    <w:rsid w:val="0079247A"/>
    <w:rsid w:val="00793720"/>
    <w:rsid w:val="00796076"/>
    <w:rsid w:val="007A041D"/>
    <w:rsid w:val="007A0D0E"/>
    <w:rsid w:val="007A1646"/>
    <w:rsid w:val="007A1F48"/>
    <w:rsid w:val="007A36CA"/>
    <w:rsid w:val="007A385F"/>
    <w:rsid w:val="007A3C2A"/>
    <w:rsid w:val="007A475E"/>
    <w:rsid w:val="007A4B03"/>
    <w:rsid w:val="007A6533"/>
    <w:rsid w:val="007A66FA"/>
    <w:rsid w:val="007A6E6F"/>
    <w:rsid w:val="007A7D57"/>
    <w:rsid w:val="007B007E"/>
    <w:rsid w:val="007B0985"/>
    <w:rsid w:val="007B33EB"/>
    <w:rsid w:val="007B39BB"/>
    <w:rsid w:val="007B471F"/>
    <w:rsid w:val="007B6FF7"/>
    <w:rsid w:val="007B7F6A"/>
    <w:rsid w:val="007C0F0D"/>
    <w:rsid w:val="007C232B"/>
    <w:rsid w:val="007C2C11"/>
    <w:rsid w:val="007C33A7"/>
    <w:rsid w:val="007C4512"/>
    <w:rsid w:val="007C4B16"/>
    <w:rsid w:val="007C6BD4"/>
    <w:rsid w:val="007C6D68"/>
    <w:rsid w:val="007C73EA"/>
    <w:rsid w:val="007D0A5E"/>
    <w:rsid w:val="007D2B12"/>
    <w:rsid w:val="007D2E15"/>
    <w:rsid w:val="007D31B1"/>
    <w:rsid w:val="007D3787"/>
    <w:rsid w:val="007D3E56"/>
    <w:rsid w:val="007D7299"/>
    <w:rsid w:val="007D7304"/>
    <w:rsid w:val="007D741D"/>
    <w:rsid w:val="007D75F8"/>
    <w:rsid w:val="007E0FAB"/>
    <w:rsid w:val="007E14AE"/>
    <w:rsid w:val="007E3719"/>
    <w:rsid w:val="007E4411"/>
    <w:rsid w:val="007E47D6"/>
    <w:rsid w:val="007E4D14"/>
    <w:rsid w:val="007E4F77"/>
    <w:rsid w:val="007E5D58"/>
    <w:rsid w:val="007E6EF0"/>
    <w:rsid w:val="007E742A"/>
    <w:rsid w:val="007E7C53"/>
    <w:rsid w:val="007F0BB9"/>
    <w:rsid w:val="007F10D8"/>
    <w:rsid w:val="007F3AB7"/>
    <w:rsid w:val="007F58D7"/>
    <w:rsid w:val="007F6CB9"/>
    <w:rsid w:val="007F740D"/>
    <w:rsid w:val="00800053"/>
    <w:rsid w:val="008011AD"/>
    <w:rsid w:val="008015C4"/>
    <w:rsid w:val="00802C91"/>
    <w:rsid w:val="00803450"/>
    <w:rsid w:val="00803A40"/>
    <w:rsid w:val="00803E7A"/>
    <w:rsid w:val="00803F96"/>
    <w:rsid w:val="00804759"/>
    <w:rsid w:val="00806D3C"/>
    <w:rsid w:val="00807102"/>
    <w:rsid w:val="008072F4"/>
    <w:rsid w:val="0081025A"/>
    <w:rsid w:val="00810FA0"/>
    <w:rsid w:val="0081269B"/>
    <w:rsid w:val="00812FAF"/>
    <w:rsid w:val="008135C5"/>
    <w:rsid w:val="008135D6"/>
    <w:rsid w:val="00813856"/>
    <w:rsid w:val="008153CF"/>
    <w:rsid w:val="00816607"/>
    <w:rsid w:val="00817345"/>
    <w:rsid w:val="00817F23"/>
    <w:rsid w:val="00821E15"/>
    <w:rsid w:val="008222D1"/>
    <w:rsid w:val="00823921"/>
    <w:rsid w:val="00825B2F"/>
    <w:rsid w:val="008271E9"/>
    <w:rsid w:val="0083356B"/>
    <w:rsid w:val="00837E46"/>
    <w:rsid w:val="008400FD"/>
    <w:rsid w:val="0084381B"/>
    <w:rsid w:val="00843BEB"/>
    <w:rsid w:val="00845278"/>
    <w:rsid w:val="0084538E"/>
    <w:rsid w:val="0084610E"/>
    <w:rsid w:val="008462DC"/>
    <w:rsid w:val="008468F2"/>
    <w:rsid w:val="00847E8B"/>
    <w:rsid w:val="00850C83"/>
    <w:rsid w:val="0085290C"/>
    <w:rsid w:val="00852CE1"/>
    <w:rsid w:val="00853969"/>
    <w:rsid w:val="00854CA6"/>
    <w:rsid w:val="00854F42"/>
    <w:rsid w:val="008554FB"/>
    <w:rsid w:val="0085665B"/>
    <w:rsid w:val="008574A6"/>
    <w:rsid w:val="008604E9"/>
    <w:rsid w:val="00860E47"/>
    <w:rsid w:val="00861160"/>
    <w:rsid w:val="00861327"/>
    <w:rsid w:val="00862B95"/>
    <w:rsid w:val="008634A4"/>
    <w:rsid w:val="008638C9"/>
    <w:rsid w:val="0086587C"/>
    <w:rsid w:val="00866099"/>
    <w:rsid w:val="008661CC"/>
    <w:rsid w:val="008675EB"/>
    <w:rsid w:val="00867916"/>
    <w:rsid w:val="00871ED1"/>
    <w:rsid w:val="0087310F"/>
    <w:rsid w:val="00876123"/>
    <w:rsid w:val="008765C7"/>
    <w:rsid w:val="00876A03"/>
    <w:rsid w:val="00876A81"/>
    <w:rsid w:val="00876E64"/>
    <w:rsid w:val="00877099"/>
    <w:rsid w:val="008779B6"/>
    <w:rsid w:val="00877B29"/>
    <w:rsid w:val="00877CC0"/>
    <w:rsid w:val="0088256F"/>
    <w:rsid w:val="008828B8"/>
    <w:rsid w:val="0088294A"/>
    <w:rsid w:val="008838D7"/>
    <w:rsid w:val="008839C5"/>
    <w:rsid w:val="00885327"/>
    <w:rsid w:val="008854BD"/>
    <w:rsid w:val="00886531"/>
    <w:rsid w:val="00886E66"/>
    <w:rsid w:val="008877CB"/>
    <w:rsid w:val="008921D4"/>
    <w:rsid w:val="00892CCA"/>
    <w:rsid w:val="00893B6C"/>
    <w:rsid w:val="0089409F"/>
    <w:rsid w:val="0089413E"/>
    <w:rsid w:val="00894262"/>
    <w:rsid w:val="00895229"/>
    <w:rsid w:val="008965B5"/>
    <w:rsid w:val="00897DE9"/>
    <w:rsid w:val="008A0E12"/>
    <w:rsid w:val="008A496B"/>
    <w:rsid w:val="008A555E"/>
    <w:rsid w:val="008A6126"/>
    <w:rsid w:val="008B1AA1"/>
    <w:rsid w:val="008B1D72"/>
    <w:rsid w:val="008B1DF5"/>
    <w:rsid w:val="008B3012"/>
    <w:rsid w:val="008B32A4"/>
    <w:rsid w:val="008B3727"/>
    <w:rsid w:val="008B5BE1"/>
    <w:rsid w:val="008B6264"/>
    <w:rsid w:val="008B6D96"/>
    <w:rsid w:val="008B724A"/>
    <w:rsid w:val="008C09FD"/>
    <w:rsid w:val="008C2C6F"/>
    <w:rsid w:val="008C35B1"/>
    <w:rsid w:val="008C5120"/>
    <w:rsid w:val="008C58EB"/>
    <w:rsid w:val="008C5AA7"/>
    <w:rsid w:val="008D03CD"/>
    <w:rsid w:val="008D0CF0"/>
    <w:rsid w:val="008D1C41"/>
    <w:rsid w:val="008D2223"/>
    <w:rsid w:val="008D253B"/>
    <w:rsid w:val="008D3182"/>
    <w:rsid w:val="008D4435"/>
    <w:rsid w:val="008D58D9"/>
    <w:rsid w:val="008D5FE6"/>
    <w:rsid w:val="008D62BB"/>
    <w:rsid w:val="008D6EFF"/>
    <w:rsid w:val="008D7856"/>
    <w:rsid w:val="008E26BC"/>
    <w:rsid w:val="008E27BC"/>
    <w:rsid w:val="008E61A8"/>
    <w:rsid w:val="008E672D"/>
    <w:rsid w:val="008E6A5B"/>
    <w:rsid w:val="008E7207"/>
    <w:rsid w:val="008E7DBE"/>
    <w:rsid w:val="008F0FC9"/>
    <w:rsid w:val="008F1B13"/>
    <w:rsid w:val="008F2476"/>
    <w:rsid w:val="008F28C0"/>
    <w:rsid w:val="008F5DA4"/>
    <w:rsid w:val="008F7F47"/>
    <w:rsid w:val="00902771"/>
    <w:rsid w:val="00904ABA"/>
    <w:rsid w:val="0090550C"/>
    <w:rsid w:val="00905752"/>
    <w:rsid w:val="00906891"/>
    <w:rsid w:val="0090762A"/>
    <w:rsid w:val="009105EA"/>
    <w:rsid w:val="00911B0E"/>
    <w:rsid w:val="00913686"/>
    <w:rsid w:val="00914A9E"/>
    <w:rsid w:val="0091548F"/>
    <w:rsid w:val="00916235"/>
    <w:rsid w:val="00916F70"/>
    <w:rsid w:val="00917830"/>
    <w:rsid w:val="0092085C"/>
    <w:rsid w:val="00921200"/>
    <w:rsid w:val="00921AED"/>
    <w:rsid w:val="00922656"/>
    <w:rsid w:val="00922CD9"/>
    <w:rsid w:val="00922EB2"/>
    <w:rsid w:val="00922EBB"/>
    <w:rsid w:val="0092407B"/>
    <w:rsid w:val="0092495B"/>
    <w:rsid w:val="00925656"/>
    <w:rsid w:val="00925DF1"/>
    <w:rsid w:val="0092775C"/>
    <w:rsid w:val="009279A5"/>
    <w:rsid w:val="00927D85"/>
    <w:rsid w:val="009315B8"/>
    <w:rsid w:val="00931827"/>
    <w:rsid w:val="0093401C"/>
    <w:rsid w:val="00935D22"/>
    <w:rsid w:val="00936F85"/>
    <w:rsid w:val="00937BDA"/>
    <w:rsid w:val="009438BE"/>
    <w:rsid w:val="009447EC"/>
    <w:rsid w:val="00944EAB"/>
    <w:rsid w:val="009454B0"/>
    <w:rsid w:val="009456C1"/>
    <w:rsid w:val="00950F57"/>
    <w:rsid w:val="00951845"/>
    <w:rsid w:val="00952E7D"/>
    <w:rsid w:val="0095448C"/>
    <w:rsid w:val="009559B0"/>
    <w:rsid w:val="00960546"/>
    <w:rsid w:val="0096056E"/>
    <w:rsid w:val="0096159A"/>
    <w:rsid w:val="00962ADE"/>
    <w:rsid w:val="009632D8"/>
    <w:rsid w:val="0096333E"/>
    <w:rsid w:val="00963C4A"/>
    <w:rsid w:val="009652BD"/>
    <w:rsid w:val="009663FC"/>
    <w:rsid w:val="009674A5"/>
    <w:rsid w:val="009707F2"/>
    <w:rsid w:val="009708B5"/>
    <w:rsid w:val="00971392"/>
    <w:rsid w:val="00971E2F"/>
    <w:rsid w:val="0097244C"/>
    <w:rsid w:val="0097265D"/>
    <w:rsid w:val="0097307C"/>
    <w:rsid w:val="00973707"/>
    <w:rsid w:val="009739A2"/>
    <w:rsid w:val="00974ABA"/>
    <w:rsid w:val="00974C43"/>
    <w:rsid w:val="00975678"/>
    <w:rsid w:val="00976120"/>
    <w:rsid w:val="00976EC9"/>
    <w:rsid w:val="00977AA9"/>
    <w:rsid w:val="00980033"/>
    <w:rsid w:val="00980119"/>
    <w:rsid w:val="00980674"/>
    <w:rsid w:val="00980BEC"/>
    <w:rsid w:val="00981282"/>
    <w:rsid w:val="00982DFD"/>
    <w:rsid w:val="009834DF"/>
    <w:rsid w:val="0098404A"/>
    <w:rsid w:val="00984262"/>
    <w:rsid w:val="009849BD"/>
    <w:rsid w:val="00986A97"/>
    <w:rsid w:val="00987806"/>
    <w:rsid w:val="00992513"/>
    <w:rsid w:val="0099261E"/>
    <w:rsid w:val="009943EC"/>
    <w:rsid w:val="00994D49"/>
    <w:rsid w:val="00995B9D"/>
    <w:rsid w:val="00997526"/>
    <w:rsid w:val="0099791F"/>
    <w:rsid w:val="009A01AA"/>
    <w:rsid w:val="009A2188"/>
    <w:rsid w:val="009A24DB"/>
    <w:rsid w:val="009A2E3F"/>
    <w:rsid w:val="009A319B"/>
    <w:rsid w:val="009A3942"/>
    <w:rsid w:val="009A5BA5"/>
    <w:rsid w:val="009A6B65"/>
    <w:rsid w:val="009B059F"/>
    <w:rsid w:val="009B0ED1"/>
    <w:rsid w:val="009B3168"/>
    <w:rsid w:val="009B3B9F"/>
    <w:rsid w:val="009B5241"/>
    <w:rsid w:val="009B68BD"/>
    <w:rsid w:val="009B6906"/>
    <w:rsid w:val="009C0975"/>
    <w:rsid w:val="009C0BE1"/>
    <w:rsid w:val="009C172E"/>
    <w:rsid w:val="009C1C2E"/>
    <w:rsid w:val="009C2AF0"/>
    <w:rsid w:val="009C2C32"/>
    <w:rsid w:val="009C3EC5"/>
    <w:rsid w:val="009C4B6F"/>
    <w:rsid w:val="009C4FDE"/>
    <w:rsid w:val="009C6AEB"/>
    <w:rsid w:val="009C7107"/>
    <w:rsid w:val="009C7408"/>
    <w:rsid w:val="009D050F"/>
    <w:rsid w:val="009D1B89"/>
    <w:rsid w:val="009D5C15"/>
    <w:rsid w:val="009D62AD"/>
    <w:rsid w:val="009D7F03"/>
    <w:rsid w:val="009E0093"/>
    <w:rsid w:val="009E0500"/>
    <w:rsid w:val="009E3130"/>
    <w:rsid w:val="009E4237"/>
    <w:rsid w:val="009E46D7"/>
    <w:rsid w:val="009E52C9"/>
    <w:rsid w:val="009E7512"/>
    <w:rsid w:val="009F4989"/>
    <w:rsid w:val="009F642C"/>
    <w:rsid w:val="009F6473"/>
    <w:rsid w:val="009F6E05"/>
    <w:rsid w:val="009F7839"/>
    <w:rsid w:val="00A00024"/>
    <w:rsid w:val="00A00509"/>
    <w:rsid w:val="00A027BE"/>
    <w:rsid w:val="00A0391E"/>
    <w:rsid w:val="00A03987"/>
    <w:rsid w:val="00A047A8"/>
    <w:rsid w:val="00A04E47"/>
    <w:rsid w:val="00A04F1C"/>
    <w:rsid w:val="00A06161"/>
    <w:rsid w:val="00A0633E"/>
    <w:rsid w:val="00A063BC"/>
    <w:rsid w:val="00A10098"/>
    <w:rsid w:val="00A12A1C"/>
    <w:rsid w:val="00A131EB"/>
    <w:rsid w:val="00A148F0"/>
    <w:rsid w:val="00A15478"/>
    <w:rsid w:val="00A162A9"/>
    <w:rsid w:val="00A20C24"/>
    <w:rsid w:val="00A216BD"/>
    <w:rsid w:val="00A21A61"/>
    <w:rsid w:val="00A22484"/>
    <w:rsid w:val="00A231A7"/>
    <w:rsid w:val="00A23499"/>
    <w:rsid w:val="00A23E9C"/>
    <w:rsid w:val="00A25737"/>
    <w:rsid w:val="00A26859"/>
    <w:rsid w:val="00A302FD"/>
    <w:rsid w:val="00A30422"/>
    <w:rsid w:val="00A30F29"/>
    <w:rsid w:val="00A32519"/>
    <w:rsid w:val="00A33354"/>
    <w:rsid w:val="00A33729"/>
    <w:rsid w:val="00A35198"/>
    <w:rsid w:val="00A352B3"/>
    <w:rsid w:val="00A357D6"/>
    <w:rsid w:val="00A36431"/>
    <w:rsid w:val="00A37A15"/>
    <w:rsid w:val="00A4195A"/>
    <w:rsid w:val="00A4300D"/>
    <w:rsid w:val="00A4357F"/>
    <w:rsid w:val="00A443E2"/>
    <w:rsid w:val="00A44658"/>
    <w:rsid w:val="00A45A0C"/>
    <w:rsid w:val="00A45BCE"/>
    <w:rsid w:val="00A46510"/>
    <w:rsid w:val="00A4670B"/>
    <w:rsid w:val="00A50D85"/>
    <w:rsid w:val="00A52429"/>
    <w:rsid w:val="00A52E15"/>
    <w:rsid w:val="00A53CB8"/>
    <w:rsid w:val="00A54381"/>
    <w:rsid w:val="00A5555A"/>
    <w:rsid w:val="00A55FC3"/>
    <w:rsid w:val="00A57EAB"/>
    <w:rsid w:val="00A612CB"/>
    <w:rsid w:val="00A62BD9"/>
    <w:rsid w:val="00A62C0B"/>
    <w:rsid w:val="00A62FFD"/>
    <w:rsid w:val="00A633A8"/>
    <w:rsid w:val="00A65869"/>
    <w:rsid w:val="00A65D79"/>
    <w:rsid w:val="00A66743"/>
    <w:rsid w:val="00A66767"/>
    <w:rsid w:val="00A6704A"/>
    <w:rsid w:val="00A70B2E"/>
    <w:rsid w:val="00A70CAE"/>
    <w:rsid w:val="00A716F2"/>
    <w:rsid w:val="00A7178C"/>
    <w:rsid w:val="00A7188C"/>
    <w:rsid w:val="00A72654"/>
    <w:rsid w:val="00A732AC"/>
    <w:rsid w:val="00A73CF7"/>
    <w:rsid w:val="00A74CD7"/>
    <w:rsid w:val="00A76B42"/>
    <w:rsid w:val="00A76FEB"/>
    <w:rsid w:val="00A80F30"/>
    <w:rsid w:val="00A813B3"/>
    <w:rsid w:val="00A81401"/>
    <w:rsid w:val="00A82C33"/>
    <w:rsid w:val="00A842A3"/>
    <w:rsid w:val="00A84423"/>
    <w:rsid w:val="00A84BA0"/>
    <w:rsid w:val="00A84C84"/>
    <w:rsid w:val="00A84D8A"/>
    <w:rsid w:val="00A85E8B"/>
    <w:rsid w:val="00A86AEB"/>
    <w:rsid w:val="00A876F8"/>
    <w:rsid w:val="00A91227"/>
    <w:rsid w:val="00A91481"/>
    <w:rsid w:val="00A91D2B"/>
    <w:rsid w:val="00A92A96"/>
    <w:rsid w:val="00A9324A"/>
    <w:rsid w:val="00A9340A"/>
    <w:rsid w:val="00A93CD3"/>
    <w:rsid w:val="00A93F1D"/>
    <w:rsid w:val="00A9480C"/>
    <w:rsid w:val="00A956A9"/>
    <w:rsid w:val="00A95DE7"/>
    <w:rsid w:val="00A9610A"/>
    <w:rsid w:val="00A964E4"/>
    <w:rsid w:val="00A96840"/>
    <w:rsid w:val="00A97827"/>
    <w:rsid w:val="00AA14EF"/>
    <w:rsid w:val="00AA26DD"/>
    <w:rsid w:val="00AA2714"/>
    <w:rsid w:val="00AA379A"/>
    <w:rsid w:val="00AA577E"/>
    <w:rsid w:val="00AA57B3"/>
    <w:rsid w:val="00AA58C7"/>
    <w:rsid w:val="00AA6300"/>
    <w:rsid w:val="00AA6AAD"/>
    <w:rsid w:val="00AB0021"/>
    <w:rsid w:val="00AB13E0"/>
    <w:rsid w:val="00AB144F"/>
    <w:rsid w:val="00AB283C"/>
    <w:rsid w:val="00AB2ED0"/>
    <w:rsid w:val="00AB3B99"/>
    <w:rsid w:val="00AB44F0"/>
    <w:rsid w:val="00AB59F6"/>
    <w:rsid w:val="00AB680E"/>
    <w:rsid w:val="00AB7852"/>
    <w:rsid w:val="00AB7CD6"/>
    <w:rsid w:val="00AB7E1C"/>
    <w:rsid w:val="00AC1436"/>
    <w:rsid w:val="00AC2310"/>
    <w:rsid w:val="00AC4933"/>
    <w:rsid w:val="00AC4FBA"/>
    <w:rsid w:val="00AC675C"/>
    <w:rsid w:val="00AC786A"/>
    <w:rsid w:val="00AD0D16"/>
    <w:rsid w:val="00AD21DC"/>
    <w:rsid w:val="00AD28C2"/>
    <w:rsid w:val="00AD2DFA"/>
    <w:rsid w:val="00AD5571"/>
    <w:rsid w:val="00AD6287"/>
    <w:rsid w:val="00AD6B98"/>
    <w:rsid w:val="00AD6D7A"/>
    <w:rsid w:val="00AD7058"/>
    <w:rsid w:val="00AD7B7F"/>
    <w:rsid w:val="00AE0CE6"/>
    <w:rsid w:val="00AE0EEA"/>
    <w:rsid w:val="00AE13CD"/>
    <w:rsid w:val="00AE1A6B"/>
    <w:rsid w:val="00AE3C82"/>
    <w:rsid w:val="00AE3DBE"/>
    <w:rsid w:val="00AE4691"/>
    <w:rsid w:val="00AE5133"/>
    <w:rsid w:val="00AE5FEC"/>
    <w:rsid w:val="00AE7855"/>
    <w:rsid w:val="00AE78C4"/>
    <w:rsid w:val="00AF0E80"/>
    <w:rsid w:val="00AF1DCA"/>
    <w:rsid w:val="00AF2483"/>
    <w:rsid w:val="00AF2723"/>
    <w:rsid w:val="00AF2EF0"/>
    <w:rsid w:val="00AF3E21"/>
    <w:rsid w:val="00AF4B88"/>
    <w:rsid w:val="00AF5B44"/>
    <w:rsid w:val="00AF6907"/>
    <w:rsid w:val="00AF706E"/>
    <w:rsid w:val="00AF757D"/>
    <w:rsid w:val="00AF7639"/>
    <w:rsid w:val="00B00059"/>
    <w:rsid w:val="00B033CD"/>
    <w:rsid w:val="00B0353B"/>
    <w:rsid w:val="00B0446A"/>
    <w:rsid w:val="00B061B6"/>
    <w:rsid w:val="00B07294"/>
    <w:rsid w:val="00B07D46"/>
    <w:rsid w:val="00B10827"/>
    <w:rsid w:val="00B108C4"/>
    <w:rsid w:val="00B10B02"/>
    <w:rsid w:val="00B12140"/>
    <w:rsid w:val="00B12B43"/>
    <w:rsid w:val="00B12F93"/>
    <w:rsid w:val="00B13440"/>
    <w:rsid w:val="00B14FD6"/>
    <w:rsid w:val="00B16425"/>
    <w:rsid w:val="00B1662F"/>
    <w:rsid w:val="00B1679D"/>
    <w:rsid w:val="00B17E56"/>
    <w:rsid w:val="00B2199E"/>
    <w:rsid w:val="00B21D65"/>
    <w:rsid w:val="00B24993"/>
    <w:rsid w:val="00B249A6"/>
    <w:rsid w:val="00B25E61"/>
    <w:rsid w:val="00B26724"/>
    <w:rsid w:val="00B26B0F"/>
    <w:rsid w:val="00B31527"/>
    <w:rsid w:val="00B32689"/>
    <w:rsid w:val="00B334FE"/>
    <w:rsid w:val="00B33581"/>
    <w:rsid w:val="00B33F24"/>
    <w:rsid w:val="00B3563E"/>
    <w:rsid w:val="00B36C4D"/>
    <w:rsid w:val="00B3703A"/>
    <w:rsid w:val="00B3782B"/>
    <w:rsid w:val="00B41EA4"/>
    <w:rsid w:val="00B439FC"/>
    <w:rsid w:val="00B44A6D"/>
    <w:rsid w:val="00B46981"/>
    <w:rsid w:val="00B52030"/>
    <w:rsid w:val="00B52031"/>
    <w:rsid w:val="00B5298B"/>
    <w:rsid w:val="00B52C55"/>
    <w:rsid w:val="00B535BA"/>
    <w:rsid w:val="00B563E6"/>
    <w:rsid w:val="00B56D3E"/>
    <w:rsid w:val="00B56E8F"/>
    <w:rsid w:val="00B57640"/>
    <w:rsid w:val="00B57AA1"/>
    <w:rsid w:val="00B60997"/>
    <w:rsid w:val="00B61DCB"/>
    <w:rsid w:val="00B63A86"/>
    <w:rsid w:val="00B63ECF"/>
    <w:rsid w:val="00B65D0B"/>
    <w:rsid w:val="00B65D6E"/>
    <w:rsid w:val="00B66D9B"/>
    <w:rsid w:val="00B670B4"/>
    <w:rsid w:val="00B7029E"/>
    <w:rsid w:val="00B70B44"/>
    <w:rsid w:val="00B734B5"/>
    <w:rsid w:val="00B73C40"/>
    <w:rsid w:val="00B73E47"/>
    <w:rsid w:val="00B7427C"/>
    <w:rsid w:val="00B75B4D"/>
    <w:rsid w:val="00B76E73"/>
    <w:rsid w:val="00B76F76"/>
    <w:rsid w:val="00B7746F"/>
    <w:rsid w:val="00B77555"/>
    <w:rsid w:val="00B775C4"/>
    <w:rsid w:val="00B77EEA"/>
    <w:rsid w:val="00B80AE2"/>
    <w:rsid w:val="00B81008"/>
    <w:rsid w:val="00B81B1B"/>
    <w:rsid w:val="00B81D68"/>
    <w:rsid w:val="00B826F8"/>
    <w:rsid w:val="00B82752"/>
    <w:rsid w:val="00B84D0D"/>
    <w:rsid w:val="00B85797"/>
    <w:rsid w:val="00B85AA3"/>
    <w:rsid w:val="00B85FC6"/>
    <w:rsid w:val="00B86159"/>
    <w:rsid w:val="00B8677B"/>
    <w:rsid w:val="00B87625"/>
    <w:rsid w:val="00B877BC"/>
    <w:rsid w:val="00B90D0F"/>
    <w:rsid w:val="00B9314D"/>
    <w:rsid w:val="00B93D15"/>
    <w:rsid w:val="00B9477F"/>
    <w:rsid w:val="00B95223"/>
    <w:rsid w:val="00B95F52"/>
    <w:rsid w:val="00B96F57"/>
    <w:rsid w:val="00BA00FC"/>
    <w:rsid w:val="00BA0E18"/>
    <w:rsid w:val="00BA1C01"/>
    <w:rsid w:val="00BA22A2"/>
    <w:rsid w:val="00BA242D"/>
    <w:rsid w:val="00BA317B"/>
    <w:rsid w:val="00BA3E81"/>
    <w:rsid w:val="00BA416E"/>
    <w:rsid w:val="00BA466B"/>
    <w:rsid w:val="00BA4B0A"/>
    <w:rsid w:val="00BA72B4"/>
    <w:rsid w:val="00BA7AD5"/>
    <w:rsid w:val="00BA7F0A"/>
    <w:rsid w:val="00BB000F"/>
    <w:rsid w:val="00BB0022"/>
    <w:rsid w:val="00BB14EA"/>
    <w:rsid w:val="00BB2A1B"/>
    <w:rsid w:val="00BB366F"/>
    <w:rsid w:val="00BB63C9"/>
    <w:rsid w:val="00BB682B"/>
    <w:rsid w:val="00BC1C3B"/>
    <w:rsid w:val="00BC1D99"/>
    <w:rsid w:val="00BC1DAF"/>
    <w:rsid w:val="00BC3E70"/>
    <w:rsid w:val="00BC45BF"/>
    <w:rsid w:val="00BC4B37"/>
    <w:rsid w:val="00BD189B"/>
    <w:rsid w:val="00BD1C34"/>
    <w:rsid w:val="00BD1E8C"/>
    <w:rsid w:val="00BD1F06"/>
    <w:rsid w:val="00BD45E8"/>
    <w:rsid w:val="00BD515C"/>
    <w:rsid w:val="00BD523D"/>
    <w:rsid w:val="00BD5EA4"/>
    <w:rsid w:val="00BD67AB"/>
    <w:rsid w:val="00BD69D1"/>
    <w:rsid w:val="00BD6B55"/>
    <w:rsid w:val="00BE09A1"/>
    <w:rsid w:val="00BE0D14"/>
    <w:rsid w:val="00BE0D35"/>
    <w:rsid w:val="00BE2B7C"/>
    <w:rsid w:val="00BE49EE"/>
    <w:rsid w:val="00BE5410"/>
    <w:rsid w:val="00BE5510"/>
    <w:rsid w:val="00BE5B25"/>
    <w:rsid w:val="00BE5DBB"/>
    <w:rsid w:val="00BE61C2"/>
    <w:rsid w:val="00BE6AF0"/>
    <w:rsid w:val="00BE6D74"/>
    <w:rsid w:val="00BE79D0"/>
    <w:rsid w:val="00BE7E35"/>
    <w:rsid w:val="00BF2705"/>
    <w:rsid w:val="00BF2832"/>
    <w:rsid w:val="00BF329A"/>
    <w:rsid w:val="00BF376D"/>
    <w:rsid w:val="00BF3CC7"/>
    <w:rsid w:val="00BF6AC7"/>
    <w:rsid w:val="00BF6CC6"/>
    <w:rsid w:val="00BF72A0"/>
    <w:rsid w:val="00BF7AED"/>
    <w:rsid w:val="00BF7D71"/>
    <w:rsid w:val="00BF7FA4"/>
    <w:rsid w:val="00C012D6"/>
    <w:rsid w:val="00C01D11"/>
    <w:rsid w:val="00C0228A"/>
    <w:rsid w:val="00C03365"/>
    <w:rsid w:val="00C07F1C"/>
    <w:rsid w:val="00C108F8"/>
    <w:rsid w:val="00C118FC"/>
    <w:rsid w:val="00C12B80"/>
    <w:rsid w:val="00C13F53"/>
    <w:rsid w:val="00C154A1"/>
    <w:rsid w:val="00C169AF"/>
    <w:rsid w:val="00C171FD"/>
    <w:rsid w:val="00C20037"/>
    <w:rsid w:val="00C20954"/>
    <w:rsid w:val="00C224D5"/>
    <w:rsid w:val="00C22AA2"/>
    <w:rsid w:val="00C2525A"/>
    <w:rsid w:val="00C25B39"/>
    <w:rsid w:val="00C26BDE"/>
    <w:rsid w:val="00C2768E"/>
    <w:rsid w:val="00C278B1"/>
    <w:rsid w:val="00C27D4F"/>
    <w:rsid w:val="00C3002D"/>
    <w:rsid w:val="00C306D8"/>
    <w:rsid w:val="00C311C5"/>
    <w:rsid w:val="00C3310D"/>
    <w:rsid w:val="00C3319B"/>
    <w:rsid w:val="00C35E58"/>
    <w:rsid w:val="00C35E81"/>
    <w:rsid w:val="00C36752"/>
    <w:rsid w:val="00C371E7"/>
    <w:rsid w:val="00C3755B"/>
    <w:rsid w:val="00C37C51"/>
    <w:rsid w:val="00C37FBE"/>
    <w:rsid w:val="00C40112"/>
    <w:rsid w:val="00C44304"/>
    <w:rsid w:val="00C44B09"/>
    <w:rsid w:val="00C455C7"/>
    <w:rsid w:val="00C46DC8"/>
    <w:rsid w:val="00C4750A"/>
    <w:rsid w:val="00C479F8"/>
    <w:rsid w:val="00C47DC6"/>
    <w:rsid w:val="00C53351"/>
    <w:rsid w:val="00C538D8"/>
    <w:rsid w:val="00C53DDC"/>
    <w:rsid w:val="00C544B0"/>
    <w:rsid w:val="00C55696"/>
    <w:rsid w:val="00C6070B"/>
    <w:rsid w:val="00C60FED"/>
    <w:rsid w:val="00C6362B"/>
    <w:rsid w:val="00C636BB"/>
    <w:rsid w:val="00C6486E"/>
    <w:rsid w:val="00C65411"/>
    <w:rsid w:val="00C65E0C"/>
    <w:rsid w:val="00C70B77"/>
    <w:rsid w:val="00C72A01"/>
    <w:rsid w:val="00C73AD4"/>
    <w:rsid w:val="00C75D32"/>
    <w:rsid w:val="00C76247"/>
    <w:rsid w:val="00C81F9F"/>
    <w:rsid w:val="00C82D5A"/>
    <w:rsid w:val="00C8305A"/>
    <w:rsid w:val="00C83131"/>
    <w:rsid w:val="00C83963"/>
    <w:rsid w:val="00C84331"/>
    <w:rsid w:val="00C84746"/>
    <w:rsid w:val="00C86692"/>
    <w:rsid w:val="00C87C42"/>
    <w:rsid w:val="00C90321"/>
    <w:rsid w:val="00C91C43"/>
    <w:rsid w:val="00C91DA1"/>
    <w:rsid w:val="00C92976"/>
    <w:rsid w:val="00C94F19"/>
    <w:rsid w:val="00C953E1"/>
    <w:rsid w:val="00C95FEF"/>
    <w:rsid w:val="00C967D6"/>
    <w:rsid w:val="00C97A26"/>
    <w:rsid w:val="00C97A9F"/>
    <w:rsid w:val="00CA0BDC"/>
    <w:rsid w:val="00CA167C"/>
    <w:rsid w:val="00CA287F"/>
    <w:rsid w:val="00CA3A96"/>
    <w:rsid w:val="00CA3BE4"/>
    <w:rsid w:val="00CA3C8D"/>
    <w:rsid w:val="00CA3DE8"/>
    <w:rsid w:val="00CA528C"/>
    <w:rsid w:val="00CB0556"/>
    <w:rsid w:val="00CB1218"/>
    <w:rsid w:val="00CB20D6"/>
    <w:rsid w:val="00CB25CD"/>
    <w:rsid w:val="00CB2970"/>
    <w:rsid w:val="00CB47EA"/>
    <w:rsid w:val="00CB6F81"/>
    <w:rsid w:val="00CB77C4"/>
    <w:rsid w:val="00CC013B"/>
    <w:rsid w:val="00CC0289"/>
    <w:rsid w:val="00CC0337"/>
    <w:rsid w:val="00CC045A"/>
    <w:rsid w:val="00CC20A3"/>
    <w:rsid w:val="00CC2842"/>
    <w:rsid w:val="00CC2BA0"/>
    <w:rsid w:val="00CC2E77"/>
    <w:rsid w:val="00CC365F"/>
    <w:rsid w:val="00CC3FCA"/>
    <w:rsid w:val="00CC53EE"/>
    <w:rsid w:val="00CC66CF"/>
    <w:rsid w:val="00CC6870"/>
    <w:rsid w:val="00CC6F7B"/>
    <w:rsid w:val="00CD0926"/>
    <w:rsid w:val="00CD1494"/>
    <w:rsid w:val="00CD1C47"/>
    <w:rsid w:val="00CD1F24"/>
    <w:rsid w:val="00CD257A"/>
    <w:rsid w:val="00CD5005"/>
    <w:rsid w:val="00CD5DCC"/>
    <w:rsid w:val="00CD6064"/>
    <w:rsid w:val="00CD62AE"/>
    <w:rsid w:val="00CE1CC2"/>
    <w:rsid w:val="00CE1D39"/>
    <w:rsid w:val="00CE2850"/>
    <w:rsid w:val="00CE3471"/>
    <w:rsid w:val="00CE3B67"/>
    <w:rsid w:val="00CE4713"/>
    <w:rsid w:val="00CE5B05"/>
    <w:rsid w:val="00CE7379"/>
    <w:rsid w:val="00CF26B5"/>
    <w:rsid w:val="00CF382F"/>
    <w:rsid w:val="00CF49ED"/>
    <w:rsid w:val="00CF4EAD"/>
    <w:rsid w:val="00D0204A"/>
    <w:rsid w:val="00D0355C"/>
    <w:rsid w:val="00D04671"/>
    <w:rsid w:val="00D051C7"/>
    <w:rsid w:val="00D060B1"/>
    <w:rsid w:val="00D06B36"/>
    <w:rsid w:val="00D0791D"/>
    <w:rsid w:val="00D11D00"/>
    <w:rsid w:val="00D125FA"/>
    <w:rsid w:val="00D12EC2"/>
    <w:rsid w:val="00D1315A"/>
    <w:rsid w:val="00D1320B"/>
    <w:rsid w:val="00D1348F"/>
    <w:rsid w:val="00D13902"/>
    <w:rsid w:val="00D15979"/>
    <w:rsid w:val="00D1597B"/>
    <w:rsid w:val="00D15EE8"/>
    <w:rsid w:val="00D162A7"/>
    <w:rsid w:val="00D16E34"/>
    <w:rsid w:val="00D20807"/>
    <w:rsid w:val="00D20DCD"/>
    <w:rsid w:val="00D22B81"/>
    <w:rsid w:val="00D2473C"/>
    <w:rsid w:val="00D2648D"/>
    <w:rsid w:val="00D26817"/>
    <w:rsid w:val="00D26BB2"/>
    <w:rsid w:val="00D3034D"/>
    <w:rsid w:val="00D30E9E"/>
    <w:rsid w:val="00D3157D"/>
    <w:rsid w:val="00D31D33"/>
    <w:rsid w:val="00D322A0"/>
    <w:rsid w:val="00D33583"/>
    <w:rsid w:val="00D33D27"/>
    <w:rsid w:val="00D34127"/>
    <w:rsid w:val="00D344B6"/>
    <w:rsid w:val="00D3538D"/>
    <w:rsid w:val="00D363AB"/>
    <w:rsid w:val="00D36C02"/>
    <w:rsid w:val="00D37390"/>
    <w:rsid w:val="00D3783E"/>
    <w:rsid w:val="00D412AB"/>
    <w:rsid w:val="00D41669"/>
    <w:rsid w:val="00D428DC"/>
    <w:rsid w:val="00D42AAC"/>
    <w:rsid w:val="00D42E0D"/>
    <w:rsid w:val="00D42EAB"/>
    <w:rsid w:val="00D437EA"/>
    <w:rsid w:val="00D4383F"/>
    <w:rsid w:val="00D43C21"/>
    <w:rsid w:val="00D44727"/>
    <w:rsid w:val="00D44E67"/>
    <w:rsid w:val="00D45C50"/>
    <w:rsid w:val="00D45EF1"/>
    <w:rsid w:val="00D46D94"/>
    <w:rsid w:val="00D47C15"/>
    <w:rsid w:val="00D502E1"/>
    <w:rsid w:val="00D5048B"/>
    <w:rsid w:val="00D50517"/>
    <w:rsid w:val="00D50E47"/>
    <w:rsid w:val="00D5222E"/>
    <w:rsid w:val="00D53187"/>
    <w:rsid w:val="00D54BD5"/>
    <w:rsid w:val="00D55440"/>
    <w:rsid w:val="00D55DBC"/>
    <w:rsid w:val="00D55FE5"/>
    <w:rsid w:val="00D56A59"/>
    <w:rsid w:val="00D57606"/>
    <w:rsid w:val="00D57EBF"/>
    <w:rsid w:val="00D60063"/>
    <w:rsid w:val="00D6258C"/>
    <w:rsid w:val="00D62BCD"/>
    <w:rsid w:val="00D62C53"/>
    <w:rsid w:val="00D64662"/>
    <w:rsid w:val="00D652D7"/>
    <w:rsid w:val="00D65B63"/>
    <w:rsid w:val="00D66B7B"/>
    <w:rsid w:val="00D67DCD"/>
    <w:rsid w:val="00D70436"/>
    <w:rsid w:val="00D71052"/>
    <w:rsid w:val="00D723F6"/>
    <w:rsid w:val="00D72860"/>
    <w:rsid w:val="00D73F7A"/>
    <w:rsid w:val="00D74F24"/>
    <w:rsid w:val="00D757A7"/>
    <w:rsid w:val="00D76D26"/>
    <w:rsid w:val="00D76D7E"/>
    <w:rsid w:val="00D806D2"/>
    <w:rsid w:val="00D819E8"/>
    <w:rsid w:val="00D81A0E"/>
    <w:rsid w:val="00D83F6D"/>
    <w:rsid w:val="00D85616"/>
    <w:rsid w:val="00D87C56"/>
    <w:rsid w:val="00D90206"/>
    <w:rsid w:val="00D908FA"/>
    <w:rsid w:val="00D918DE"/>
    <w:rsid w:val="00D92370"/>
    <w:rsid w:val="00D92847"/>
    <w:rsid w:val="00D93F75"/>
    <w:rsid w:val="00D94CD4"/>
    <w:rsid w:val="00D94D26"/>
    <w:rsid w:val="00D955AF"/>
    <w:rsid w:val="00D95D4C"/>
    <w:rsid w:val="00D96102"/>
    <w:rsid w:val="00D96220"/>
    <w:rsid w:val="00D967B0"/>
    <w:rsid w:val="00D971AC"/>
    <w:rsid w:val="00D97761"/>
    <w:rsid w:val="00D97C8E"/>
    <w:rsid w:val="00DA2F6D"/>
    <w:rsid w:val="00DA33FA"/>
    <w:rsid w:val="00DA42BF"/>
    <w:rsid w:val="00DA51BF"/>
    <w:rsid w:val="00DA6616"/>
    <w:rsid w:val="00DB09F3"/>
    <w:rsid w:val="00DB0A05"/>
    <w:rsid w:val="00DB0DB2"/>
    <w:rsid w:val="00DB15E7"/>
    <w:rsid w:val="00DB3038"/>
    <w:rsid w:val="00DB5CF4"/>
    <w:rsid w:val="00DB6FFD"/>
    <w:rsid w:val="00DB7585"/>
    <w:rsid w:val="00DB77D6"/>
    <w:rsid w:val="00DB7F24"/>
    <w:rsid w:val="00DC0BD5"/>
    <w:rsid w:val="00DC0EA5"/>
    <w:rsid w:val="00DC2FAE"/>
    <w:rsid w:val="00DC30C6"/>
    <w:rsid w:val="00DC5B76"/>
    <w:rsid w:val="00DC6811"/>
    <w:rsid w:val="00DC7DDA"/>
    <w:rsid w:val="00DD05D1"/>
    <w:rsid w:val="00DD18DE"/>
    <w:rsid w:val="00DD46AB"/>
    <w:rsid w:val="00DD5307"/>
    <w:rsid w:val="00DD6085"/>
    <w:rsid w:val="00DD69F2"/>
    <w:rsid w:val="00DE090F"/>
    <w:rsid w:val="00DE1074"/>
    <w:rsid w:val="00DE108D"/>
    <w:rsid w:val="00DE13F5"/>
    <w:rsid w:val="00DE1E63"/>
    <w:rsid w:val="00DE70C7"/>
    <w:rsid w:val="00DF0308"/>
    <w:rsid w:val="00DF31B0"/>
    <w:rsid w:val="00DF389C"/>
    <w:rsid w:val="00DF3F94"/>
    <w:rsid w:val="00DF4D12"/>
    <w:rsid w:val="00DF52C9"/>
    <w:rsid w:val="00DF5848"/>
    <w:rsid w:val="00DF5A3C"/>
    <w:rsid w:val="00DF7355"/>
    <w:rsid w:val="00DF7B38"/>
    <w:rsid w:val="00E012CE"/>
    <w:rsid w:val="00E0132B"/>
    <w:rsid w:val="00E0133E"/>
    <w:rsid w:val="00E029A0"/>
    <w:rsid w:val="00E036C1"/>
    <w:rsid w:val="00E03AD1"/>
    <w:rsid w:val="00E047CA"/>
    <w:rsid w:val="00E052C3"/>
    <w:rsid w:val="00E0538C"/>
    <w:rsid w:val="00E06AEB"/>
    <w:rsid w:val="00E07731"/>
    <w:rsid w:val="00E07C62"/>
    <w:rsid w:val="00E07C8A"/>
    <w:rsid w:val="00E10DDD"/>
    <w:rsid w:val="00E10FE3"/>
    <w:rsid w:val="00E119BE"/>
    <w:rsid w:val="00E1426B"/>
    <w:rsid w:val="00E165B8"/>
    <w:rsid w:val="00E16901"/>
    <w:rsid w:val="00E17710"/>
    <w:rsid w:val="00E2205C"/>
    <w:rsid w:val="00E2247F"/>
    <w:rsid w:val="00E22771"/>
    <w:rsid w:val="00E23993"/>
    <w:rsid w:val="00E24252"/>
    <w:rsid w:val="00E2560E"/>
    <w:rsid w:val="00E25BEB"/>
    <w:rsid w:val="00E26590"/>
    <w:rsid w:val="00E3064B"/>
    <w:rsid w:val="00E313F1"/>
    <w:rsid w:val="00E31CC4"/>
    <w:rsid w:val="00E31F11"/>
    <w:rsid w:val="00E326C5"/>
    <w:rsid w:val="00E3297A"/>
    <w:rsid w:val="00E32E7F"/>
    <w:rsid w:val="00E3448F"/>
    <w:rsid w:val="00E35BDC"/>
    <w:rsid w:val="00E37106"/>
    <w:rsid w:val="00E40B43"/>
    <w:rsid w:val="00E41152"/>
    <w:rsid w:val="00E41546"/>
    <w:rsid w:val="00E41E2E"/>
    <w:rsid w:val="00E425B6"/>
    <w:rsid w:val="00E432AE"/>
    <w:rsid w:val="00E44429"/>
    <w:rsid w:val="00E44785"/>
    <w:rsid w:val="00E4703D"/>
    <w:rsid w:val="00E4706A"/>
    <w:rsid w:val="00E50004"/>
    <w:rsid w:val="00E51824"/>
    <w:rsid w:val="00E51EC3"/>
    <w:rsid w:val="00E5334F"/>
    <w:rsid w:val="00E54D6F"/>
    <w:rsid w:val="00E57C31"/>
    <w:rsid w:val="00E57C6E"/>
    <w:rsid w:val="00E60065"/>
    <w:rsid w:val="00E611A7"/>
    <w:rsid w:val="00E61990"/>
    <w:rsid w:val="00E61DF7"/>
    <w:rsid w:val="00E61F14"/>
    <w:rsid w:val="00E63775"/>
    <w:rsid w:val="00E63B93"/>
    <w:rsid w:val="00E640B7"/>
    <w:rsid w:val="00E64221"/>
    <w:rsid w:val="00E642A8"/>
    <w:rsid w:val="00E65520"/>
    <w:rsid w:val="00E65D2C"/>
    <w:rsid w:val="00E65DC6"/>
    <w:rsid w:val="00E6697E"/>
    <w:rsid w:val="00E70832"/>
    <w:rsid w:val="00E708A8"/>
    <w:rsid w:val="00E70A4D"/>
    <w:rsid w:val="00E70E23"/>
    <w:rsid w:val="00E718A9"/>
    <w:rsid w:val="00E727B7"/>
    <w:rsid w:val="00E74323"/>
    <w:rsid w:val="00E74F64"/>
    <w:rsid w:val="00E75487"/>
    <w:rsid w:val="00E75D59"/>
    <w:rsid w:val="00E768F4"/>
    <w:rsid w:val="00E76F50"/>
    <w:rsid w:val="00E76FC0"/>
    <w:rsid w:val="00E77952"/>
    <w:rsid w:val="00E80460"/>
    <w:rsid w:val="00E82592"/>
    <w:rsid w:val="00E83F33"/>
    <w:rsid w:val="00E84F5D"/>
    <w:rsid w:val="00E852D6"/>
    <w:rsid w:val="00E85ABE"/>
    <w:rsid w:val="00E86480"/>
    <w:rsid w:val="00E87415"/>
    <w:rsid w:val="00E87ECC"/>
    <w:rsid w:val="00E9083F"/>
    <w:rsid w:val="00E90FC4"/>
    <w:rsid w:val="00E938E0"/>
    <w:rsid w:val="00E93BFD"/>
    <w:rsid w:val="00E95BFD"/>
    <w:rsid w:val="00E95C3A"/>
    <w:rsid w:val="00E97D3D"/>
    <w:rsid w:val="00EA35A7"/>
    <w:rsid w:val="00EA577A"/>
    <w:rsid w:val="00EA5F50"/>
    <w:rsid w:val="00EA62FF"/>
    <w:rsid w:val="00EA6A91"/>
    <w:rsid w:val="00EA6B50"/>
    <w:rsid w:val="00EA6CB8"/>
    <w:rsid w:val="00EA7E33"/>
    <w:rsid w:val="00EB1CE2"/>
    <w:rsid w:val="00EB2C63"/>
    <w:rsid w:val="00EB3A4D"/>
    <w:rsid w:val="00EB3E74"/>
    <w:rsid w:val="00EB4319"/>
    <w:rsid w:val="00EB45E4"/>
    <w:rsid w:val="00EB5182"/>
    <w:rsid w:val="00EB55B7"/>
    <w:rsid w:val="00EB70B4"/>
    <w:rsid w:val="00EB7274"/>
    <w:rsid w:val="00EB73B3"/>
    <w:rsid w:val="00EB75EA"/>
    <w:rsid w:val="00EC071F"/>
    <w:rsid w:val="00EC1909"/>
    <w:rsid w:val="00EC2110"/>
    <w:rsid w:val="00EC2336"/>
    <w:rsid w:val="00EC2B7E"/>
    <w:rsid w:val="00EC37E9"/>
    <w:rsid w:val="00EC4415"/>
    <w:rsid w:val="00EC4EB3"/>
    <w:rsid w:val="00EC59CA"/>
    <w:rsid w:val="00EC616F"/>
    <w:rsid w:val="00EC6339"/>
    <w:rsid w:val="00EC78D2"/>
    <w:rsid w:val="00EC7CBE"/>
    <w:rsid w:val="00EC7D17"/>
    <w:rsid w:val="00ED059E"/>
    <w:rsid w:val="00ED1105"/>
    <w:rsid w:val="00ED2258"/>
    <w:rsid w:val="00ED2593"/>
    <w:rsid w:val="00ED396A"/>
    <w:rsid w:val="00ED3E9C"/>
    <w:rsid w:val="00ED438E"/>
    <w:rsid w:val="00ED5A41"/>
    <w:rsid w:val="00ED5FD2"/>
    <w:rsid w:val="00EE0937"/>
    <w:rsid w:val="00EE14C8"/>
    <w:rsid w:val="00EE30CC"/>
    <w:rsid w:val="00EE3CC1"/>
    <w:rsid w:val="00EE471B"/>
    <w:rsid w:val="00EE4B4F"/>
    <w:rsid w:val="00EE678E"/>
    <w:rsid w:val="00EE7060"/>
    <w:rsid w:val="00EE71C0"/>
    <w:rsid w:val="00EE73BD"/>
    <w:rsid w:val="00EE7D01"/>
    <w:rsid w:val="00EE7F63"/>
    <w:rsid w:val="00EF00E9"/>
    <w:rsid w:val="00EF4EF4"/>
    <w:rsid w:val="00EF56CB"/>
    <w:rsid w:val="00EF5E46"/>
    <w:rsid w:val="00EF6D77"/>
    <w:rsid w:val="00F00301"/>
    <w:rsid w:val="00F007CB"/>
    <w:rsid w:val="00F01BB7"/>
    <w:rsid w:val="00F03286"/>
    <w:rsid w:val="00F0374C"/>
    <w:rsid w:val="00F03FD7"/>
    <w:rsid w:val="00F046A0"/>
    <w:rsid w:val="00F0536E"/>
    <w:rsid w:val="00F06B93"/>
    <w:rsid w:val="00F07EB9"/>
    <w:rsid w:val="00F100CB"/>
    <w:rsid w:val="00F10961"/>
    <w:rsid w:val="00F10AF6"/>
    <w:rsid w:val="00F14516"/>
    <w:rsid w:val="00F150AC"/>
    <w:rsid w:val="00F1559B"/>
    <w:rsid w:val="00F1658D"/>
    <w:rsid w:val="00F16BBD"/>
    <w:rsid w:val="00F17A67"/>
    <w:rsid w:val="00F17AA3"/>
    <w:rsid w:val="00F20843"/>
    <w:rsid w:val="00F21164"/>
    <w:rsid w:val="00F21617"/>
    <w:rsid w:val="00F219C5"/>
    <w:rsid w:val="00F22BF9"/>
    <w:rsid w:val="00F22D5B"/>
    <w:rsid w:val="00F23C00"/>
    <w:rsid w:val="00F25705"/>
    <w:rsid w:val="00F26EB2"/>
    <w:rsid w:val="00F27ABD"/>
    <w:rsid w:val="00F27CCE"/>
    <w:rsid w:val="00F31F40"/>
    <w:rsid w:val="00F32453"/>
    <w:rsid w:val="00F328A2"/>
    <w:rsid w:val="00F33A97"/>
    <w:rsid w:val="00F35261"/>
    <w:rsid w:val="00F35EC5"/>
    <w:rsid w:val="00F362BF"/>
    <w:rsid w:val="00F366A2"/>
    <w:rsid w:val="00F36B20"/>
    <w:rsid w:val="00F373C0"/>
    <w:rsid w:val="00F37913"/>
    <w:rsid w:val="00F4000A"/>
    <w:rsid w:val="00F40E88"/>
    <w:rsid w:val="00F4397F"/>
    <w:rsid w:val="00F445E5"/>
    <w:rsid w:val="00F45AFB"/>
    <w:rsid w:val="00F4702A"/>
    <w:rsid w:val="00F47779"/>
    <w:rsid w:val="00F50250"/>
    <w:rsid w:val="00F5161A"/>
    <w:rsid w:val="00F52D3D"/>
    <w:rsid w:val="00F52FB8"/>
    <w:rsid w:val="00F5350E"/>
    <w:rsid w:val="00F556C9"/>
    <w:rsid w:val="00F556DF"/>
    <w:rsid w:val="00F55FC1"/>
    <w:rsid w:val="00F55FDB"/>
    <w:rsid w:val="00F56666"/>
    <w:rsid w:val="00F56BD9"/>
    <w:rsid w:val="00F57B98"/>
    <w:rsid w:val="00F604D6"/>
    <w:rsid w:val="00F61547"/>
    <w:rsid w:val="00F61FA4"/>
    <w:rsid w:val="00F62439"/>
    <w:rsid w:val="00F62734"/>
    <w:rsid w:val="00F6377B"/>
    <w:rsid w:val="00F63782"/>
    <w:rsid w:val="00F64E39"/>
    <w:rsid w:val="00F655E1"/>
    <w:rsid w:val="00F6647D"/>
    <w:rsid w:val="00F671A9"/>
    <w:rsid w:val="00F7008A"/>
    <w:rsid w:val="00F703B6"/>
    <w:rsid w:val="00F7117D"/>
    <w:rsid w:val="00F73603"/>
    <w:rsid w:val="00F73C30"/>
    <w:rsid w:val="00F73CC9"/>
    <w:rsid w:val="00F74146"/>
    <w:rsid w:val="00F746F9"/>
    <w:rsid w:val="00F7497A"/>
    <w:rsid w:val="00F74D2E"/>
    <w:rsid w:val="00F76642"/>
    <w:rsid w:val="00F76BF6"/>
    <w:rsid w:val="00F778B0"/>
    <w:rsid w:val="00F77ADC"/>
    <w:rsid w:val="00F77FC7"/>
    <w:rsid w:val="00F82020"/>
    <w:rsid w:val="00F837F1"/>
    <w:rsid w:val="00F84B1B"/>
    <w:rsid w:val="00F86590"/>
    <w:rsid w:val="00F86625"/>
    <w:rsid w:val="00F87BD7"/>
    <w:rsid w:val="00F9091C"/>
    <w:rsid w:val="00F95969"/>
    <w:rsid w:val="00F95C37"/>
    <w:rsid w:val="00F95FF3"/>
    <w:rsid w:val="00F966C4"/>
    <w:rsid w:val="00F96727"/>
    <w:rsid w:val="00F9675D"/>
    <w:rsid w:val="00F97D19"/>
    <w:rsid w:val="00F97DF5"/>
    <w:rsid w:val="00FA2096"/>
    <w:rsid w:val="00FA240B"/>
    <w:rsid w:val="00FA376B"/>
    <w:rsid w:val="00FA7767"/>
    <w:rsid w:val="00FB059C"/>
    <w:rsid w:val="00FB12EF"/>
    <w:rsid w:val="00FB166E"/>
    <w:rsid w:val="00FB180A"/>
    <w:rsid w:val="00FB1E15"/>
    <w:rsid w:val="00FB1E18"/>
    <w:rsid w:val="00FB2EFB"/>
    <w:rsid w:val="00FB3CDF"/>
    <w:rsid w:val="00FB430C"/>
    <w:rsid w:val="00FB48A9"/>
    <w:rsid w:val="00FB6C37"/>
    <w:rsid w:val="00FB76DE"/>
    <w:rsid w:val="00FC1519"/>
    <w:rsid w:val="00FC15EE"/>
    <w:rsid w:val="00FC37D0"/>
    <w:rsid w:val="00FC38BB"/>
    <w:rsid w:val="00FC4E56"/>
    <w:rsid w:val="00FC56A1"/>
    <w:rsid w:val="00FC749D"/>
    <w:rsid w:val="00FC762C"/>
    <w:rsid w:val="00FC7C93"/>
    <w:rsid w:val="00FC7D15"/>
    <w:rsid w:val="00FD0ABF"/>
    <w:rsid w:val="00FD1968"/>
    <w:rsid w:val="00FD1BD6"/>
    <w:rsid w:val="00FD1BEB"/>
    <w:rsid w:val="00FD20E7"/>
    <w:rsid w:val="00FD30AA"/>
    <w:rsid w:val="00FD367D"/>
    <w:rsid w:val="00FD4D30"/>
    <w:rsid w:val="00FD624E"/>
    <w:rsid w:val="00FD70A2"/>
    <w:rsid w:val="00FD70DC"/>
    <w:rsid w:val="00FE0EFF"/>
    <w:rsid w:val="00FE1097"/>
    <w:rsid w:val="00FE1A6F"/>
    <w:rsid w:val="00FE6019"/>
    <w:rsid w:val="00FE64D9"/>
    <w:rsid w:val="00FE7358"/>
    <w:rsid w:val="00FF0C5D"/>
    <w:rsid w:val="00FF1621"/>
    <w:rsid w:val="00FF1EE2"/>
    <w:rsid w:val="00FF1F85"/>
    <w:rsid w:val="00FF3323"/>
    <w:rsid w:val="00FF37B3"/>
    <w:rsid w:val="00FF3A66"/>
    <w:rsid w:val="00FF476D"/>
    <w:rsid w:val="00FF58E4"/>
    <w:rsid w:val="00FF5A79"/>
    <w:rsid w:val="00FF5E57"/>
    <w:rsid w:val="00FF63A3"/>
    <w:rsid w:val="00FF7A5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1EC22"/>
  <w15:docId w15:val="{905C0AE4-AD34-4459-A107-FB476CF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480C53"/>
    <w:pPr>
      <w:keepNext/>
      <w:keepLines/>
      <w:pageBreakBefore/>
      <w:numPr>
        <w:numId w:val="104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7A36CA"/>
    <w:pPr>
      <w:keepNext/>
      <w:keepLines/>
      <w:numPr>
        <w:ilvl w:val="1"/>
        <w:numId w:val="104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7A36CA"/>
    <w:pPr>
      <w:keepNext/>
      <w:keepLines/>
      <w:numPr>
        <w:ilvl w:val="2"/>
        <w:numId w:val="104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qFormat/>
    <w:rsid w:val="007A36CA"/>
    <w:pPr>
      <w:keepNext/>
      <w:keepLines/>
      <w:numPr>
        <w:ilvl w:val="3"/>
        <w:numId w:val="104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1B688A"/>
    <w:pPr>
      <w:keepNext/>
      <w:keepLines/>
      <w:numPr>
        <w:ilvl w:val="4"/>
        <w:numId w:val="104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unhideWhenUsed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unhideWhenUsed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AD7058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0E7991"/>
    <w:pPr>
      <w:numPr>
        <w:ilvl w:val="5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Char"/>
    <w:rsid w:val="000E7991"/>
    <w:pPr>
      <w:numPr>
        <w:ilvl w:val="6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3C2FC7"/>
    <w:pPr>
      <w:numPr>
        <w:numId w:val="19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spacing w:before="8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C2FC7"/>
    <w:pPr>
      <w:numPr>
        <w:numId w:val="21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C2FC7"/>
    <w:pPr>
      <w:numPr>
        <w:numId w:val="15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4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uiPriority w:val="35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D15EE8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unhideWhenUsed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2F20BB"/>
    <w:pPr>
      <w:keepNext/>
      <w:keepLines/>
      <w:pageBreakBefore/>
      <w:numPr>
        <w:numId w:val="26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F20BB"/>
    <w:pPr>
      <w:keepNext/>
      <w:keepLines/>
      <w:numPr>
        <w:ilvl w:val="1"/>
        <w:numId w:val="26"/>
      </w:numPr>
      <w:suppressAutoHyphens/>
      <w:spacing w:before="48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2F20BB"/>
    <w:pPr>
      <w:keepNext/>
      <w:numPr>
        <w:ilvl w:val="2"/>
        <w:numId w:val="26"/>
      </w:numPr>
      <w:suppressAutoHyphens/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F20BB"/>
    <w:pPr>
      <w:keepNext/>
      <w:numPr>
        <w:ilvl w:val="3"/>
        <w:numId w:val="26"/>
      </w:numPr>
      <w:suppressAutoHyphens/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6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6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354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6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link w:val="DRD2Char"/>
    <w:rsid w:val="00E63B93"/>
    <w:pPr>
      <w:keepNext/>
      <w:keepLines/>
      <w:numPr>
        <w:ilvl w:val="6"/>
        <w:numId w:val="26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ellbul1">
    <w:name w:val="cell:bul1"/>
    <w:basedOn w:val="Normal"/>
    <w:autoRedefine/>
    <w:rsid w:val="000326A1"/>
  </w:style>
  <w:style w:type="paragraph" w:customStyle="1" w:styleId="CaptionTable">
    <w:name w:val="CaptionTable"/>
    <w:basedOn w:val="Caption"/>
    <w:next w:val="paragraph"/>
    <w:rsid w:val="00EB73B3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3544BC"/>
    <w:pPr>
      <w:numPr>
        <w:numId w:val="2"/>
      </w:numPr>
    </w:pPr>
  </w:style>
  <w:style w:type="numbering" w:styleId="ArticleSection">
    <w:name w:val="Outline List 3"/>
    <w:basedOn w:val="NoList"/>
    <w:semiHidden/>
    <w:rsid w:val="003544BC"/>
    <w:pPr>
      <w:numPr>
        <w:numId w:val="3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semiHidden/>
    <w:rsid w:val="003544BC"/>
    <w:pPr>
      <w:numPr>
        <w:numId w:val="5"/>
      </w:numPr>
    </w:pPr>
  </w:style>
  <w:style w:type="paragraph" w:styleId="ListBullet2">
    <w:name w:val="List Bullet 2"/>
    <w:basedOn w:val="Normal"/>
    <w:semiHidden/>
    <w:rsid w:val="003544BC"/>
    <w:pPr>
      <w:numPr>
        <w:numId w:val="6"/>
      </w:numPr>
    </w:pPr>
  </w:style>
  <w:style w:type="paragraph" w:styleId="ListBullet3">
    <w:name w:val="List Bullet 3"/>
    <w:basedOn w:val="Normal"/>
    <w:semiHidden/>
    <w:rsid w:val="003544BC"/>
    <w:pPr>
      <w:numPr>
        <w:numId w:val="7"/>
      </w:numPr>
    </w:pPr>
  </w:style>
  <w:style w:type="paragraph" w:styleId="ListBullet4">
    <w:name w:val="List Bullet 4"/>
    <w:basedOn w:val="Normal"/>
    <w:semiHidden/>
    <w:rsid w:val="003544BC"/>
    <w:pPr>
      <w:numPr>
        <w:numId w:val="8"/>
      </w:numPr>
    </w:pPr>
  </w:style>
  <w:style w:type="paragraph" w:styleId="ListBullet5">
    <w:name w:val="List Bullet 5"/>
    <w:basedOn w:val="Normal"/>
    <w:semiHidden/>
    <w:rsid w:val="003544BC"/>
    <w:pPr>
      <w:numPr>
        <w:numId w:val="9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10"/>
      </w:numPr>
    </w:pPr>
  </w:style>
  <w:style w:type="paragraph" w:styleId="ListNumber2">
    <w:name w:val="List Number 2"/>
    <w:basedOn w:val="Normal"/>
    <w:semiHidden/>
    <w:rsid w:val="003544BC"/>
    <w:pPr>
      <w:numPr>
        <w:numId w:val="11"/>
      </w:numPr>
    </w:pPr>
  </w:style>
  <w:style w:type="paragraph" w:styleId="ListNumber3">
    <w:name w:val="List Number 3"/>
    <w:basedOn w:val="Normal"/>
    <w:semiHidden/>
    <w:rsid w:val="003544BC"/>
    <w:pPr>
      <w:numPr>
        <w:numId w:val="12"/>
      </w:numPr>
    </w:pPr>
  </w:style>
  <w:style w:type="paragraph" w:styleId="ListNumber4">
    <w:name w:val="List Number 4"/>
    <w:basedOn w:val="Normal"/>
    <w:semiHidden/>
    <w:rsid w:val="003544BC"/>
    <w:pPr>
      <w:numPr>
        <w:numId w:val="13"/>
      </w:numPr>
    </w:pPr>
  </w:style>
  <w:style w:type="paragraph" w:styleId="ListNumber5">
    <w:name w:val="List Number 5"/>
    <w:basedOn w:val="Normal"/>
    <w:semiHidden/>
    <w:rsid w:val="003544BC"/>
    <w:pPr>
      <w:numPr>
        <w:numId w:val="14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A36CA"/>
    <w:pPr>
      <w:keepNext/>
      <w:numPr>
        <w:numId w:val="18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D2B12"/>
    <w:pPr>
      <w:keepNext/>
      <w:keepLines/>
      <w:numPr>
        <w:ilvl w:val="1"/>
        <w:numId w:val="18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7A6E6F"/>
    <w:pPr>
      <w:numPr>
        <w:numId w:val="2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7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72EFB"/>
    <w:rPr>
      <w:sz w:val="18"/>
      <w:szCs w:val="18"/>
    </w:rPr>
  </w:style>
  <w:style w:type="character" w:styleId="FootnoteReference">
    <w:name w:val="footnote reference"/>
    <w:uiPriority w:val="99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5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2">
    <w:name w:val="require:bulac2"/>
    <w:basedOn w:val="Normal"/>
    <w:link w:val="requirebulac2Char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3C2FC7"/>
    <w:pPr>
      <w:numPr>
        <w:ilvl w:val="2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5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link w:val="indentpara1Char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link w:val="indentpara2Char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basedOn w:val="TableNote"/>
    <w:rsid w:val="00EE14C8"/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23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D2B12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AD7058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E65520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E63B93"/>
    <w:pPr>
      <w:keepNext/>
      <w:numPr>
        <w:ilvl w:val="7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E63B93"/>
    <w:pPr>
      <w:keepNext/>
      <w:numPr>
        <w:ilvl w:val="8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rsid w:val="000326A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67" w:lineRule="atLeast"/>
      <w:jc w:val="both"/>
    </w:pPr>
    <w:rPr>
      <w:rFonts w:ascii="AvantGarde Bk BT" w:hAnsi="AvantGarde Bk BT"/>
    </w:rPr>
  </w:style>
  <w:style w:type="paragraph" w:customStyle="1" w:styleId="titledate">
    <w:name w:val="title: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</w:pPr>
    <w:rPr>
      <w:rFonts w:ascii="AvantGarde Bk BT" w:hAnsi="AvantGarde Bk BT"/>
      <w:lang w:eastAsia="en-US"/>
    </w:rPr>
  </w:style>
  <w:style w:type="paragraph" w:customStyle="1" w:styleId="titlelogo">
    <w:name w:val="title:logo"/>
    <w:rsid w:val="000326A1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basedOn w:val="Normal"/>
    <w:next w:val="Normal"/>
    <w:rsid w:val="000326A1"/>
    <w:pPr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 Bk BT" w:hAnsi="AvantGarde Bk BT" w:cs="Arial"/>
      <w:b/>
      <w:bCs/>
      <w:color w:val="000000"/>
      <w:sz w:val="72"/>
      <w:lang w:val="en-US"/>
    </w:rPr>
  </w:style>
  <w:style w:type="paragraph" w:customStyle="1" w:styleId="titlenumber">
    <w:name w:val="title:number"/>
    <w:basedOn w:val="cover-id"/>
    <w:rsid w:val="000326A1"/>
    <w:pPr>
      <w:spacing w:line="300" w:lineRule="exact"/>
      <w:ind w:left="0"/>
    </w:pPr>
  </w:style>
  <w:style w:type="paragraph" w:customStyle="1" w:styleId="titlesub">
    <w:name w:val="title:sub"/>
    <w:rsid w:val="000326A1"/>
    <w:pPr>
      <w:tabs>
        <w:tab w:val="left" w:pos="5670"/>
      </w:tabs>
      <w:spacing w:before="200"/>
      <w:ind w:left="2041"/>
    </w:pPr>
    <w:rPr>
      <w:rFonts w:ascii="AvantGarde Bk BT" w:hAnsi="AvantGarde Bk BT"/>
      <w:b/>
      <w:noProof/>
      <w:sz w:val="40"/>
      <w:lang w:eastAsia="en-US"/>
    </w:rPr>
  </w:style>
  <w:style w:type="paragraph" w:customStyle="1" w:styleId="headerleft">
    <w:name w:val="header:left"/>
    <w:basedOn w:val="Header"/>
    <w:next w:val="Header"/>
    <w:unhideWhenUsed/>
    <w:rsid w:val="000326A1"/>
    <w:pPr>
      <w:tabs>
        <w:tab w:val="clear" w:pos="4153"/>
        <w:tab w:val="clear" w:pos="8306"/>
      </w:tabs>
    </w:pPr>
    <w:rPr>
      <w:rFonts w:ascii="AvantGarde Bk BT" w:hAnsi="AvantGarde Bk BT"/>
      <w:noProof/>
      <w:sz w:val="20"/>
      <w:szCs w:val="20"/>
      <w:lang w:val="fr-FR" w:eastAsia="de-DE"/>
    </w:rPr>
  </w:style>
  <w:style w:type="paragraph" w:customStyle="1" w:styleId="blankpage">
    <w:name w:val="blankpage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clnonum">
    <w:name w:val="cl:nonum"/>
    <w:basedOn w:val="Heading1"/>
    <w:unhideWhenUsed/>
    <w:rsid w:val="000326A1"/>
    <w:pPr>
      <w:numPr>
        <w:numId w:val="0"/>
      </w:numPr>
      <w:spacing w:before="600" w:after="600"/>
      <w:outlineLvl w:val="9"/>
    </w:pPr>
    <w:rPr>
      <w:rFonts w:eastAsia="MS Mincho"/>
      <w:lang w:eastAsia="ar-SA"/>
    </w:rPr>
  </w:style>
  <w:style w:type="paragraph" w:customStyle="1" w:styleId="Graphic0">
    <w:name w:val="Graphic"/>
    <w:unhideWhenUsed/>
    <w:rsid w:val="000326A1"/>
    <w:pPr>
      <w:keepNext/>
      <w:keepLines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9" w:after="81" w:line="231" w:lineRule="atLeast"/>
      <w:ind w:left="1984"/>
      <w:jc w:val="center"/>
    </w:pPr>
    <w:rPr>
      <w:rFonts w:ascii="NewCenturySchlbk" w:hAnsi="NewCenturySchlbk"/>
      <w:lang w:eastAsia="en-US"/>
    </w:rPr>
  </w:style>
  <w:style w:type="paragraph" w:customStyle="1" w:styleId="leafNormal">
    <w:name w:val="leafNormal"/>
    <w:rsid w:val="000326A1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/>
      <w:lang w:eastAsia="en-US"/>
    </w:rPr>
  </w:style>
  <w:style w:type="paragraph" w:customStyle="1" w:styleId="autonumprop">
    <w:name w:val="autonum_prop"/>
    <w:rsid w:val="000326A1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/>
      <w:b/>
      <w:bCs/>
      <w:sz w:val="24"/>
      <w:szCs w:val="24"/>
      <w:lang w:val="en-US" w:eastAsia="en-US"/>
    </w:rPr>
  </w:style>
  <w:style w:type="paragraph" w:customStyle="1" w:styleId="bul1">
    <w:name w:val="bul:1"/>
    <w:unhideWhenUsed/>
    <w:rsid w:val="000326A1"/>
    <w:pPr>
      <w:numPr>
        <w:numId w:val="52"/>
      </w:numPr>
      <w:spacing w:before="60" w:after="60"/>
      <w:jc w:val="both"/>
    </w:pPr>
    <w:rPr>
      <w:lang w:eastAsia="en-US"/>
    </w:rPr>
  </w:style>
  <w:style w:type="paragraph" w:customStyle="1" w:styleId="cell">
    <w:name w:val="cell"/>
    <w:rsid w:val="000326A1"/>
    <w:pPr>
      <w:spacing w:after="40"/>
    </w:pPr>
    <w:rPr>
      <w:lang w:eastAsia="en-US"/>
    </w:rPr>
  </w:style>
  <w:style w:type="paragraph" w:customStyle="1" w:styleId="cellbold">
    <w:name w:val="cell:bol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cellbul">
    <w:name w:val="cell:bul"/>
    <w:rsid w:val="000326A1"/>
    <w:pPr>
      <w:tabs>
        <w:tab w:val="left" w:pos="227"/>
        <w:tab w:val="left" w:pos="681"/>
        <w:tab w:val="left" w:pos="3107"/>
        <w:tab w:val="left" w:pos="4547"/>
      </w:tabs>
      <w:autoSpaceDE w:val="0"/>
      <w:autoSpaceDN w:val="0"/>
      <w:adjustRightInd w:val="0"/>
      <w:spacing w:after="43" w:line="216" w:lineRule="atLeast"/>
      <w:ind w:left="227" w:hanging="227"/>
    </w:pPr>
    <w:rPr>
      <w:rFonts w:ascii="NewCenturySchlbk" w:hAnsi="NewCenturySchlbk"/>
      <w:sz w:val="18"/>
      <w:szCs w:val="18"/>
      <w:lang w:eastAsia="en-US"/>
    </w:rPr>
  </w:style>
  <w:style w:type="paragraph" w:customStyle="1" w:styleId="cl1">
    <w:name w:val="cl:1"/>
    <w:uiPriority w:val="1"/>
    <w:unhideWhenUsed/>
    <w:rsid w:val="000326A1"/>
    <w:pPr>
      <w:keepNext/>
      <w:keepLines/>
      <w:tabs>
        <w:tab w:val="num" w:pos="851"/>
        <w:tab w:val="left" w:pos="2290"/>
        <w:tab w:val="left" w:pos="3730"/>
        <w:tab w:val="left" w:pos="5170"/>
      </w:tabs>
      <w:autoSpaceDE w:val="0"/>
      <w:autoSpaceDN w:val="0"/>
      <w:adjustRightInd w:val="0"/>
      <w:spacing w:before="480" w:after="240"/>
      <w:ind w:left="851" w:hanging="851"/>
    </w:pPr>
    <w:rPr>
      <w:rFonts w:ascii="Arial" w:hAnsi="Arial"/>
      <w:b/>
      <w:bCs/>
      <w:sz w:val="28"/>
      <w:szCs w:val="28"/>
      <w:lang w:eastAsia="en-US"/>
    </w:rPr>
  </w:style>
  <w:style w:type="paragraph" w:customStyle="1" w:styleId="cl2">
    <w:name w:val="cl:2"/>
    <w:next w:val="Normal"/>
    <w:unhideWhenUsed/>
    <w:rsid w:val="000326A1"/>
    <w:pPr>
      <w:keepNext/>
      <w:keepLines/>
      <w:tabs>
        <w:tab w:val="num" w:pos="2835"/>
        <w:tab w:val="left" w:pos="4558"/>
        <w:tab w:val="left" w:pos="5998"/>
        <w:tab w:val="left" w:pos="7438"/>
      </w:tabs>
      <w:autoSpaceDE w:val="0"/>
      <w:autoSpaceDN w:val="0"/>
      <w:adjustRightInd w:val="0"/>
      <w:spacing w:before="240" w:after="120"/>
      <w:ind w:left="2835" w:hanging="85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cl3">
    <w:name w:val="cl:3"/>
    <w:unhideWhenUsed/>
    <w:rsid w:val="000326A1"/>
    <w:pPr>
      <w:keepNext/>
      <w:keepLines/>
      <w:tabs>
        <w:tab w:val="num" w:pos="2835"/>
      </w:tabs>
      <w:spacing w:before="120" w:after="60"/>
      <w:ind w:left="2835" w:hanging="850"/>
    </w:pPr>
    <w:rPr>
      <w:rFonts w:ascii="Arial" w:hAnsi="Arial"/>
      <w:b/>
      <w:bCs/>
      <w:szCs w:val="28"/>
      <w:lang w:eastAsia="en-US"/>
    </w:rPr>
  </w:style>
  <w:style w:type="paragraph" w:customStyle="1" w:styleId="clnum">
    <w:name w:val="cl:num"/>
    <w:next w:val="Normal"/>
    <w:unhideWhenUsed/>
    <w:rsid w:val="000326A1"/>
    <w:pPr>
      <w:keepNext/>
      <w:keepLines/>
      <w:pageBreakBefore/>
      <w:pBdr>
        <w:bottom w:val="single" w:sz="4" w:space="1" w:color="auto"/>
      </w:pBdr>
      <w:tabs>
        <w:tab w:val="num" w:pos="3543"/>
      </w:tabs>
      <w:spacing w:before="600" w:after="600"/>
      <w:ind w:left="3543" w:hanging="850"/>
      <w:jc w:val="right"/>
    </w:pPr>
    <w:rPr>
      <w:rFonts w:ascii="Arial" w:eastAsia="MS Mincho" w:hAnsi="Arial"/>
      <w:b/>
      <w:sz w:val="40"/>
      <w:lang w:eastAsia="ar-SA"/>
    </w:rPr>
  </w:style>
  <w:style w:type="paragraph" w:customStyle="1" w:styleId="ecssdate">
    <w:name w:val="ecss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ecssnum">
    <w:name w:val="ecssnum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lhshdr">
    <w:name w:val="l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</w:pPr>
    <w:rPr>
      <w:rFonts w:ascii="NewCenturySchlbk" w:hAnsi="NewCenturySchlbk"/>
      <w:lang w:eastAsia="en-US"/>
    </w:rPr>
  </w:style>
  <w:style w:type="paragraph" w:customStyle="1" w:styleId="microcaption">
    <w:name w:val="micro:caption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notebul1">
    <w:name w:val="note:bul1"/>
    <w:rsid w:val="000326A1"/>
    <w:pPr>
      <w:tabs>
        <w:tab w:val="left" w:pos="3804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left="3804" w:hanging="403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link w:val="notecCharChar"/>
    <w:unhideWhenUsed/>
    <w:rsid w:val="000326A1"/>
    <w:pPr>
      <w:widowControl w:val="0"/>
      <w:numPr>
        <w:ilvl w:val="1"/>
        <w:numId w:val="58"/>
      </w:numPr>
      <w:spacing w:before="60" w:after="60"/>
      <w:ind w:right="567"/>
      <w:jc w:val="both"/>
    </w:pPr>
    <w:rPr>
      <w:lang w:eastAsia="en-US"/>
    </w:rPr>
  </w:style>
  <w:style w:type="paragraph" w:customStyle="1" w:styleId="notenonum">
    <w:name w:val="note:nonum"/>
    <w:link w:val="notenonumCharChar"/>
    <w:unhideWhenUsed/>
    <w:rsid w:val="000326A1"/>
    <w:pPr>
      <w:numPr>
        <w:numId w:val="55"/>
      </w:numPr>
      <w:tabs>
        <w:tab w:val="left" w:pos="4366"/>
        <w:tab w:val="left" w:pos="4842"/>
        <w:tab w:val="left" w:pos="5562"/>
      </w:tabs>
      <w:autoSpaceDE w:val="0"/>
      <w:autoSpaceDN w:val="0"/>
      <w:adjustRightInd w:val="0"/>
      <w:spacing w:before="60" w:after="60"/>
      <w:ind w:right="567"/>
      <w:jc w:val="both"/>
    </w:pPr>
    <w:rPr>
      <w:lang w:eastAsia="en-US"/>
    </w:rPr>
  </w:style>
  <w:style w:type="paragraph" w:customStyle="1" w:styleId="notes">
    <w:name w:val="note:s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rsid w:val="000326A1"/>
    <w:pPr>
      <w:tabs>
        <w:tab w:val="left" w:pos="4253"/>
      </w:tabs>
      <w:spacing w:after="120"/>
      <w:ind w:left="2041"/>
      <w:jc w:val="both"/>
    </w:pPr>
    <w:rPr>
      <w:rFonts w:ascii="NewCenturySchlbk" w:hAnsi="NewCenturySchlbk"/>
      <w:lang w:val="de-DE" w:eastAsia="en-US"/>
    </w:rPr>
  </w:style>
  <w:style w:type="paragraph" w:customStyle="1" w:styleId="referenceparaECSS">
    <w:name w:val="referencepara:ECSS"/>
    <w:rsid w:val="000326A1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rhshdr">
    <w:name w:val="r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  <w:jc w:val="right"/>
    </w:pPr>
    <w:rPr>
      <w:rFonts w:ascii="NewCenturySchlbk" w:hAnsi="NewCenturySchlbk"/>
      <w:lang w:eastAsia="en-US"/>
    </w:rPr>
  </w:style>
  <w:style w:type="paragraph" w:customStyle="1" w:styleId="tableheadnormal">
    <w:name w:val="table:head:normal"/>
    <w:rsid w:val="000326A1"/>
    <w:pPr>
      <w:keepNext/>
      <w:keepLines/>
      <w:spacing w:before="120" w:after="120"/>
      <w:ind w:left="1985"/>
      <w:jc w:val="center"/>
    </w:pPr>
    <w:rPr>
      <w:rFonts w:ascii="NewCenturySchlbk" w:hAnsi="NewCenturySchlbk"/>
      <w:b/>
      <w:sz w:val="24"/>
      <w:lang w:eastAsia="en-US"/>
    </w:rPr>
  </w:style>
  <w:style w:type="paragraph" w:customStyle="1" w:styleId="cellboldcentred">
    <w:name w:val="cell:bold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noindentparagraph">
    <w:name w:val="noindent:paragraph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an1">
    <w:name w:val="an:1"/>
    <w:semiHidden/>
    <w:rsid w:val="000326A1"/>
    <w:pPr>
      <w:keepNext/>
      <w:keepLines/>
      <w:numPr>
        <w:ilvl w:val="1"/>
        <w:numId w:val="45"/>
      </w:numPr>
      <w:spacing w:before="360" w:after="240"/>
    </w:pPr>
    <w:rPr>
      <w:rFonts w:ascii="AvantGarde Bk BT" w:hAnsi="AvantGarde Bk BT"/>
      <w:b/>
      <w:sz w:val="28"/>
      <w:lang w:eastAsia="en-US"/>
    </w:rPr>
  </w:style>
  <w:style w:type="paragraph" w:customStyle="1" w:styleId="an2">
    <w:name w:val="an:2"/>
    <w:semiHidden/>
    <w:rsid w:val="000326A1"/>
    <w:pPr>
      <w:keepNext/>
      <w:keepLines/>
      <w:numPr>
        <w:ilvl w:val="2"/>
        <w:numId w:val="45"/>
      </w:numPr>
      <w:spacing w:before="240" w:after="12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tableheadannex">
    <w:name w:val="table:head:annex"/>
    <w:rsid w:val="000326A1"/>
    <w:pPr>
      <w:keepNext/>
      <w:keepLines/>
      <w:spacing w:before="120" w:after="120"/>
      <w:jc w:val="center"/>
    </w:pPr>
    <w:rPr>
      <w:rFonts w:ascii="Zurich BT" w:hAnsi="Zurich BT"/>
      <w:b/>
      <w:lang w:eastAsia="en-US"/>
    </w:rPr>
  </w:style>
  <w:style w:type="paragraph" w:styleId="TOC6">
    <w:name w:val="toc 6"/>
    <w:basedOn w:val="Normal"/>
    <w:next w:val="Normal"/>
    <w:uiPriority w:val="39"/>
    <w:rsid w:val="000326A1"/>
    <w:rPr>
      <w:sz w:val="22"/>
    </w:rPr>
  </w:style>
  <w:style w:type="paragraph" w:styleId="TOC7">
    <w:name w:val="toc 7"/>
    <w:basedOn w:val="Normal"/>
    <w:next w:val="Normal"/>
    <w:uiPriority w:val="39"/>
    <w:rsid w:val="000326A1"/>
    <w:rPr>
      <w:sz w:val="22"/>
    </w:rPr>
  </w:style>
  <w:style w:type="paragraph" w:styleId="TOC8">
    <w:name w:val="toc 8"/>
    <w:basedOn w:val="Normal"/>
    <w:next w:val="Normal"/>
    <w:uiPriority w:val="39"/>
    <w:rsid w:val="000326A1"/>
    <w:rPr>
      <w:sz w:val="22"/>
    </w:rPr>
  </w:style>
  <w:style w:type="paragraph" w:styleId="TOC9">
    <w:name w:val="toc 9"/>
    <w:basedOn w:val="Normal"/>
    <w:next w:val="Normal"/>
    <w:uiPriority w:val="39"/>
    <w:rsid w:val="000326A1"/>
    <w:rPr>
      <w:sz w:val="22"/>
    </w:rPr>
  </w:style>
  <w:style w:type="paragraph" w:customStyle="1" w:styleId="an3">
    <w:name w:val="an:3"/>
    <w:semiHidden/>
    <w:rsid w:val="000326A1"/>
    <w:pPr>
      <w:keepNext/>
      <w:keepLines/>
      <w:numPr>
        <w:ilvl w:val="3"/>
        <w:numId w:val="45"/>
      </w:numPr>
      <w:tabs>
        <w:tab w:val="left" w:pos="3119"/>
      </w:tabs>
      <w:spacing w:before="160" w:after="80"/>
    </w:pPr>
    <w:rPr>
      <w:rFonts w:ascii="AvantGarde" w:hAnsi="AvantGarde"/>
      <w:b/>
      <w:lang w:eastAsia="en-US"/>
    </w:rPr>
  </w:style>
  <w:style w:type="paragraph" w:customStyle="1" w:styleId="figtitleannex">
    <w:name w:val="figtitle:annex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spacing w:before="120" w:after="240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annumber">
    <w:name w:val="an:number"/>
    <w:basedOn w:val="Heading1"/>
    <w:unhideWhenUsed/>
    <w:rsid w:val="000326A1"/>
    <w:pPr>
      <w:numPr>
        <w:numId w:val="56"/>
      </w:numPr>
      <w:outlineLvl w:val="9"/>
    </w:pPr>
    <w:rPr>
      <w:lang w:val="fr-FR"/>
    </w:rPr>
  </w:style>
  <w:style w:type="paragraph" w:customStyle="1" w:styleId="definitionnum">
    <w:name w:val="definition:num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60" w:line="240" w:lineRule="atLeast"/>
      <w:ind w:left="2041"/>
    </w:pPr>
    <w:rPr>
      <w:rFonts w:ascii="AvantGarde Bk BT" w:hAnsi="AvantGarde Bk BT"/>
      <w:b/>
      <w:bCs/>
      <w:lang w:eastAsia="en-US"/>
    </w:rPr>
  </w:style>
  <w:style w:type="paragraph" w:customStyle="1" w:styleId="definitionterm">
    <w:name w:val="definition:term"/>
    <w:rsid w:val="000326A1"/>
    <w:pPr>
      <w:keepNext/>
      <w:keepLines/>
      <w:spacing w:before="240" w:after="60"/>
    </w:pPr>
    <w:rPr>
      <w:rFonts w:ascii="Arial" w:hAnsi="Arial"/>
      <w:b/>
      <w:sz w:val="22"/>
      <w:lang w:eastAsia="en-US"/>
    </w:rPr>
  </w:style>
  <w:style w:type="paragraph" w:customStyle="1" w:styleId="abbrevrow">
    <w:name w:val="abbrev:row"/>
    <w:rsid w:val="000326A1"/>
    <w:pPr>
      <w:spacing w:after="120"/>
      <w:ind w:left="3742" w:hanging="1701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requirebulac">
    <w:name w:val="require:bulac"/>
    <w:basedOn w:val="Normal"/>
    <w:link w:val="requirebulacCharChar"/>
    <w:unhideWhenUsed/>
    <w:rsid w:val="000326A1"/>
    <w:pPr>
      <w:tabs>
        <w:tab w:val="left" w:pos="3883"/>
        <w:tab w:val="num" w:pos="4561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3402" w:hanging="1361"/>
      <w:jc w:val="both"/>
    </w:pPr>
    <w:rPr>
      <w:rFonts w:ascii="Times New Roman" w:hAnsi="Times New Roman"/>
    </w:rPr>
  </w:style>
  <w:style w:type="paragraph" w:customStyle="1" w:styleId="requirebulas">
    <w:name w:val="require:bulas"/>
    <w:basedOn w:val="ListNumber"/>
    <w:next w:val="requirebulac"/>
    <w:autoRedefine/>
    <w:unhideWhenUsed/>
    <w:rsid w:val="000326A1"/>
    <w:pPr>
      <w:numPr>
        <w:numId w:val="0"/>
      </w:numPr>
      <w:tabs>
        <w:tab w:val="left" w:pos="567"/>
      </w:tabs>
    </w:pPr>
  </w:style>
  <w:style w:type="paragraph" w:customStyle="1" w:styleId="requirebulas2">
    <w:name w:val="require:bulas2"/>
    <w:basedOn w:val="ListNumber2"/>
    <w:next w:val="requirebulac2"/>
    <w:unhideWhenUsed/>
    <w:rsid w:val="000326A1"/>
    <w:pPr>
      <w:numPr>
        <w:numId w:val="0"/>
      </w:numPr>
      <w:tabs>
        <w:tab w:val="num" w:pos="3175"/>
      </w:tabs>
      <w:ind w:left="3175" w:hanging="1134"/>
    </w:pPr>
  </w:style>
  <w:style w:type="paragraph" w:customStyle="1" w:styleId="bul20">
    <w:name w:val="bul:2"/>
    <w:unhideWhenUsed/>
    <w:rsid w:val="000326A1"/>
    <w:pPr>
      <w:numPr>
        <w:numId w:val="60"/>
      </w:numPr>
      <w:tabs>
        <w:tab w:val="left" w:pos="3119"/>
      </w:tabs>
      <w:spacing w:before="60" w:after="60"/>
      <w:jc w:val="both"/>
    </w:pPr>
    <w:rPr>
      <w:lang w:val="en-US" w:eastAsia="en-US"/>
    </w:rPr>
  </w:style>
  <w:style w:type="paragraph" w:customStyle="1" w:styleId="indentpara">
    <w:name w:val="indentpara"/>
    <w:basedOn w:val="paragraph"/>
    <w:rsid w:val="000326A1"/>
    <w:pPr>
      <w:ind w:left="567"/>
    </w:pPr>
  </w:style>
  <w:style w:type="paragraph" w:customStyle="1" w:styleId="examplenonum">
    <w:name w:val="example:nonum"/>
    <w:rsid w:val="000326A1"/>
    <w:pPr>
      <w:tabs>
        <w:tab w:val="left" w:pos="3742"/>
        <w:tab w:val="num" w:pos="4408"/>
      </w:tabs>
      <w:spacing w:before="60" w:after="60"/>
      <w:ind w:left="3742" w:right="624" w:hanging="1134"/>
      <w:jc w:val="both"/>
    </w:pPr>
    <w:rPr>
      <w:rFonts w:ascii="NewCenturySchlbk" w:hAnsi="NewCenturySchlbk"/>
      <w:lang w:eastAsia="en-US"/>
    </w:rPr>
  </w:style>
  <w:style w:type="paragraph" w:customStyle="1" w:styleId="requirebulas3">
    <w:name w:val="require:bulas3"/>
    <w:basedOn w:val="ListNumber3"/>
    <w:unhideWhenUsed/>
    <w:rsid w:val="000326A1"/>
    <w:pPr>
      <w:numPr>
        <w:numId w:val="0"/>
      </w:numPr>
    </w:pPr>
  </w:style>
  <w:style w:type="paragraph" w:customStyle="1" w:styleId="noteindentpara">
    <w:name w:val="note:indentpara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/>
      <w:jc w:val="both"/>
    </w:pPr>
    <w:rPr>
      <w:rFonts w:ascii="NewCenturySchlbk" w:hAnsi="NewCenturySchlbk"/>
      <w:lang w:eastAsia="en-US"/>
    </w:rPr>
  </w:style>
  <w:style w:type="paragraph" w:customStyle="1" w:styleId="cellcentred">
    <w:name w:val="cell: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sz w:val="18"/>
      <w:szCs w:val="18"/>
      <w:lang w:eastAsia="en-US"/>
    </w:rPr>
  </w:style>
  <w:style w:type="paragraph" w:customStyle="1" w:styleId="drd1c">
    <w:name w:val="drd:1:c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2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drdpara">
    <w:name w:val="drd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lists3">
    <w:name w:val="list:s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indentpara30">
    <w:name w:val="indentpara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lists4">
    <w:name w:val="list:s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bul5">
    <w:name w:val="bul:5"/>
    <w:unhideWhenUsed/>
    <w:rsid w:val="000326A1"/>
    <w:pPr>
      <w:tabs>
        <w:tab w:val="left" w:pos="3906"/>
        <w:tab w:val="left" w:pos="5346"/>
        <w:tab w:val="left" w:pos="6786"/>
        <w:tab w:val="left" w:pos="8226"/>
      </w:tabs>
      <w:autoSpaceDE w:val="0"/>
      <w:autoSpaceDN w:val="0"/>
      <w:adjustRightInd w:val="0"/>
      <w:spacing w:after="79" w:line="240" w:lineRule="atLeast"/>
      <w:ind w:left="3906" w:hanging="266"/>
      <w:jc w:val="both"/>
    </w:pPr>
    <w:rPr>
      <w:rFonts w:ascii="NewCenturySchlbk" w:hAnsi="NewCenturySchlbk"/>
      <w:lang w:eastAsia="en-US"/>
    </w:rPr>
  </w:style>
  <w:style w:type="paragraph" w:customStyle="1" w:styleId="drd1s">
    <w:name w:val="drd:1:s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figure8ptAGleft">
    <w:name w:val="figure:8ptAG lef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17" w:line="177" w:lineRule="atLeast"/>
      <w:jc w:val="center"/>
    </w:pPr>
    <w:rPr>
      <w:rFonts w:ascii="AvantGarde BkCn BT" w:hAnsi="AvantGarde BkCn BT"/>
      <w:sz w:val="16"/>
      <w:szCs w:val="16"/>
      <w:lang w:val="en-US" w:eastAsia="en-US"/>
    </w:rPr>
  </w:style>
  <w:style w:type="paragraph" w:customStyle="1" w:styleId="definitionnum3">
    <w:name w:val="definition:num:3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1985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figuregraphic">
    <w:name w:val="figure:graphic"/>
    <w:basedOn w:val="paragraph"/>
    <w:next w:val="paragraph"/>
    <w:unhideWhenUsed/>
    <w:rsid w:val="000326A1"/>
    <w:pPr>
      <w:keepNext/>
      <w:keepLines/>
      <w:spacing w:before="240"/>
      <w:ind w:left="0"/>
      <w:jc w:val="center"/>
    </w:pPr>
  </w:style>
  <w:style w:type="paragraph" w:customStyle="1" w:styleId="tablenotenonum">
    <w:name w:val="table:note:nonum"/>
    <w:rsid w:val="000326A1"/>
    <w:pPr>
      <w:tabs>
        <w:tab w:val="left" w:pos="1627"/>
        <w:tab w:val="left" w:pos="2347"/>
        <w:tab w:val="left" w:pos="3067"/>
      </w:tabs>
      <w:spacing w:before="40" w:after="40"/>
      <w:ind w:right="57"/>
      <w:jc w:val="both"/>
    </w:pPr>
    <w:rPr>
      <w:rFonts w:ascii="Zurich BT" w:hAnsi="Zurich BT"/>
      <w:sz w:val="16"/>
      <w:lang w:eastAsia="en-US"/>
    </w:rPr>
  </w:style>
  <w:style w:type="paragraph" w:customStyle="1" w:styleId="cl4">
    <w:name w:val="cl:4"/>
    <w:unhideWhenUsed/>
    <w:rsid w:val="000326A1"/>
    <w:pPr>
      <w:keepNext/>
      <w:tabs>
        <w:tab w:val="num" w:pos="3119"/>
      </w:tabs>
      <w:spacing w:before="60" w:after="60"/>
      <w:ind w:left="3119" w:hanging="1134"/>
    </w:pPr>
    <w:rPr>
      <w:rFonts w:ascii="Arial" w:hAnsi="Arial"/>
      <w:bCs/>
      <w:szCs w:val="24"/>
    </w:rPr>
  </w:style>
  <w:style w:type="paragraph" w:customStyle="1" w:styleId="bul40">
    <w:name w:val="bul:4"/>
    <w:unhideWhenUsed/>
    <w:rsid w:val="000326A1"/>
    <w:pPr>
      <w:numPr>
        <w:numId w:val="51"/>
      </w:numPr>
      <w:spacing w:before="20" w:after="40"/>
      <w:jc w:val="both"/>
    </w:pPr>
    <w:rPr>
      <w:lang w:val="en-US" w:eastAsia="en-US"/>
    </w:rPr>
  </w:style>
  <w:style w:type="paragraph" w:customStyle="1" w:styleId="tablenotes">
    <w:name w:val="table:note:s"/>
    <w:rsid w:val="000326A1"/>
    <w:pPr>
      <w:tabs>
        <w:tab w:val="left" w:pos="720"/>
        <w:tab w:val="left" w:pos="1684"/>
        <w:tab w:val="left" w:pos="2160"/>
        <w:tab w:val="left" w:pos="2880"/>
      </w:tabs>
      <w:autoSpaceDE w:val="0"/>
      <w:autoSpaceDN w:val="0"/>
      <w:adjustRightInd w:val="0"/>
      <w:spacing w:after="79" w:line="192" w:lineRule="atLeast"/>
      <w:ind w:left="720" w:hanging="720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c">
    <w:name w:val="table:note:c"/>
    <w:rsid w:val="000326A1"/>
    <w:pPr>
      <w:numPr>
        <w:numId w:val="50"/>
      </w:numPr>
      <w:spacing w:before="60" w:after="60"/>
      <w:jc w:val="both"/>
    </w:pPr>
    <w:rPr>
      <w:rFonts w:ascii="Zurich BT" w:hAnsi="Zurich BT"/>
      <w:sz w:val="16"/>
      <w:lang w:eastAsia="en-US"/>
    </w:rPr>
  </w:style>
  <w:style w:type="paragraph" w:customStyle="1" w:styleId="bul30">
    <w:name w:val="bul:3"/>
    <w:unhideWhenUsed/>
    <w:rsid w:val="000326A1"/>
    <w:pPr>
      <w:numPr>
        <w:numId w:val="53"/>
      </w:numPr>
      <w:spacing w:before="60" w:after="60"/>
      <w:jc w:val="both"/>
    </w:pPr>
    <w:rPr>
      <w:lang w:val="en-US" w:eastAsia="en-US"/>
    </w:rPr>
  </w:style>
  <w:style w:type="paragraph" w:customStyle="1" w:styleId="requireindentpara">
    <w:name w:val="require:indentpara"/>
    <w:unhideWhenUsed/>
    <w:rsid w:val="000326A1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/>
      <w:lang w:eastAsia="en-US"/>
    </w:rPr>
  </w:style>
  <w:style w:type="paragraph" w:customStyle="1" w:styleId="requirebul3">
    <w:name w:val="require:bul3"/>
    <w:unhideWhenUsed/>
    <w:rsid w:val="000326A1"/>
    <w:pPr>
      <w:keepLines/>
      <w:numPr>
        <w:numId w:val="38"/>
      </w:numPr>
      <w:spacing w:after="220"/>
    </w:pPr>
    <w:rPr>
      <w:rFonts w:ascii="Zurich BT" w:hAnsi="Zurich BT"/>
      <w:lang w:eastAsia="en-US"/>
    </w:rPr>
  </w:style>
  <w:style w:type="paragraph" w:customStyle="1" w:styleId="tablefoot">
    <w:name w:val="table:foot"/>
    <w:rsid w:val="000326A1"/>
    <w:pPr>
      <w:tabs>
        <w:tab w:val="left" w:pos="0"/>
        <w:tab w:val="left" w:pos="720"/>
        <w:tab w:val="left" w:pos="1440"/>
        <w:tab w:val="left" w:pos="2160"/>
      </w:tabs>
      <w:spacing w:after="38" w:line="222" w:lineRule="atLeast"/>
      <w:jc w:val="right"/>
    </w:pPr>
    <w:rPr>
      <w:rFonts w:ascii="Zurich BT" w:hAnsi="Zurich BT"/>
      <w:lang w:eastAsia="en-US"/>
    </w:rPr>
  </w:style>
  <w:style w:type="paragraph" w:customStyle="1" w:styleId="equationwheretext">
    <w:name w:val="equation:wheretext"/>
    <w:rsid w:val="000326A1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quationwhere2">
    <w:name w:val="equation:where2"/>
    <w:rsid w:val="000326A1"/>
    <w:pPr>
      <w:tabs>
        <w:tab w:val="left" w:pos="2835"/>
        <w:tab w:val="left" w:pos="3402"/>
        <w:tab w:val="left" w:pos="4842"/>
        <w:tab w:val="left" w:pos="6282"/>
        <w:tab w:val="left" w:pos="7722"/>
      </w:tabs>
      <w:autoSpaceDE w:val="0"/>
      <w:autoSpaceDN w:val="0"/>
      <w:adjustRightInd w:val="0"/>
      <w:spacing w:after="79" w:line="240" w:lineRule="atLeast"/>
      <w:ind w:left="3402" w:hanging="1134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9" w:after="60"/>
      <w:ind w:left="2041"/>
      <w:jc w:val="center"/>
    </w:pPr>
    <w:rPr>
      <w:rFonts w:ascii="NewCenturySchlbk" w:hAnsi="NewCenturySchlbk"/>
      <w:iCs/>
      <w:lang w:eastAsia="en-US"/>
    </w:rPr>
  </w:style>
  <w:style w:type="paragraph" w:customStyle="1" w:styleId="annormative">
    <w:name w:val="an:normative"/>
    <w:next w:val="paragraph"/>
    <w:unhideWhenUsed/>
    <w:rsid w:val="000326A1"/>
    <w:pPr>
      <w:keepNext/>
      <w:keepLines/>
      <w:pageBreakBefore/>
      <w:numPr>
        <w:numId w:val="41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annexfigtab-token">
    <w:name w:val="annex:fig/tab-token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360" w:line="40" w:lineRule="atLeast"/>
      <w:jc w:val="both"/>
    </w:pPr>
    <w:rPr>
      <w:rFonts w:ascii="NewCenturySchlbk" w:hAnsi="NewCenturySchlbk"/>
      <w:color w:val="FFFFFF"/>
      <w:sz w:val="4"/>
      <w:szCs w:val="4"/>
      <w:lang w:eastAsia="en-US"/>
    </w:rPr>
  </w:style>
  <w:style w:type="paragraph" w:customStyle="1" w:styleId="figure8ptcent">
    <w:name w:val="figure:8pt cen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3" w:after="17" w:line="177" w:lineRule="atLeast"/>
      <w:jc w:val="center"/>
    </w:pPr>
    <w:rPr>
      <w:rFonts w:ascii="NewCenturySchlbk" w:hAnsi="NewCenturySchlbk"/>
      <w:sz w:val="16"/>
      <w:szCs w:val="16"/>
      <w:lang w:val="en-US" w:eastAsia="en-US"/>
    </w:rPr>
  </w:style>
  <w:style w:type="paragraph" w:customStyle="1" w:styleId="contentstitle">
    <w:name w:val="contents:title"/>
    <w:basedOn w:val="clnonum"/>
    <w:rsid w:val="000326A1"/>
  </w:style>
  <w:style w:type="paragraph" w:customStyle="1" w:styleId="aninformative">
    <w:name w:val="an:informative"/>
    <w:unhideWhenUsed/>
    <w:rsid w:val="000326A1"/>
    <w:pPr>
      <w:keepNext/>
      <w:keepLines/>
      <w:pageBreakBefore/>
      <w:spacing w:after="220"/>
      <w:jc w:val="center"/>
    </w:pPr>
    <w:rPr>
      <w:rFonts w:ascii="Zurich BT" w:hAnsi="Zurich BT"/>
      <w:b/>
      <w:sz w:val="28"/>
      <w:lang w:eastAsia="en-US"/>
    </w:rPr>
  </w:style>
  <w:style w:type="paragraph" w:customStyle="1" w:styleId="bullet">
    <w:name w:val="bullet"/>
    <w:rsid w:val="000326A1"/>
    <w:pPr>
      <w:tabs>
        <w:tab w:val="left" w:pos="737"/>
        <w:tab w:val="left" w:pos="1474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340"/>
    </w:pPr>
    <w:rPr>
      <w:rFonts w:ascii="Times" w:hAnsi="Times"/>
      <w:sz w:val="24"/>
      <w:szCs w:val="24"/>
      <w:lang w:eastAsia="en-US"/>
    </w:rPr>
  </w:style>
  <w:style w:type="paragraph" w:customStyle="1" w:styleId="drd1para">
    <w:name w:val="drd:1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drd2c">
    <w:name w:val="drd:2:c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2para">
    <w:name w:val="drd:2:para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/>
      <w:jc w:val="both"/>
    </w:pPr>
    <w:rPr>
      <w:rFonts w:ascii="NewCenturySchlbk" w:hAnsi="NewCenturySchlbk"/>
      <w:lang w:eastAsia="en-US"/>
    </w:rPr>
  </w:style>
  <w:style w:type="paragraph" w:customStyle="1" w:styleId="drd2s">
    <w:name w:val="drd:2:s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3bullet">
    <w:name w:val="drd:3:bullet"/>
    <w:unhideWhenUsed/>
    <w:rsid w:val="000326A1"/>
    <w:pPr>
      <w:tabs>
        <w:tab w:val="left" w:pos="3923"/>
        <w:tab w:val="left" w:pos="5363"/>
        <w:tab w:val="left" w:pos="6803"/>
        <w:tab w:val="left" w:pos="8243"/>
      </w:tabs>
      <w:autoSpaceDE w:val="0"/>
      <w:autoSpaceDN w:val="0"/>
      <w:adjustRightInd w:val="0"/>
      <w:spacing w:after="79" w:line="240" w:lineRule="atLeast"/>
      <w:ind w:left="3923" w:hanging="442"/>
      <w:jc w:val="both"/>
    </w:pPr>
    <w:rPr>
      <w:rFonts w:ascii="NewCenturySchlbk" w:hAnsi="NewCenturySchlbk"/>
      <w:lang w:eastAsia="en-US"/>
    </w:rPr>
  </w:style>
  <w:style w:type="paragraph" w:customStyle="1" w:styleId="drd3c">
    <w:name w:val="drd:3:c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3para">
    <w:name w:val="drd:3:para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/>
      <w:jc w:val="both"/>
    </w:pPr>
    <w:rPr>
      <w:rFonts w:ascii="NewCenturySchlbk" w:hAnsi="NewCenturySchlbk"/>
      <w:lang w:eastAsia="en-US"/>
    </w:rPr>
  </w:style>
  <w:style w:type="paragraph" w:customStyle="1" w:styleId="drd3s">
    <w:name w:val="drd:3:s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4bullet">
    <w:name w:val="drd:4:bullet"/>
    <w:unhideWhenUsed/>
    <w:rsid w:val="000326A1"/>
    <w:pPr>
      <w:tabs>
        <w:tab w:val="left" w:pos="4467"/>
        <w:tab w:val="left" w:pos="5907"/>
        <w:tab w:val="left" w:pos="7347"/>
        <w:tab w:val="left" w:pos="8787"/>
      </w:tabs>
      <w:autoSpaceDE w:val="0"/>
      <w:autoSpaceDN w:val="0"/>
      <w:adjustRightInd w:val="0"/>
      <w:spacing w:after="79" w:line="240" w:lineRule="atLeast"/>
      <w:ind w:left="4467" w:hanging="437"/>
      <w:jc w:val="both"/>
    </w:pPr>
    <w:rPr>
      <w:rFonts w:ascii="NewCenturySchlbk" w:hAnsi="NewCenturySchlbk"/>
      <w:lang w:eastAsia="en-US"/>
    </w:rPr>
  </w:style>
  <w:style w:type="paragraph" w:customStyle="1" w:styleId="drd4c">
    <w:name w:val="drd:4:c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4s">
    <w:name w:val="drd:4:s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notec">
    <w:name w:val="drd:note:c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drdnotenonum">
    <w:name w:val="drd:note:nonum"/>
    <w:unhideWhenUsed/>
    <w:rsid w:val="000326A1"/>
    <w:pPr>
      <w:tabs>
        <w:tab w:val="left" w:pos="4105"/>
        <w:tab w:val="left" w:pos="5069"/>
        <w:tab w:val="left" w:pos="5545"/>
        <w:tab w:val="left" w:pos="6265"/>
      </w:tabs>
      <w:autoSpaceDE w:val="0"/>
      <w:autoSpaceDN w:val="0"/>
      <w:adjustRightInd w:val="0"/>
      <w:spacing w:after="79" w:line="240" w:lineRule="atLeast"/>
      <w:ind w:left="4105" w:right="567" w:hanging="624"/>
      <w:jc w:val="both"/>
    </w:pPr>
    <w:rPr>
      <w:rFonts w:ascii="NewCenturySchlbk" w:hAnsi="NewCenturySchlbk"/>
      <w:lang w:eastAsia="en-US"/>
    </w:rPr>
  </w:style>
  <w:style w:type="paragraph" w:customStyle="1" w:styleId="drdnotes">
    <w:name w:val="drd:note:s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footnotetbp">
    <w:name w:val="footnote:tbp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" w:after="38" w:line="232" w:lineRule="atLeast"/>
      <w:jc w:val="both"/>
    </w:pPr>
    <w:rPr>
      <w:rFonts w:ascii="Zurich BT" w:hAnsi="Zurich BT"/>
      <w:lang w:val="en-US" w:eastAsia="en-US"/>
    </w:rPr>
  </w:style>
  <w:style w:type="paragraph" w:customStyle="1" w:styleId="footnotetext0">
    <w:name w:val="footnote:text"/>
    <w:unhideWhenUsed/>
    <w:rsid w:val="000326A1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head">
    <w:name w:val="head"/>
    <w:unhideWhenUsed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91" w:after="57" w:line="399" w:lineRule="atLeast"/>
    </w:pPr>
    <w:rPr>
      <w:rFonts w:ascii="Helvetica" w:hAnsi="Helvetica"/>
      <w:b/>
      <w:bCs/>
      <w:color w:val="2A54FF"/>
      <w:sz w:val="36"/>
      <w:szCs w:val="36"/>
      <w:lang w:eastAsia="en-US"/>
    </w:rPr>
  </w:style>
  <w:style w:type="paragraph" w:customStyle="1" w:styleId="List1">
    <w:name w:val="List1"/>
    <w:unhideWhenUsed/>
    <w:rsid w:val="000326A1"/>
    <w:pPr>
      <w:tabs>
        <w:tab w:val="decimal" w:pos="510"/>
        <w:tab w:val="left" w:pos="737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737"/>
    </w:pPr>
    <w:rPr>
      <w:rFonts w:ascii="Times" w:hAnsi="Times"/>
      <w:sz w:val="24"/>
      <w:szCs w:val="24"/>
      <w:lang w:eastAsia="en-US"/>
    </w:rPr>
  </w:style>
  <w:style w:type="paragraph" w:customStyle="1" w:styleId="microftnote">
    <w:name w:val="micro:ftnote"/>
    <w:unhideWhenUsed/>
    <w:rsid w:val="000326A1"/>
    <w:pPr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requirebul2">
    <w:name w:val="require:bul2"/>
    <w:unhideWhenUsed/>
    <w:rsid w:val="000326A1"/>
    <w:pPr>
      <w:keepLines/>
      <w:numPr>
        <w:numId w:val="49"/>
      </w:numPr>
      <w:spacing w:after="120"/>
    </w:pPr>
    <w:rPr>
      <w:rFonts w:ascii="NewCenturySchlbk" w:hAnsi="NewCenturySchlbk"/>
      <w:lang w:eastAsia="en-US"/>
    </w:rPr>
  </w:style>
  <w:style w:type="paragraph" w:customStyle="1" w:styleId="rule">
    <w:name w:val="rule"/>
    <w:rsid w:val="000326A1"/>
    <w:pPr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subhead">
    <w:name w:val="subhead"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60" w:after="57" w:line="320" w:lineRule="atLeast"/>
    </w:pPr>
    <w:rPr>
      <w:rFonts w:ascii="Helvetica" w:hAnsi="Helvetica"/>
      <w:b/>
      <w:bCs/>
      <w:sz w:val="28"/>
      <w:szCs w:val="28"/>
      <w:lang w:eastAsia="en-US"/>
    </w:rPr>
  </w:style>
  <w:style w:type="paragraph" w:customStyle="1" w:styleId="symbol">
    <w:name w:val="symbol"/>
    <w:rsid w:val="000326A1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before="40" w:after="79" w:line="240" w:lineRule="atLeast"/>
      <w:ind w:left="4309" w:hanging="2268"/>
      <w:jc w:val="both"/>
    </w:pPr>
    <w:rPr>
      <w:rFonts w:ascii="AvantGarde Bk BT" w:hAnsi="AvantGarde Bk BT"/>
      <w:b/>
      <w:bCs/>
      <w:lang w:eastAsia="en-US"/>
    </w:rPr>
  </w:style>
  <w:style w:type="paragraph" w:customStyle="1" w:styleId="tablecell">
    <w:name w:val="table:cell"/>
    <w:rsid w:val="000326A1"/>
    <w:pPr>
      <w:keepNext/>
      <w:keepLines/>
      <w:spacing w:before="40" w:after="40"/>
      <w:jc w:val="center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rsid w:val="000326A1"/>
    <w:pPr>
      <w:keepNext/>
      <w:keepLines/>
      <w:numPr>
        <w:numId w:val="48"/>
      </w:numPr>
      <w:tabs>
        <w:tab w:val="left" w:pos="284"/>
      </w:tabs>
      <w:ind w:right="57"/>
    </w:pPr>
    <w:rPr>
      <w:rFonts w:ascii="Arial" w:hAnsi="Arial"/>
      <w:sz w:val="18"/>
      <w:lang w:eastAsia="en-US"/>
    </w:rPr>
  </w:style>
  <w:style w:type="paragraph" w:customStyle="1" w:styleId="thousand-space">
    <w:name w:val="thousand-space"/>
    <w:rsid w:val="000326A1"/>
    <w:pPr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0" w:line="100" w:lineRule="atLeast"/>
      <w:jc w:val="both"/>
    </w:pPr>
    <w:rPr>
      <w:rFonts w:ascii="Zurich BT" w:hAnsi="Zurich BT"/>
      <w:sz w:val="10"/>
      <w:szCs w:val="10"/>
      <w:lang w:eastAsia="en-US"/>
    </w:rPr>
  </w:style>
  <w:style w:type="paragraph" w:customStyle="1" w:styleId="cell8ptbolcen">
    <w:name w:val="cell:8pt:bolcen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8" w:after="28" w:line="192" w:lineRule="atLeast"/>
      <w:jc w:val="center"/>
    </w:pPr>
    <w:rPr>
      <w:rFonts w:ascii="NewCenturySchlbk" w:hAnsi="NewCenturySchlbk"/>
      <w:b/>
      <w:bCs/>
      <w:sz w:val="16"/>
      <w:szCs w:val="16"/>
      <w:lang w:eastAsia="en-US"/>
    </w:rPr>
  </w:style>
  <w:style w:type="paragraph" w:customStyle="1" w:styleId="cell8ptcent">
    <w:name w:val="cell:8pt:cent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cell8ptleft5ind">
    <w:name w:val="cell:8pt:left5in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Equations">
    <w:name w:val="Equations"/>
    <w:basedOn w:val="Normal"/>
    <w:rsid w:val="000326A1"/>
    <w:pPr>
      <w:keepLines/>
      <w:spacing w:before="120" w:after="120" w:line="360" w:lineRule="auto"/>
      <w:ind w:firstLine="709"/>
      <w:jc w:val="both"/>
    </w:pPr>
    <w:rPr>
      <w:rFonts w:ascii="CG Times" w:hAnsi="CG Times"/>
      <w:sz w:val="22"/>
      <w:szCs w:val="20"/>
      <w:lang w:val="es-ES" w:eastAsia="es-ES"/>
    </w:rPr>
  </w:style>
  <w:style w:type="paragraph" w:styleId="DocumentMap">
    <w:name w:val="Document Map"/>
    <w:basedOn w:val="Normal"/>
    <w:semiHidden/>
    <w:rsid w:val="000326A1"/>
    <w:pPr>
      <w:shd w:val="clear" w:color="auto" w:fill="000080"/>
    </w:pPr>
    <w:rPr>
      <w:rFonts w:ascii="Tahoma" w:hAnsi="Tahoma"/>
    </w:rPr>
  </w:style>
  <w:style w:type="paragraph" w:customStyle="1" w:styleId="ISOMB">
    <w:name w:val="ISO_MB"/>
    <w:basedOn w:val="Normal"/>
    <w:rsid w:val="000326A1"/>
    <w:pPr>
      <w:spacing w:before="210" w:line="210" w:lineRule="exact"/>
    </w:pPr>
    <w:rPr>
      <w:rFonts w:ascii="Arial" w:hAnsi="Arial"/>
      <w:sz w:val="18"/>
      <w:szCs w:val="20"/>
    </w:rPr>
  </w:style>
  <w:style w:type="paragraph" w:customStyle="1" w:styleId="stdproperties">
    <w:name w:val="std_properties"/>
    <w:basedOn w:val="Normal"/>
    <w:semiHidden/>
    <w:rsid w:val="000326A1"/>
  </w:style>
  <w:style w:type="paragraph" w:customStyle="1" w:styleId="StyleparagraphLeft35cm">
    <w:name w:val="Style paragraph + Left:  3.5 cm"/>
    <w:basedOn w:val="paragraph"/>
    <w:rsid w:val="000326A1"/>
    <w:pPr>
      <w:widowControl w:val="0"/>
      <w:spacing w:before="60" w:after="60"/>
    </w:pPr>
  </w:style>
  <w:style w:type="paragraph" w:customStyle="1" w:styleId="note0">
    <w:name w:val="note"/>
    <w:basedOn w:val="paragraph"/>
    <w:unhideWhenUsed/>
    <w:rsid w:val="000326A1"/>
    <w:pPr>
      <w:ind w:left="2836" w:hanging="851"/>
    </w:pPr>
  </w:style>
  <w:style w:type="paragraph" w:customStyle="1" w:styleId="excheader">
    <w:name w:val="ex:c:header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right"/>
    </w:pPr>
    <w:rPr>
      <w:b/>
    </w:rPr>
  </w:style>
  <w:style w:type="paragraph" w:customStyle="1" w:styleId="excbody">
    <w:name w:val="ex:c:body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notecheader">
    <w:name w:val="note:c:header"/>
    <w:basedOn w:val="excheader"/>
    <w:unhideWhenUsed/>
    <w:rsid w:val="000326A1"/>
  </w:style>
  <w:style w:type="paragraph" w:customStyle="1" w:styleId="footnote">
    <w:name w:val="footnote"/>
    <w:basedOn w:val="Normal"/>
    <w:unhideWhenUsed/>
    <w:rsid w:val="000326A1"/>
    <w:pPr>
      <w:tabs>
        <w:tab w:val="left" w:pos="0"/>
        <w:tab w:val="left" w:pos="360"/>
      </w:tabs>
      <w:spacing w:before="61" w:after="43" w:line="222" w:lineRule="atLeast"/>
    </w:pPr>
  </w:style>
  <w:style w:type="paragraph" w:customStyle="1" w:styleId="liststop">
    <w:name w:val="list:stop"/>
    <w:aliases w:val="note:stop,ex:stop"/>
    <w:basedOn w:val="paragraph"/>
    <w:next w:val="paragraph"/>
    <w:unhideWhenUsed/>
    <w:rsid w:val="000326A1"/>
    <w:pPr>
      <w:shd w:val="clear" w:color="auto" w:fill="0000FF"/>
      <w:spacing w:line="11" w:lineRule="exact"/>
      <w:ind w:left="2325" w:hanging="284"/>
    </w:pPr>
    <w:rPr>
      <w:sz w:val="2"/>
    </w:rPr>
  </w:style>
  <w:style w:type="paragraph" w:customStyle="1" w:styleId="titlenote">
    <w:name w:val="title:note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before="1326" w:after="79" w:line="288" w:lineRule="atLeast"/>
      <w:ind w:left="2041"/>
      <w:jc w:val="both"/>
    </w:pPr>
    <w:rPr>
      <w:b/>
      <w:i/>
    </w:rPr>
  </w:style>
  <w:style w:type="character" w:customStyle="1" w:styleId="TextToChange">
    <w:name w:val="TextToChange"/>
    <w:rsid w:val="000326A1"/>
    <w:rPr>
      <w:rFonts w:ascii="Helvetica" w:hAnsi="Helvetica"/>
      <w:color w:val="FF0000"/>
      <w:sz w:val="20"/>
    </w:rPr>
  </w:style>
  <w:style w:type="paragraph" w:customStyle="1" w:styleId="DefinitionInP001">
    <w:name w:val="DefinitionInP001"/>
    <w:basedOn w:val="paragraph"/>
    <w:rsid w:val="000326A1"/>
    <w:pPr>
      <w:spacing w:before="39" w:after="39"/>
      <w:jc w:val="left"/>
    </w:pPr>
    <w:rPr>
      <w:b/>
    </w:rPr>
  </w:style>
  <w:style w:type="paragraph" w:customStyle="1" w:styleId="DefinitionNew">
    <w:name w:val="DefinitionNew"/>
    <w:basedOn w:val="DefinitionInP001"/>
    <w:next w:val="DefinitionNew-Description"/>
    <w:rsid w:val="000326A1"/>
  </w:style>
  <w:style w:type="paragraph" w:customStyle="1" w:styleId="DefinitionNew-Description">
    <w:name w:val="DefinitionNew-Description"/>
    <w:basedOn w:val="DefinitionNew"/>
    <w:next w:val="paragraph"/>
    <w:rsid w:val="000326A1"/>
    <w:pPr>
      <w:spacing w:before="0"/>
    </w:pPr>
    <w:rPr>
      <w:b w:val="0"/>
    </w:rPr>
  </w:style>
  <w:style w:type="character" w:customStyle="1" w:styleId="Abbreviation">
    <w:name w:val="Abbreviation"/>
    <w:rsid w:val="000326A1"/>
    <w:rPr>
      <w:b/>
    </w:rPr>
  </w:style>
  <w:style w:type="paragraph" w:customStyle="1" w:styleId="AbbreviationPara">
    <w:name w:val="AbbreviationPara"/>
    <w:basedOn w:val="paragraph"/>
    <w:rsid w:val="000326A1"/>
    <w:pPr>
      <w:tabs>
        <w:tab w:val="left" w:pos="3828"/>
      </w:tabs>
      <w:ind w:left="3600" w:hanging="1559"/>
    </w:pPr>
  </w:style>
  <w:style w:type="paragraph" w:customStyle="1" w:styleId="ReferenceItem">
    <w:name w:val="ReferenceItem"/>
    <w:basedOn w:val="paragraph"/>
    <w:rsid w:val="000326A1"/>
    <w:pPr>
      <w:tabs>
        <w:tab w:val="left" w:pos="3969"/>
      </w:tabs>
      <w:ind w:left="1928" w:hanging="1928"/>
    </w:pPr>
  </w:style>
  <w:style w:type="paragraph" w:customStyle="1" w:styleId="notecbody">
    <w:name w:val="note:c:body"/>
    <w:basedOn w:val="Normal"/>
    <w:unhideWhenUsed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sheader">
    <w:name w:val="ex:s:header"/>
    <w:basedOn w:val="paragraph"/>
    <w:rsid w:val="000326A1"/>
    <w:pPr>
      <w:ind w:left="0"/>
      <w:jc w:val="right"/>
    </w:pPr>
    <w:rPr>
      <w:b/>
    </w:rPr>
  </w:style>
  <w:style w:type="paragraph" w:customStyle="1" w:styleId="exsbody">
    <w:name w:val="ex:s:body"/>
    <w:basedOn w:val="exsheader"/>
    <w:rsid w:val="000326A1"/>
    <w:pPr>
      <w:jc w:val="both"/>
    </w:pPr>
    <w:rPr>
      <w:b w:val="0"/>
    </w:rPr>
  </w:style>
  <w:style w:type="paragraph" w:customStyle="1" w:styleId="notesheader">
    <w:name w:val="note:s:header"/>
    <w:basedOn w:val="exsheader"/>
    <w:unhideWhenUsed/>
    <w:rsid w:val="000326A1"/>
  </w:style>
  <w:style w:type="paragraph" w:customStyle="1" w:styleId="notesbody">
    <w:name w:val="note:s:body"/>
    <w:basedOn w:val="exsbody"/>
    <w:unhideWhenUsed/>
    <w:rsid w:val="000326A1"/>
  </w:style>
  <w:style w:type="paragraph" w:customStyle="1" w:styleId="ECSS-secretariat">
    <w:name w:val="ECSS-secretariat"/>
    <w:basedOn w:val="Normal"/>
    <w:rsid w:val="000326A1"/>
    <w:pPr>
      <w:framePr w:w="3934" w:h="1157" w:wrap="around" w:vAnchor="page" w:hAnchor="page" w:x="6913" w:y="14401"/>
      <w:jc w:val="right"/>
    </w:pPr>
    <w:rPr>
      <w:rFonts w:ascii="AvantGarde" w:hAnsi="AvantGarde"/>
      <w:b/>
    </w:rPr>
  </w:style>
  <w:style w:type="paragraph" w:customStyle="1" w:styleId="expected">
    <w:name w:val="expected"/>
    <w:basedOn w:val="Normal"/>
    <w:rsid w:val="000326A1"/>
    <w:pPr>
      <w:numPr>
        <w:numId w:val="31"/>
      </w:numPr>
      <w:spacing w:after="120"/>
      <w:jc w:val="both"/>
    </w:pPr>
    <w:rPr>
      <w:color w:val="000000"/>
    </w:rPr>
  </w:style>
  <w:style w:type="paragraph" w:customStyle="1" w:styleId="aimbull1">
    <w:name w:val="aim:bull1"/>
    <w:rsid w:val="000326A1"/>
    <w:pPr>
      <w:numPr>
        <w:numId w:val="27"/>
      </w:numPr>
      <w:spacing w:after="219" w:line="220" w:lineRule="atLeast"/>
    </w:pPr>
    <w:rPr>
      <w:rFonts w:ascii="Zurich BT" w:hAnsi="Zurich BT"/>
      <w:lang w:eastAsia="en-US"/>
    </w:rPr>
  </w:style>
  <w:style w:type="paragraph" w:customStyle="1" w:styleId="expectedbul1">
    <w:name w:val="expected:bul1"/>
    <w:rsid w:val="000326A1"/>
    <w:pPr>
      <w:numPr>
        <w:numId w:val="33"/>
      </w:numPr>
      <w:tabs>
        <w:tab w:val="clear" w:pos="2628"/>
      </w:tabs>
      <w:spacing w:after="120"/>
      <w:ind w:left="4678"/>
      <w:jc w:val="both"/>
    </w:pPr>
    <w:rPr>
      <w:rFonts w:ascii="NewCenturySchlbk" w:hAnsi="NewCenturySchlbk"/>
      <w:lang w:val="de-DE" w:eastAsia="en-US"/>
    </w:rPr>
  </w:style>
  <w:style w:type="paragraph" w:customStyle="1" w:styleId="ecss-logo">
    <w:name w:val="ecss-logo"/>
    <w:basedOn w:val="Normal"/>
    <w:rsid w:val="000326A1"/>
    <w:pPr>
      <w:framePr w:hSpace="180" w:wrap="around" w:vAnchor="page" w:hAnchor="page" w:x="1441" w:y="433"/>
    </w:pPr>
  </w:style>
  <w:style w:type="paragraph" w:customStyle="1" w:styleId="ecss-logoeven">
    <w:name w:val="ecss-logoeven"/>
    <w:basedOn w:val="Normal"/>
    <w:rsid w:val="000326A1"/>
    <w:pPr>
      <w:framePr w:hSpace="180" w:wrap="around" w:vAnchor="page" w:hAnchor="page" w:x="8785" w:y="433"/>
    </w:pPr>
  </w:style>
  <w:style w:type="paragraph" w:customStyle="1" w:styleId="ecss-logoodd">
    <w:name w:val="ecss-logoodd"/>
    <w:basedOn w:val="ecss-logo"/>
    <w:rsid w:val="000326A1"/>
    <w:pPr>
      <w:framePr w:wrap="around"/>
    </w:pPr>
  </w:style>
  <w:style w:type="paragraph" w:customStyle="1" w:styleId="titleversion">
    <w:name w:val="title:version"/>
    <w:basedOn w:val="paragraph"/>
    <w:rsid w:val="000326A1"/>
    <w:pPr>
      <w:spacing w:before="1560" w:after="360"/>
      <w:jc w:val="center"/>
    </w:pPr>
  </w:style>
  <w:style w:type="paragraph" w:customStyle="1" w:styleId="CEN">
    <w:name w:val="CEN"/>
    <w:unhideWhenUsed/>
    <w:rsid w:val="000326A1"/>
    <w:pPr>
      <w:jc w:val="center"/>
    </w:pPr>
    <w:rPr>
      <w:rFonts w:ascii="Zurich BT" w:hAnsi="Zurich BT"/>
      <w:b/>
      <w:noProof/>
      <w:sz w:val="32"/>
      <w:lang w:eastAsia="en-US"/>
    </w:rPr>
  </w:style>
  <w:style w:type="paragraph" w:customStyle="1" w:styleId="copyright">
    <w:name w:val="copyright"/>
    <w:basedOn w:val="Normal"/>
    <w:rsid w:val="000326A1"/>
    <w:pPr>
      <w:keepNext/>
      <w:pageBreakBefore/>
      <w:overflowPunct w:val="0"/>
      <w:autoSpaceDE w:val="0"/>
      <w:autoSpaceDN w:val="0"/>
      <w:adjustRightInd w:val="0"/>
      <w:spacing w:before="11000"/>
      <w:textAlignment w:val="baseline"/>
    </w:pPr>
    <w:rPr>
      <w:rFonts w:cs="Arial"/>
      <w:bCs/>
      <w:color w:val="000000"/>
      <w:lang w:val="en-US"/>
    </w:rPr>
  </w:style>
  <w:style w:type="paragraph" w:customStyle="1" w:styleId="clnonumTOC">
    <w:name w:val="cl:no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32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numTOC">
    <w:name w:val="cl: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28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1TOC">
    <w:name w:val="cl:1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102"/>
      <w:ind w:left="567" w:right="1247" w:hanging="567"/>
    </w:pPr>
    <w:rPr>
      <w:rFonts w:ascii="Times" w:hAnsi="Times"/>
      <w:sz w:val="24"/>
      <w:lang w:eastAsia="en-US"/>
    </w:rPr>
  </w:style>
  <w:style w:type="paragraph" w:customStyle="1" w:styleId="figtitleTOC">
    <w:name w:val="figtitle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tableheadnormaTOC">
    <w:name w:val="table:head:normaTOC"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Cnvcell">
    <w:name w:val="Cnv:cell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</w:pPr>
    <w:rPr>
      <w:rFonts w:ascii="Times" w:hAnsi="Times"/>
      <w:sz w:val="24"/>
      <w:lang w:eastAsia="en-US"/>
    </w:rPr>
  </w:style>
  <w:style w:type="paragraph" w:customStyle="1" w:styleId="term">
    <w:name w:val="term"/>
    <w:rsid w:val="000326A1"/>
    <w:pPr>
      <w:spacing w:after="220"/>
    </w:pPr>
    <w:rPr>
      <w:rFonts w:ascii="Zurich BT" w:hAnsi="Zurich BT"/>
      <w:b/>
      <w:lang w:eastAsia="en-US"/>
    </w:rPr>
  </w:style>
  <w:style w:type="paragraph" w:customStyle="1" w:styleId="abbrevtext">
    <w:name w:val="abbrev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Zurich BT" w:hAnsi="Zurich BT"/>
      <w:snapToGrid w:val="0"/>
      <w:lang w:eastAsia="en-US"/>
    </w:rPr>
  </w:style>
  <w:style w:type="paragraph" w:customStyle="1" w:styleId="localfigpara">
    <w:name w:val="localfig:para"/>
    <w:unhideWhenUsed/>
    <w:rsid w:val="000326A1"/>
    <w:pPr>
      <w:pageBreakBefore/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ind w:left="2041"/>
      <w:jc w:val="both"/>
    </w:pPr>
    <w:rPr>
      <w:rFonts w:ascii="Symbols" w:hAnsi="Symbols"/>
      <w:lang w:eastAsia="en-US"/>
    </w:rPr>
  </w:style>
  <w:style w:type="paragraph" w:customStyle="1" w:styleId="notenonumheader">
    <w:name w:val="note:nonum:header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  <w:jc w:val="right"/>
    </w:pPr>
    <w:rPr>
      <w:rFonts w:ascii="Times" w:hAnsi="Times"/>
      <w:sz w:val="24"/>
      <w:lang w:eastAsia="en-US"/>
    </w:rPr>
  </w:style>
  <w:style w:type="paragraph" w:customStyle="1" w:styleId="notenonumbody">
    <w:name w:val="note:nonum:body"/>
    <w:unhideWhenUsed/>
    <w:rsid w:val="000326A1"/>
    <w:pPr>
      <w:tabs>
        <w:tab w:val="left" w:pos="0"/>
      </w:tabs>
      <w:spacing w:after="80"/>
      <w:ind w:left="3544" w:right="624"/>
      <w:jc w:val="both"/>
    </w:pPr>
    <w:rPr>
      <w:rFonts w:ascii="NewCenturySchlbk" w:hAnsi="NewCenturySchlbk"/>
      <w:lang w:eastAsia="en-US"/>
    </w:rPr>
  </w:style>
  <w:style w:type="paragraph" w:customStyle="1" w:styleId="definitionnonp001">
    <w:name w:val="definition:nonp001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EN-lang">
    <w:name w:val="EN-lang"/>
    <w:rsid w:val="000326A1"/>
    <w:pPr>
      <w:spacing w:before="720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EN-Main">
    <w:name w:val="EN-Main"/>
    <w:rsid w:val="000326A1"/>
    <w:pPr>
      <w:spacing w:before="480" w:line="355" w:lineRule="atLeast"/>
      <w:jc w:val="center"/>
    </w:pPr>
    <w:rPr>
      <w:rFonts w:ascii="Zurich BT" w:hAnsi="Zurich BT"/>
      <w:b/>
      <w:sz w:val="32"/>
      <w:lang w:eastAsia="en-US"/>
    </w:rPr>
  </w:style>
  <w:style w:type="paragraph" w:customStyle="1" w:styleId="aninformativeTOC">
    <w:name w:val="an:informativeTOC"/>
    <w:unhideWhenUsed/>
    <w:rsid w:val="000326A1"/>
    <w:pPr>
      <w:keepNext/>
      <w:keepLines/>
      <w:tabs>
        <w:tab w:val="left" w:pos="0"/>
        <w:tab w:val="left" w:pos="1417"/>
        <w:tab w:val="left" w:pos="1984"/>
        <w:tab w:val="left" w:pos="7937"/>
        <w:tab w:val="right" w:pos="8220"/>
      </w:tabs>
      <w:spacing w:before="320" w:after="57" w:line="203" w:lineRule="exact"/>
      <w:ind w:left="1417" w:hanging="1417"/>
    </w:pPr>
    <w:rPr>
      <w:rFonts w:ascii="Helvetica" w:hAnsi="Helvetica"/>
      <w:lang w:eastAsia="en-US"/>
    </w:rPr>
  </w:style>
  <w:style w:type="paragraph" w:customStyle="1" w:styleId="aim">
    <w:name w:val="aim"/>
    <w:rsid w:val="000326A1"/>
    <w:pPr>
      <w:numPr>
        <w:numId w:val="30"/>
      </w:numPr>
      <w:tabs>
        <w:tab w:val="clear" w:pos="3121"/>
        <w:tab w:val="num" w:pos="2608"/>
      </w:tabs>
      <w:spacing w:after="219" w:line="220" w:lineRule="atLeast"/>
      <w:jc w:val="both"/>
    </w:pPr>
    <w:rPr>
      <w:rFonts w:ascii="NewCenturySchlbk" w:hAnsi="NewCenturySchlbk"/>
      <w:lang w:eastAsia="en-US"/>
    </w:rPr>
  </w:style>
  <w:style w:type="paragraph" w:customStyle="1" w:styleId="cover-date">
    <w:name w:val="cover-date"/>
    <w:rsid w:val="000326A1"/>
    <w:pPr>
      <w:spacing w:before="300"/>
      <w:ind w:left="941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cover-id">
    <w:name w:val="cover-id"/>
    <w:rsid w:val="000326A1"/>
    <w:pPr>
      <w:spacing w:line="480" w:lineRule="exact"/>
      <w:ind w:left="942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StandardText">
    <w:name w:val="Standard Text"/>
    <w:rsid w:val="000326A1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cover-iddraft">
    <w:name w:val="cover-id draft"/>
    <w:rsid w:val="000326A1"/>
    <w:pPr>
      <w:spacing w:after="120" w:line="360" w:lineRule="exact"/>
      <w:ind w:left="942"/>
    </w:pPr>
    <w:rPr>
      <w:rFonts w:ascii="Zurich BT" w:hAnsi="Zurich BT"/>
      <w:b/>
      <w:noProof/>
      <w:sz w:val="36"/>
      <w:lang w:eastAsia="en-US"/>
    </w:rPr>
  </w:style>
  <w:style w:type="paragraph" w:customStyle="1" w:styleId="Headerright">
    <w:name w:val="Header:right"/>
    <w:unhideWhenUsed/>
    <w:rsid w:val="000326A1"/>
    <w:pPr>
      <w:pBdr>
        <w:bottom w:val="single" w:sz="4" w:space="1" w:color="auto"/>
      </w:pBdr>
      <w:jc w:val="right"/>
    </w:pPr>
    <w:rPr>
      <w:rFonts w:ascii="NewCenturySchlbk" w:hAnsi="NewCenturySchlbk"/>
      <w:noProof/>
      <w:lang w:eastAsia="en-US"/>
    </w:rPr>
  </w:style>
  <w:style w:type="paragraph" w:customStyle="1" w:styleId="Headerleft0">
    <w:name w:val="Header:left"/>
    <w:unhideWhenUsed/>
    <w:rsid w:val="000326A1"/>
    <w:pPr>
      <w:pBdr>
        <w:bottom w:val="single" w:sz="4" w:space="1" w:color="auto"/>
      </w:pBdr>
    </w:pPr>
    <w:rPr>
      <w:rFonts w:ascii="NewCenturySchlbk" w:hAnsi="NewCenturySchlbk"/>
      <w:lang w:val="en-US" w:eastAsia="en-US"/>
    </w:rPr>
  </w:style>
  <w:style w:type="paragraph" w:customStyle="1" w:styleId="CEN-sub">
    <w:name w:val="CEN-sub"/>
    <w:basedOn w:val="Normal"/>
    <w:unhideWhenUsed/>
    <w:rsid w:val="000326A1"/>
    <w:pPr>
      <w:jc w:val="center"/>
    </w:pPr>
  </w:style>
  <w:style w:type="paragraph" w:customStyle="1" w:styleId="CEN-address">
    <w:name w:val="CEN-address"/>
    <w:basedOn w:val="EN-other"/>
    <w:unhideWhenUsed/>
    <w:rsid w:val="000326A1"/>
    <w:rPr>
      <w:b/>
    </w:rPr>
  </w:style>
  <w:style w:type="paragraph" w:customStyle="1" w:styleId="CEN-copyright">
    <w:name w:val="CEN-copyright"/>
    <w:basedOn w:val="titleorgcopyright"/>
    <w:unhideWhenUsed/>
    <w:rsid w:val="000326A1"/>
    <w:pPr>
      <w:pBdr>
        <w:top w:val="none" w:sz="0" w:space="0" w:color="auto"/>
      </w:pBdr>
    </w:pPr>
  </w:style>
  <w:style w:type="paragraph" w:customStyle="1" w:styleId="col">
    <w:name w:val="col"/>
    <w:unhideWhenUsed/>
    <w:rsid w:val="000326A1"/>
    <w:pPr>
      <w:tabs>
        <w:tab w:val="left" w:pos="57"/>
        <w:tab w:val="left" w:pos="4082"/>
        <w:tab w:val="left" w:pos="4139"/>
        <w:tab w:val="left" w:pos="4196"/>
        <w:tab w:val="left" w:pos="4252"/>
        <w:tab w:val="left" w:pos="4309"/>
      </w:tabs>
      <w:spacing w:after="79" w:line="240" w:lineRule="atLeast"/>
      <w:ind w:left="57" w:right="1984"/>
      <w:jc w:val="both"/>
    </w:pPr>
    <w:rPr>
      <w:rFonts w:ascii="Zurich BT" w:hAnsi="Zurich BT"/>
      <w:lang w:eastAsia="en-US"/>
    </w:rPr>
  </w:style>
  <w:style w:type="paragraph" w:customStyle="1" w:styleId="deftermlevel1">
    <w:name w:val="def:term:level1"/>
    <w:next w:val="deftext"/>
    <w:rsid w:val="000326A1"/>
    <w:pPr>
      <w:keepNext/>
      <w:keepLines/>
      <w:spacing w:before="200" w:after="80"/>
    </w:pPr>
    <w:rPr>
      <w:rFonts w:ascii="AvantGarde Bk BT" w:hAnsi="AvantGarde Bk BT"/>
      <w:b/>
      <w:sz w:val="28"/>
      <w:lang w:eastAsia="en-US"/>
    </w:rPr>
  </w:style>
  <w:style w:type="paragraph" w:customStyle="1" w:styleId="Blankpage0">
    <w:name w:val="Blankpage"/>
    <w:next w:val="paragraph"/>
    <w:rsid w:val="000326A1"/>
    <w:pPr>
      <w:keepLines/>
      <w:pageBreakBefore/>
      <w:spacing w:before="6000"/>
      <w:jc w:val="center"/>
    </w:pPr>
    <w:rPr>
      <w:i/>
      <w:noProof/>
      <w:lang w:eastAsia="en-US"/>
    </w:rPr>
  </w:style>
  <w:style w:type="paragraph" w:customStyle="1" w:styleId="deftext">
    <w:name w:val="def:text"/>
    <w:rsid w:val="000326A1"/>
    <w:pPr>
      <w:tabs>
        <w:tab w:val="left" w:pos="2880"/>
        <w:tab w:val="left" w:pos="4320"/>
      </w:tabs>
      <w:spacing w:after="120" w:line="240" w:lineRule="atLeast"/>
      <w:ind w:left="1985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rsid w:val="000326A1"/>
    <w:pPr>
      <w:numPr>
        <w:numId w:val="57"/>
      </w:numPr>
      <w:tabs>
        <w:tab w:val="left" w:pos="340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figuretext">
    <w:name w:val="figure:text"/>
    <w:next w:val="paragraph"/>
    <w:unhideWhenUsed/>
    <w:rsid w:val="000326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80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xpectedbul1a">
    <w:name w:val="expected:bul1a"/>
    <w:next w:val="paragraph"/>
    <w:rsid w:val="000326A1"/>
    <w:pPr>
      <w:numPr>
        <w:numId w:val="28"/>
      </w:numPr>
      <w:spacing w:after="220"/>
      <w:jc w:val="both"/>
    </w:pPr>
    <w:rPr>
      <w:rFonts w:ascii="Zurich BT" w:hAnsi="Zurich BT"/>
      <w:noProof/>
      <w:lang w:eastAsia="en-US"/>
    </w:rPr>
  </w:style>
  <w:style w:type="paragraph" w:styleId="TOAHeading">
    <w:name w:val="toa heading"/>
    <w:basedOn w:val="Normal"/>
    <w:next w:val="Normal"/>
    <w:semiHidden/>
    <w:rsid w:val="000326A1"/>
    <w:pPr>
      <w:spacing w:before="120"/>
    </w:pPr>
    <w:rPr>
      <w:b/>
    </w:rPr>
  </w:style>
  <w:style w:type="paragraph" w:customStyle="1" w:styleId="tablecellbold">
    <w:name w:val="table:cellbold"/>
    <w:rsid w:val="000326A1"/>
    <w:pPr>
      <w:keepNext/>
      <w:spacing w:before="60" w:after="60"/>
      <w:jc w:val="center"/>
    </w:pPr>
    <w:rPr>
      <w:rFonts w:ascii="Zurich BT" w:hAnsi="Zurich BT"/>
      <w:b/>
      <w:lang w:eastAsia="en-US"/>
    </w:rPr>
  </w:style>
  <w:style w:type="paragraph" w:customStyle="1" w:styleId="titleorgcopyright">
    <w:name w:val="title:org/copyright"/>
    <w:basedOn w:val="Normal"/>
    <w:rsid w:val="000326A1"/>
    <w:pPr>
      <w:pBdr>
        <w:top w:val="single" w:sz="4" w:space="16" w:color="auto"/>
      </w:pBdr>
      <w:spacing w:before="600"/>
    </w:pPr>
  </w:style>
  <w:style w:type="paragraph" w:customStyle="1" w:styleId="EN-other">
    <w:name w:val="EN-other"/>
    <w:rsid w:val="000326A1"/>
    <w:pPr>
      <w:tabs>
        <w:tab w:val="left" w:pos="0"/>
        <w:tab w:val="left" w:pos="1440"/>
        <w:tab w:val="left" w:pos="2880"/>
        <w:tab w:val="left" w:pos="4320"/>
      </w:tabs>
      <w:spacing w:before="527" w:after="79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contentsh2">
    <w:name w:val="contentsh2"/>
    <w:rsid w:val="000326A1"/>
    <w:pPr>
      <w:keepNext/>
      <w:keepLines/>
      <w:spacing w:before="120"/>
    </w:pPr>
    <w:rPr>
      <w:rFonts w:ascii="Zurich BT" w:hAnsi="Zurich BT"/>
      <w:b/>
      <w:noProof/>
      <w:sz w:val="24"/>
      <w:lang w:eastAsia="en-US"/>
    </w:rPr>
  </w:style>
  <w:style w:type="paragraph" w:customStyle="1" w:styleId="expectedbul">
    <w:name w:val="expected + bul"/>
    <w:next w:val="paragraph"/>
    <w:rsid w:val="000326A1"/>
    <w:pPr>
      <w:numPr>
        <w:numId w:val="32"/>
      </w:numPr>
      <w:tabs>
        <w:tab w:val="clear" w:pos="4309"/>
        <w:tab w:val="left" w:pos="2552"/>
        <w:tab w:val="left" w:pos="4395"/>
        <w:tab w:val="left" w:pos="4678"/>
      </w:tabs>
      <w:spacing w:after="120"/>
      <w:ind w:left="4678" w:hanging="2637"/>
      <w:jc w:val="both"/>
    </w:pPr>
    <w:rPr>
      <w:rFonts w:ascii="NewCenturySchlbk" w:hAnsi="NewCenturySchlbk"/>
      <w:lang w:val="de-DE" w:eastAsia="en-US"/>
    </w:rPr>
  </w:style>
  <w:style w:type="paragraph" w:customStyle="1" w:styleId="aimbul1">
    <w:name w:val="aim:bul1"/>
    <w:basedOn w:val="aimbul"/>
    <w:rsid w:val="000326A1"/>
    <w:pPr>
      <w:numPr>
        <w:numId w:val="29"/>
      </w:numPr>
      <w:tabs>
        <w:tab w:val="clear" w:pos="851"/>
        <w:tab w:val="clear" w:pos="1211"/>
        <w:tab w:val="num" w:pos="360"/>
      </w:tabs>
      <w:spacing w:line="240" w:lineRule="atLeast"/>
      <w:ind w:left="1135" w:hanging="284"/>
    </w:pPr>
  </w:style>
  <w:style w:type="paragraph" w:customStyle="1" w:styleId="aimbul">
    <w:name w:val="aim + bul"/>
    <w:basedOn w:val="aim"/>
    <w:rsid w:val="000326A1"/>
    <w:pPr>
      <w:numPr>
        <w:numId w:val="0"/>
      </w:numPr>
      <w:tabs>
        <w:tab w:val="left" w:pos="851"/>
        <w:tab w:val="num" w:pos="1134"/>
      </w:tabs>
      <w:spacing w:after="220" w:line="240" w:lineRule="auto"/>
      <w:ind w:left="1134" w:hanging="1134"/>
    </w:pPr>
    <w:rPr>
      <w:color w:val="000000"/>
      <w:lang w:val="de-DE"/>
    </w:rPr>
  </w:style>
  <w:style w:type="paragraph" w:customStyle="1" w:styleId="cl1noTOC">
    <w:name w:val="cl:1 noTOC"/>
    <w:basedOn w:val="Heading2"/>
    <w:unhideWhenUsed/>
    <w:rsid w:val="000326A1"/>
    <w:pPr>
      <w:numPr>
        <w:numId w:val="54"/>
      </w:numPr>
      <w:outlineLvl w:val="9"/>
    </w:pPr>
  </w:style>
  <w:style w:type="paragraph" w:customStyle="1" w:styleId="cl2noTOC">
    <w:name w:val="cl:2 noTOC"/>
    <w:basedOn w:val="Heading3"/>
    <w:unhideWhenUsed/>
    <w:rsid w:val="000326A1"/>
    <w:pPr>
      <w:numPr>
        <w:numId w:val="54"/>
      </w:numPr>
      <w:ind w:left="1077" w:hanging="1077"/>
      <w:outlineLvl w:val="9"/>
    </w:pPr>
  </w:style>
  <w:style w:type="paragraph" w:customStyle="1" w:styleId="cl3noTOC">
    <w:name w:val="cl:3 noTOC"/>
    <w:basedOn w:val="Heading4"/>
    <w:unhideWhenUsed/>
    <w:rsid w:val="000326A1"/>
    <w:pPr>
      <w:numPr>
        <w:numId w:val="54"/>
      </w:numPr>
      <w:spacing w:after="120"/>
      <w:outlineLvl w:val="9"/>
    </w:pPr>
  </w:style>
  <w:style w:type="paragraph" w:customStyle="1" w:styleId="expectedbulac">
    <w:name w:val="expected:bulac"/>
    <w:rsid w:val="000326A1"/>
    <w:pPr>
      <w:keepLines/>
      <w:tabs>
        <w:tab w:val="left" w:pos="2430"/>
        <w:tab w:val="left" w:pos="5204"/>
        <w:tab w:val="left" w:pos="6644"/>
      </w:tabs>
      <w:spacing w:after="79" w:line="240" w:lineRule="atLeast"/>
      <w:ind w:left="2625" w:hanging="357"/>
      <w:jc w:val="both"/>
    </w:pPr>
    <w:rPr>
      <w:rFonts w:ascii="Zurich BT" w:hAnsi="Zurich BT"/>
      <w:snapToGrid w:val="0"/>
      <w:lang w:eastAsia="en-US"/>
    </w:rPr>
  </w:style>
  <w:style w:type="character" w:customStyle="1" w:styleId="Literal">
    <w:name w:val="Literal"/>
    <w:unhideWhenUsed/>
    <w:rsid w:val="000326A1"/>
    <w:rPr>
      <w:i/>
    </w:rPr>
  </w:style>
  <w:style w:type="paragraph" w:customStyle="1" w:styleId="deftermlevel2">
    <w:name w:val="def:term:level2"/>
    <w:rsid w:val="000326A1"/>
    <w:pPr>
      <w:keepNext/>
      <w:numPr>
        <w:ilvl w:val="1"/>
        <w:numId w:val="47"/>
      </w:numPr>
      <w:spacing w:before="240" w:after="60"/>
    </w:pPr>
    <w:rPr>
      <w:rFonts w:ascii="AvantGarde Bk BT" w:hAnsi="AvantGarde Bk BT"/>
      <w:b/>
      <w:lang w:eastAsia="en-US"/>
    </w:rPr>
  </w:style>
  <w:style w:type="paragraph" w:customStyle="1" w:styleId="Style2">
    <w:name w:val="Style2"/>
    <w:basedOn w:val="paragraph"/>
    <w:rsid w:val="000326A1"/>
    <w:pPr>
      <w:spacing w:before="240" w:after="240"/>
      <w:ind w:left="0"/>
      <w:jc w:val="center"/>
    </w:pPr>
    <w:rPr>
      <w:b/>
      <w:sz w:val="24"/>
    </w:rPr>
  </w:style>
  <w:style w:type="paragraph" w:customStyle="1" w:styleId="paragraph2">
    <w:name w:val="paragraph2"/>
    <w:basedOn w:val="paragraph"/>
    <w:rsid w:val="000326A1"/>
    <w:pPr>
      <w:ind w:left="2552"/>
    </w:pPr>
  </w:style>
  <w:style w:type="paragraph" w:customStyle="1" w:styleId="TableTitle">
    <w:name w:val="TableTitle"/>
    <w:basedOn w:val="paragraph"/>
    <w:rsid w:val="000326A1"/>
    <w:pPr>
      <w:keepNext/>
      <w:keepLines/>
      <w:spacing w:before="240" w:after="240"/>
      <w:ind w:left="2041"/>
      <w:jc w:val="center"/>
    </w:pPr>
    <w:rPr>
      <w:b/>
      <w:sz w:val="24"/>
    </w:rPr>
  </w:style>
  <w:style w:type="paragraph" w:customStyle="1" w:styleId="paragraph3">
    <w:name w:val="paragraph3"/>
    <w:basedOn w:val="paragraph"/>
    <w:rsid w:val="000326A1"/>
    <w:pPr>
      <w:ind w:left="3119"/>
    </w:pPr>
    <w:rPr>
      <w:rFonts w:ascii="NewCenturySchlbk" w:hAnsi="NewCenturySchlbk"/>
    </w:rPr>
  </w:style>
  <w:style w:type="paragraph" w:customStyle="1" w:styleId="an0">
    <w:name w:val="an:0"/>
    <w:next w:val="paragraph"/>
    <w:semiHidden/>
    <w:rsid w:val="000326A1"/>
    <w:pPr>
      <w:keepNext/>
      <w:keepLines/>
      <w:pageBreakBefore/>
      <w:numPr>
        <w:numId w:val="45"/>
      </w:numPr>
      <w:pBdr>
        <w:bottom w:val="single" w:sz="4" w:space="1" w:color="auto"/>
      </w:pBdr>
      <w:spacing w:before="720" w:after="1080"/>
      <w:jc w:val="right"/>
    </w:pPr>
    <w:rPr>
      <w:rFonts w:ascii="AvantGarde Bk BT" w:hAnsi="AvantGarde Bk BT"/>
      <w:b/>
      <w:noProof/>
      <w:sz w:val="40"/>
      <w:lang w:eastAsia="en-US"/>
    </w:rPr>
  </w:style>
  <w:style w:type="paragraph" w:customStyle="1" w:styleId="Alert">
    <w:name w:val="Alert"/>
    <w:basedOn w:val="Normal"/>
    <w:rsid w:val="000326A1"/>
    <w:pPr>
      <w:numPr>
        <w:numId w:val="34"/>
      </w:numPr>
      <w:tabs>
        <w:tab w:val="left" w:pos="1134"/>
      </w:tabs>
    </w:pPr>
    <w:rPr>
      <w:b/>
    </w:rPr>
  </w:style>
  <w:style w:type="paragraph" w:customStyle="1" w:styleId="Style3">
    <w:name w:val="Style3"/>
    <w:basedOn w:val="Normal"/>
    <w:rsid w:val="000326A1"/>
    <w:pPr>
      <w:tabs>
        <w:tab w:val="left" w:pos="1134"/>
      </w:tabs>
      <w:ind w:left="1134" w:hanging="1134"/>
    </w:pPr>
    <w:rPr>
      <w:b/>
    </w:rPr>
  </w:style>
  <w:style w:type="paragraph" w:customStyle="1" w:styleId="paragraph4">
    <w:name w:val="paragraph4"/>
    <w:rsid w:val="000326A1"/>
    <w:pPr>
      <w:spacing w:before="60" w:after="60"/>
      <w:ind w:left="3686"/>
      <w:jc w:val="both"/>
    </w:pPr>
    <w:rPr>
      <w:rFonts w:ascii="NewCenturySchlbk" w:hAnsi="NewCenturySchlbk"/>
      <w:lang w:eastAsia="en-US"/>
    </w:rPr>
  </w:style>
  <w:style w:type="paragraph" w:customStyle="1" w:styleId="AnnexTableTitle">
    <w:name w:val="Annex:TableTitle"/>
    <w:rsid w:val="000326A1"/>
    <w:pPr>
      <w:keepNext/>
      <w:keepLines/>
      <w:numPr>
        <w:ilvl w:val="1"/>
        <w:numId w:val="36"/>
      </w:numPr>
      <w:spacing w:before="120" w:after="120"/>
      <w:jc w:val="center"/>
    </w:pPr>
    <w:rPr>
      <w:b/>
      <w:noProof/>
      <w:sz w:val="24"/>
      <w:lang w:eastAsia="en-US"/>
    </w:rPr>
  </w:style>
  <w:style w:type="paragraph" w:customStyle="1" w:styleId="an4">
    <w:name w:val="an:4"/>
    <w:next w:val="paragraph"/>
    <w:semiHidden/>
    <w:rsid w:val="000326A1"/>
    <w:pPr>
      <w:keepNext/>
      <w:keepLines/>
      <w:numPr>
        <w:ilvl w:val="4"/>
        <w:numId w:val="45"/>
      </w:numPr>
      <w:tabs>
        <w:tab w:val="left" w:pos="3119"/>
      </w:tabs>
      <w:spacing w:before="160" w:after="80"/>
    </w:pPr>
    <w:rPr>
      <w:rFonts w:ascii="NewCenturySchlbk" w:hAnsi="NewCenturySchlbk"/>
      <w:noProof/>
      <w:lang w:eastAsia="en-US"/>
    </w:rPr>
  </w:style>
  <w:style w:type="paragraph" w:customStyle="1" w:styleId="AnFigTitle">
    <w:name w:val="An:FigTitle"/>
    <w:next w:val="paragraph"/>
    <w:unhideWhenUsed/>
    <w:rsid w:val="000326A1"/>
    <w:pPr>
      <w:keepLines/>
      <w:numPr>
        <w:ilvl w:val="1"/>
        <w:numId w:val="39"/>
      </w:numPr>
      <w:spacing w:before="40" w:after="240"/>
      <w:jc w:val="center"/>
    </w:pPr>
    <w:rPr>
      <w:rFonts w:ascii="NewCenturySchlbk" w:hAnsi="NewCenturySchlbk"/>
      <w:b/>
      <w:color w:val="000000"/>
      <w:sz w:val="24"/>
      <w:lang w:val="es-ES_tradnl" w:eastAsia="en-US"/>
    </w:rPr>
  </w:style>
  <w:style w:type="paragraph" w:customStyle="1" w:styleId="Style4">
    <w:name w:val="Style4"/>
    <w:basedOn w:val="Normal"/>
    <w:rsid w:val="0040790E"/>
    <w:pPr>
      <w:keepNext/>
      <w:keepLines/>
      <w:numPr>
        <w:ilvl w:val="1"/>
        <w:numId w:val="40"/>
      </w:numPr>
      <w:spacing w:before="120" w:after="120"/>
      <w:jc w:val="center"/>
    </w:pPr>
    <w:rPr>
      <w:rFonts w:ascii="NewCenturySchlbk" w:hAnsi="NewCenturySchlbk"/>
      <w:b/>
      <w:noProof/>
      <w:szCs w:val="20"/>
      <w:lang w:eastAsia="en-US"/>
    </w:rPr>
  </w:style>
  <w:style w:type="paragraph" w:customStyle="1" w:styleId="deftermlevel2b">
    <w:name w:val="def:term:level2b"/>
    <w:rsid w:val="000326A1"/>
    <w:pPr>
      <w:keepNext/>
      <w:keepLines/>
      <w:numPr>
        <w:numId w:val="42"/>
      </w:numPr>
      <w:spacing w:before="240" w:after="120"/>
    </w:pPr>
    <w:rPr>
      <w:rFonts w:ascii="AvantGarde" w:hAnsi="AvantGarde"/>
      <w:b/>
      <w:lang w:eastAsia="en-US"/>
    </w:rPr>
  </w:style>
  <w:style w:type="paragraph" w:customStyle="1" w:styleId="bulac0">
    <w:name w:val="bulac0"/>
    <w:unhideWhenUsed/>
    <w:rsid w:val="000326A1"/>
    <w:pPr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Note00">
    <w:name w:val="Note:0"/>
    <w:basedOn w:val="paragraph"/>
    <w:next w:val="notec"/>
    <w:unhideWhenUsed/>
    <w:rsid w:val="000326A1"/>
    <w:pPr>
      <w:spacing w:before="0"/>
      <w:ind w:left="0"/>
    </w:pPr>
    <w:rPr>
      <w:snapToGrid w:val="0"/>
      <w:sz w:val="6"/>
      <w:lang w:val="en-US"/>
    </w:rPr>
  </w:style>
  <w:style w:type="paragraph" w:customStyle="1" w:styleId="paragraphnew">
    <w:name w:val="paragraph new"/>
    <w:basedOn w:val="paragraph"/>
    <w:rsid w:val="000326A1"/>
    <w:pPr>
      <w:spacing w:line="0" w:lineRule="atLeast"/>
      <w:ind w:left="2041" w:right="62"/>
    </w:pPr>
  </w:style>
  <w:style w:type="paragraph" w:customStyle="1" w:styleId="DRD-Heading1">
    <w:name w:val="DRD-Heading1"/>
    <w:next w:val="paragraph"/>
    <w:rsid w:val="000326A1"/>
    <w:pPr>
      <w:keepNext/>
      <w:keepLines/>
      <w:widowControl w:val="0"/>
      <w:numPr>
        <w:numId w:val="43"/>
      </w:numPr>
      <w:tabs>
        <w:tab w:val="left" w:pos="2608"/>
      </w:tabs>
      <w:spacing w:before="240" w:after="60"/>
    </w:pPr>
    <w:rPr>
      <w:rFonts w:ascii="NewCenturySchlbk" w:hAnsi="NewCenturySchlbk"/>
      <w:b/>
      <w:lang w:eastAsia="en-US"/>
    </w:rPr>
  </w:style>
  <w:style w:type="paragraph" w:customStyle="1" w:styleId="example">
    <w:name w:val="example"/>
    <w:basedOn w:val="notecbody"/>
    <w:rsid w:val="000326A1"/>
    <w:pPr>
      <w:numPr>
        <w:numId w:val="59"/>
      </w:numPr>
      <w:spacing w:after="60" w:line="240" w:lineRule="auto"/>
      <w:ind w:right="567"/>
    </w:pPr>
    <w:rPr>
      <w:rFonts w:ascii="Times New Roman" w:hAnsi="Times New Roman"/>
    </w:rPr>
  </w:style>
  <w:style w:type="paragraph" w:customStyle="1" w:styleId="definition20">
    <w:name w:val="definition2"/>
    <w:basedOn w:val="Heading4"/>
    <w:rsid w:val="000326A1"/>
    <w:pPr>
      <w:numPr>
        <w:ilvl w:val="1"/>
        <w:numId w:val="44"/>
      </w:numPr>
      <w:tabs>
        <w:tab w:val="left" w:pos="3005"/>
      </w:tabs>
      <w:spacing w:before="41" w:line="278" w:lineRule="atLeast"/>
    </w:pPr>
  </w:style>
  <w:style w:type="paragraph" w:customStyle="1" w:styleId="definition10">
    <w:name w:val="definition1"/>
    <w:rsid w:val="000326A1"/>
    <w:pPr>
      <w:keepNext/>
      <w:numPr>
        <w:numId w:val="44"/>
      </w:numPr>
      <w:spacing w:before="240"/>
    </w:pPr>
    <w:rPr>
      <w:rFonts w:ascii="Arial" w:hAnsi="Arial"/>
      <w:b/>
      <w:sz w:val="24"/>
      <w:lang w:eastAsia="en-US"/>
    </w:rPr>
  </w:style>
  <w:style w:type="paragraph" w:customStyle="1" w:styleId="DRD0">
    <w:name w:val="DRD0"/>
    <w:rsid w:val="000326A1"/>
    <w:pPr>
      <w:tabs>
        <w:tab w:val="num" w:pos="3543"/>
      </w:tabs>
      <w:ind w:left="3543" w:hanging="850"/>
    </w:pPr>
    <w:rPr>
      <w:sz w:val="6"/>
      <w:lang w:eastAsia="en-US"/>
    </w:rPr>
  </w:style>
  <w:style w:type="paragraph" w:customStyle="1" w:styleId="DRD3">
    <w:name w:val="DRD3"/>
    <w:basedOn w:val="paragraph"/>
    <w:rsid w:val="000326A1"/>
    <w:pPr>
      <w:keepNext/>
      <w:keepLines/>
    </w:pPr>
    <w:rPr>
      <w:rFonts w:ascii="Arial" w:hAnsi="Arial"/>
    </w:rPr>
  </w:style>
  <w:style w:type="paragraph" w:customStyle="1" w:styleId="ECSSSecretariat0">
    <w:name w:val="ECSS Secretariat"/>
    <w:rsid w:val="000326A1"/>
    <w:pPr>
      <w:spacing w:before="3920"/>
      <w:jc w:val="right"/>
    </w:pPr>
    <w:rPr>
      <w:rFonts w:ascii="Arial" w:hAnsi="Arial"/>
      <w:b/>
      <w:sz w:val="24"/>
      <w:lang w:eastAsia="en-US"/>
    </w:rPr>
  </w:style>
  <w:style w:type="paragraph" w:customStyle="1" w:styleId="bullet4">
    <w:name w:val="bullet4"/>
    <w:rsid w:val="000326A1"/>
    <w:pPr>
      <w:numPr>
        <w:numId w:val="46"/>
      </w:numPr>
      <w:spacing w:before="40" w:after="40"/>
    </w:pPr>
    <w:rPr>
      <w:rFonts w:ascii="NewCenturySchlbk" w:hAnsi="NewCenturySchlbk"/>
      <w:lang w:eastAsia="en-US"/>
    </w:rPr>
  </w:style>
  <w:style w:type="character" w:customStyle="1" w:styleId="BLUE">
    <w:name w:val="BLUE"/>
    <w:rsid w:val="000326A1"/>
    <w:rPr>
      <w:b/>
      <w:color w:val="0000FF"/>
    </w:rPr>
  </w:style>
  <w:style w:type="character" w:customStyle="1" w:styleId="BOLD-BLUE">
    <w:name w:val="BOLD-BLUE"/>
    <w:rsid w:val="000326A1"/>
    <w:rPr>
      <w:b/>
      <w:color w:val="0000FF"/>
    </w:rPr>
  </w:style>
  <w:style w:type="paragraph" w:customStyle="1" w:styleId="tablecell-left">
    <w:name w:val="table:cell-left"/>
    <w:basedOn w:val="tablecell"/>
    <w:rsid w:val="000326A1"/>
    <w:pPr>
      <w:keepNext w:val="0"/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57" w:right="57"/>
      <w:jc w:val="left"/>
    </w:pPr>
  </w:style>
  <w:style w:type="paragraph" w:customStyle="1" w:styleId="examplebody">
    <w:name w:val="example:body"/>
    <w:rsid w:val="000326A1"/>
    <w:pPr>
      <w:spacing w:before="60" w:after="60"/>
      <w:ind w:left="3402" w:right="567"/>
      <w:jc w:val="both"/>
    </w:pPr>
    <w:rPr>
      <w:lang w:eastAsia="en-US"/>
    </w:rPr>
  </w:style>
  <w:style w:type="paragraph" w:customStyle="1" w:styleId="tablecell-left-indent">
    <w:name w:val="table:cell-left-indent"/>
    <w:basedOn w:val="tablecell-left"/>
    <w:rsid w:val="000326A1"/>
    <w:pPr>
      <w:ind w:left="284"/>
    </w:pPr>
    <w:rPr>
      <w:rFonts w:ascii="Times New Roman" w:hAnsi="Times New Roman"/>
    </w:rPr>
  </w:style>
  <w:style w:type="character" w:customStyle="1" w:styleId="Heading3Char">
    <w:name w:val="Heading 3 Char"/>
    <w:link w:val="Heading3"/>
    <w:rsid w:val="000326A1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0326A1"/>
    <w:rPr>
      <w:rFonts w:ascii="Arial" w:hAnsi="Arial"/>
      <w:b/>
      <w:bCs/>
      <w:sz w:val="24"/>
      <w:szCs w:val="28"/>
    </w:rPr>
  </w:style>
  <w:style w:type="paragraph" w:customStyle="1" w:styleId="Contents-Title">
    <w:name w:val="Contents-Title"/>
    <w:basedOn w:val="Normal"/>
    <w:rsid w:val="00120DCA"/>
    <w:pPr>
      <w:keepNext/>
      <w:pageBreakBefore/>
      <w:pBdr>
        <w:bottom w:val="single" w:sz="4" w:space="1" w:color="auto"/>
      </w:pBdr>
      <w:spacing w:before="1320" w:after="1200"/>
      <w:jc w:val="right"/>
      <w:outlineLvl w:val="0"/>
    </w:pPr>
    <w:rPr>
      <w:rFonts w:ascii="AvantGarde Bk BT" w:hAnsi="AvantGarde Bk BT"/>
      <w:b/>
      <w:sz w:val="40"/>
    </w:rPr>
  </w:style>
  <w:style w:type="paragraph" w:customStyle="1" w:styleId="contentstitle0">
    <w:name w:val="contentstitle"/>
    <w:rsid w:val="000326A1"/>
    <w:pPr>
      <w:keepNext/>
      <w:keepLines/>
      <w:pageBreakBefore/>
      <w:spacing w:before="240" w:after="220"/>
    </w:pPr>
    <w:rPr>
      <w:rFonts w:ascii="Zurich BT" w:hAnsi="Zurich BT"/>
      <w:b/>
      <w:noProof/>
      <w:sz w:val="28"/>
      <w:lang w:eastAsia="en-US"/>
    </w:rPr>
  </w:style>
  <w:style w:type="paragraph" w:customStyle="1" w:styleId="reference">
    <w:name w:val="reference"/>
    <w:basedOn w:val="Normal"/>
    <w:next w:val="Normal"/>
    <w:rsid w:val="000326A1"/>
    <w:pPr>
      <w:tabs>
        <w:tab w:val="num" w:pos="1985"/>
      </w:tabs>
      <w:spacing w:before="60" w:after="60" w:line="240" w:lineRule="atLeast"/>
      <w:ind w:left="2552" w:hanging="567"/>
      <w:jc w:val="both"/>
    </w:pPr>
    <w:rPr>
      <w:rFonts w:ascii="Times New Roman" w:hAnsi="Times New Roman"/>
      <w:lang w:val="fr-FR"/>
    </w:rPr>
  </w:style>
  <w:style w:type="paragraph" w:customStyle="1" w:styleId="cl5">
    <w:name w:val="cl:5"/>
    <w:basedOn w:val="cl4"/>
    <w:unhideWhenUsed/>
    <w:rsid w:val="000326A1"/>
    <w:pPr>
      <w:tabs>
        <w:tab w:val="clear" w:pos="3119"/>
        <w:tab w:val="num" w:pos="567"/>
      </w:tabs>
      <w:ind w:left="2041" w:firstLine="0"/>
    </w:pPr>
  </w:style>
  <w:style w:type="paragraph" w:customStyle="1" w:styleId="an5">
    <w:name w:val="an:5"/>
    <w:basedOn w:val="cl5"/>
    <w:semiHidden/>
    <w:rsid w:val="000326A1"/>
  </w:style>
  <w:style w:type="paragraph" w:customStyle="1" w:styleId="graphics">
    <w:name w:val="graphics"/>
    <w:basedOn w:val="paragraph"/>
    <w:unhideWhenUsed/>
    <w:rsid w:val="000326A1"/>
    <w:pPr>
      <w:keepNext/>
      <w:keepLines/>
      <w:spacing w:before="240" w:after="120"/>
      <w:ind w:left="0"/>
      <w:jc w:val="center"/>
    </w:pPr>
  </w:style>
  <w:style w:type="paragraph" w:customStyle="1" w:styleId="figureheadannex">
    <w:name w:val="figure:head:annex"/>
    <w:basedOn w:val="paragraph"/>
    <w:unhideWhenUsed/>
    <w:rsid w:val="000326A1"/>
    <w:pPr>
      <w:numPr>
        <w:ilvl w:val="7"/>
        <w:numId w:val="56"/>
      </w:numPr>
      <w:jc w:val="center"/>
    </w:pPr>
    <w:rPr>
      <w:b/>
      <w:lang w:val="en-US"/>
    </w:rPr>
  </w:style>
  <w:style w:type="character" w:customStyle="1" w:styleId="notecCharChar">
    <w:name w:val="note:c Char Char"/>
    <w:link w:val="notec"/>
    <w:rsid w:val="009279A5"/>
    <w:rPr>
      <w:lang w:eastAsia="en-US"/>
    </w:rPr>
  </w:style>
  <w:style w:type="character" w:customStyle="1" w:styleId="notenonumCharChar">
    <w:name w:val="note:nonum Char Char"/>
    <w:link w:val="notenonum"/>
    <w:rsid w:val="009279A5"/>
    <w:rPr>
      <w:lang w:eastAsia="en-US"/>
    </w:rPr>
  </w:style>
  <w:style w:type="character" w:customStyle="1" w:styleId="requirebulacCharChar">
    <w:name w:val="require:bulac Char Char"/>
    <w:link w:val="requirebulac"/>
    <w:rsid w:val="009279A5"/>
    <w:rPr>
      <w:sz w:val="24"/>
      <w:szCs w:val="24"/>
    </w:rPr>
  </w:style>
  <w:style w:type="character" w:customStyle="1" w:styleId="requirebulac2Char">
    <w:name w:val="require:bulac2 Char"/>
    <w:link w:val="requirebulac2"/>
    <w:rsid w:val="000326A1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ment">
    <w:name w:val="requirement"/>
    <w:basedOn w:val="Normal"/>
    <w:unhideWhenUsed/>
    <w:rsid w:val="000326A1"/>
    <w:pPr>
      <w:ind w:left="1985"/>
    </w:pPr>
    <w:rPr>
      <w:rFonts w:cs="Arial"/>
    </w:rPr>
  </w:style>
  <w:style w:type="paragraph" w:customStyle="1" w:styleId="stddate">
    <w:name w:val="std_date"/>
    <w:basedOn w:val="Normal"/>
    <w:link w:val="stddateChar"/>
    <w:semiHidden/>
    <w:rsid w:val="000326A1"/>
    <w:rPr>
      <w:rFonts w:ascii="AvantGarde Bk BT" w:hAnsi="AvantGarde Bk BT"/>
    </w:rPr>
  </w:style>
  <w:style w:type="character" w:customStyle="1" w:styleId="stddateChar">
    <w:name w:val="std_date Char"/>
    <w:link w:val="stddate"/>
    <w:rsid w:val="000326A1"/>
    <w:rPr>
      <w:rFonts w:ascii="AvantGarde Bk BT" w:hAnsi="AvantGarde Bk BT"/>
      <w:sz w:val="24"/>
      <w:szCs w:val="24"/>
      <w:lang w:val="en-GB" w:eastAsia="en-GB" w:bidi="ar-SA"/>
    </w:rPr>
  </w:style>
  <w:style w:type="paragraph" w:customStyle="1" w:styleId="stdid">
    <w:name w:val="std_id"/>
    <w:basedOn w:val="Normal"/>
    <w:link w:val="stdidChar"/>
    <w:semiHidden/>
    <w:rsid w:val="000326A1"/>
    <w:rPr>
      <w:rFonts w:ascii="Arial" w:hAnsi="Arial"/>
    </w:rPr>
  </w:style>
  <w:style w:type="character" w:customStyle="1" w:styleId="stdidChar">
    <w:name w:val="std_id Char"/>
    <w:link w:val="stdid"/>
    <w:rsid w:val="000326A1"/>
    <w:rPr>
      <w:rFonts w:ascii="Arial" w:hAnsi="Arial"/>
      <w:sz w:val="24"/>
      <w:szCs w:val="24"/>
      <w:lang w:val="en-GB" w:eastAsia="en-GB" w:bidi="ar-SA"/>
    </w:rPr>
  </w:style>
  <w:style w:type="paragraph" w:customStyle="1" w:styleId="stdname">
    <w:name w:val="std_name"/>
    <w:basedOn w:val="Normal"/>
    <w:semiHidden/>
    <w:rsid w:val="000326A1"/>
    <w:pPr>
      <w:suppressAutoHyphens/>
      <w:spacing w:before="200"/>
      <w:ind w:left="1134"/>
    </w:pPr>
    <w:rPr>
      <w:rFonts w:ascii="Arial" w:hAnsi="Arial" w:cs="Arial"/>
      <w:b/>
      <w:sz w:val="40"/>
      <w:szCs w:val="22"/>
    </w:rPr>
  </w:style>
  <w:style w:type="paragraph" w:customStyle="1" w:styleId="tabCell">
    <w:name w:val="tabCell"/>
    <w:basedOn w:val="Normal"/>
    <w:next w:val="Normal"/>
    <w:rsid w:val="000326A1"/>
  </w:style>
  <w:style w:type="character" w:customStyle="1" w:styleId="requirelevel1Char">
    <w:name w:val="require:level1 Char"/>
    <w:link w:val="requirelevel1"/>
    <w:rsid w:val="000326A1"/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0326A1"/>
    <w:rPr>
      <w:rFonts w:ascii="Palatino Linotype" w:hAnsi="Palatino Linotype"/>
      <w:szCs w:val="22"/>
      <w:lang w:val="en-US"/>
    </w:rPr>
  </w:style>
  <w:style w:type="character" w:customStyle="1" w:styleId="DRD2Char">
    <w:name w:val="DRD2 Char"/>
    <w:link w:val="DRD2"/>
    <w:rsid w:val="000326A1"/>
    <w:rPr>
      <w:rFonts w:ascii="Palatino Linotype" w:hAnsi="Palatino Linotype"/>
      <w:b/>
      <w:sz w:val="22"/>
      <w:szCs w:val="22"/>
    </w:rPr>
  </w:style>
  <w:style w:type="character" w:customStyle="1" w:styleId="indentpara1Char">
    <w:name w:val="indentpara1 Char"/>
    <w:link w:val="indentpara1"/>
    <w:rsid w:val="000326A1"/>
    <w:rPr>
      <w:rFonts w:ascii="Palatino Linotype" w:hAnsi="Palatino Linotype"/>
      <w:lang w:val="en-GB" w:eastAsia="en-GB" w:bidi="ar-SA"/>
    </w:rPr>
  </w:style>
  <w:style w:type="character" w:customStyle="1" w:styleId="requirelevel2Char">
    <w:name w:val="require:level2 Char"/>
    <w:link w:val="requirelevel2"/>
    <w:rsid w:val="00F604D6"/>
    <w:rPr>
      <w:rFonts w:ascii="Palatino Linotype" w:hAnsi="Palatino Linotype"/>
      <w:szCs w:val="22"/>
    </w:rPr>
  </w:style>
  <w:style w:type="character" w:customStyle="1" w:styleId="indentpara2Char">
    <w:name w:val="indentpara2 Char"/>
    <w:link w:val="indentpara2"/>
    <w:rsid w:val="001A1950"/>
    <w:rPr>
      <w:rFonts w:ascii="Palatino Linotype" w:hAnsi="Palatino Linotype"/>
      <w:lang w:val="en-GB" w:eastAsia="en-GB" w:bidi="ar-SA"/>
    </w:rPr>
  </w:style>
  <w:style w:type="paragraph" w:customStyle="1" w:styleId="ECSSIEPUID">
    <w:name w:val="ECSS_IEPUID"/>
    <w:basedOn w:val="graphic"/>
    <w:link w:val="ECSSIEPUIDChar"/>
    <w:rsid w:val="007317D4"/>
    <w:pPr>
      <w:jc w:val="right"/>
    </w:pPr>
    <w:rPr>
      <w:sz w:val="16"/>
    </w:rPr>
  </w:style>
  <w:style w:type="character" w:customStyle="1" w:styleId="graphicChar">
    <w:name w:val="graphic Char"/>
    <w:link w:val="graphic"/>
    <w:rsid w:val="006E169A"/>
    <w:rPr>
      <w:szCs w:val="24"/>
      <w:lang w:val="en-US"/>
    </w:rPr>
  </w:style>
  <w:style w:type="character" w:customStyle="1" w:styleId="ECSSIEPUIDChar">
    <w:name w:val="ECSS_IEPUID Char"/>
    <w:link w:val="ECSSIEPUID"/>
    <w:rsid w:val="007317D4"/>
    <w:rPr>
      <w:sz w:val="16"/>
      <w:szCs w:val="24"/>
      <w:lang w:val="en-US"/>
    </w:rPr>
  </w:style>
  <w:style w:type="character" w:customStyle="1" w:styleId="TablecellLEFTChar">
    <w:name w:val="Table:cellLEFT Char"/>
    <w:link w:val="TablecellLEFT"/>
    <w:rsid w:val="00D15EE8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rsid w:val="006A7FE0"/>
    <w:rPr>
      <w:rFonts w:ascii="Arial" w:hAnsi="Arial" w:cs="Arial"/>
      <w:b/>
      <w:bCs/>
      <w:kern w:val="32"/>
      <w:sz w:val="44"/>
      <w:szCs w:val="32"/>
    </w:rPr>
  </w:style>
  <w:style w:type="paragraph" w:styleId="ListParagraph">
    <w:name w:val="List Paragraph"/>
    <w:basedOn w:val="Normal"/>
    <w:uiPriority w:val="34"/>
    <w:unhideWhenUsed/>
    <w:qFormat/>
    <w:rsid w:val="006A7F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22A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2DFA"/>
    <w:rPr>
      <w:rFonts w:ascii="Palatino Linotype" w:hAnsi="Palatino Linotype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D15"/>
    <w:rPr>
      <w:rFonts w:ascii="Palatino Linotype" w:hAnsi="Palatino Linotyp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F0B"/>
    <w:rPr>
      <w:rFonts w:ascii="Palatino Linotype" w:hAnsi="Palatino Linotype"/>
      <w:sz w:val="18"/>
      <w:szCs w:val="18"/>
    </w:rPr>
  </w:style>
  <w:style w:type="paragraph" w:customStyle="1" w:styleId="paraga">
    <w:name w:val="paraga"/>
    <w:basedOn w:val="Normal"/>
    <w:semiHidden/>
    <w:rsid w:val="004E637E"/>
    <w:pPr>
      <w:ind w:firstLine="360"/>
    </w:pPr>
    <w:rPr>
      <w:rFonts w:cs="Palatino Linotype"/>
      <w:szCs w:val="22"/>
    </w:rPr>
  </w:style>
  <w:style w:type="character" w:customStyle="1" w:styleId="Heading2Char">
    <w:name w:val="Heading 2 Char"/>
    <w:link w:val="Heading2"/>
    <w:rsid w:val="00B26724"/>
    <w:rPr>
      <w:rFonts w:ascii="Arial" w:hAnsi="Arial" w:cs="Arial"/>
      <w:b/>
      <w:bCs/>
      <w:iCs/>
      <w:sz w:val="3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6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FE5D5167EB340805052D078AC5A1B" ma:contentTypeVersion="13" ma:contentTypeDescription="Create a new document." ma:contentTypeScope="" ma:versionID="7088cdc4286e7035708b7f21e8f311aa">
  <xsd:schema xmlns:xsd="http://www.w3.org/2001/XMLSchema" xmlns:xs="http://www.w3.org/2001/XMLSchema" xmlns:p="http://schemas.microsoft.com/office/2006/metadata/properties" xmlns:ns3="4b2bd77c-cbc8-4a35-82aa-555e447127db" xmlns:ns4="0d6c9fc6-b1d7-4b0e-ac2a-bb8da4a1bd2d" targetNamespace="http://schemas.microsoft.com/office/2006/metadata/properties" ma:root="true" ma:fieldsID="c5c24b3b30e5deb023dcef17a77eaa7b" ns3:_="" ns4:_="">
    <xsd:import namespace="4b2bd77c-cbc8-4a35-82aa-555e447127db"/>
    <xsd:import namespace="0d6c9fc6-b1d7-4b0e-ac2a-bb8da4a1b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d77c-cbc8-4a35-82aa-555e44712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9fc6-b1d7-4b0e-ac2a-bb8da4a1b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2bd77c-cbc8-4a35-82aa-555e447127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9F026-FA4F-493D-BBB6-A18CA3643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6C8EF-756A-437F-9D49-C0E21675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bd77c-cbc8-4a35-82aa-555e447127db"/>
    <ds:schemaRef ds:uri="0d6c9fc6-b1d7-4b0e-ac2a-bb8da4a1b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B71BF-4168-40E3-8ACB-72BE3F141C10}">
  <ds:schemaRefs>
    <ds:schemaRef ds:uri="http://schemas.microsoft.com/office/2006/metadata/properties"/>
    <ds:schemaRef ds:uri="http://schemas.microsoft.com/office/infopath/2007/PartnerControls"/>
    <ds:schemaRef ds:uri="4b2bd77c-cbc8-4a35-82aa-555e447127db"/>
  </ds:schemaRefs>
</ds:datastoreItem>
</file>

<file path=customXml/itemProps4.xml><?xml version="1.0" encoding="utf-8"?>
<ds:datastoreItem xmlns:ds="http://schemas.openxmlformats.org/officeDocument/2006/customXml" ds:itemID="{B1A7A22D-61F1-443C-9D61-4538F62068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ECSS-E-ST-20-08C Rev.2</vt:lpstr>
    </vt:vector>
  </TitlesOfParts>
  <Company>European Space Agency</Company>
  <LinksUpToDate>false</LinksUpToDate>
  <CharactersWithSpaces>7948</CharactersWithSpaces>
  <SharedDoc>false</SharedDoc>
  <HLinks>
    <vt:vector size="1602" baseType="variant">
      <vt:variant>
        <vt:i4>1835062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_Toc205310085</vt:lpwstr>
      </vt:variant>
      <vt:variant>
        <vt:i4>1835062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_Toc205310084</vt:lpwstr>
      </vt:variant>
      <vt:variant>
        <vt:i4>1835062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_Toc205310083</vt:lpwstr>
      </vt:variant>
      <vt:variant>
        <vt:i4>1835062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_Toc205310082</vt:lpwstr>
      </vt:variant>
      <vt:variant>
        <vt:i4>1835062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_Toc205310081</vt:lpwstr>
      </vt:variant>
      <vt:variant>
        <vt:i4>1835062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_Toc205310080</vt:lpwstr>
      </vt:variant>
      <vt:variant>
        <vt:i4>1245238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_Toc205310079</vt:lpwstr>
      </vt:variant>
      <vt:variant>
        <vt:i4>1245238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_Toc205310078</vt:lpwstr>
      </vt:variant>
      <vt:variant>
        <vt:i4>1245238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_Toc205310077</vt:lpwstr>
      </vt:variant>
      <vt:variant>
        <vt:i4>1245238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_Toc205310076</vt:lpwstr>
      </vt:variant>
      <vt:variant>
        <vt:i4>1245238</vt:i4>
      </vt:variant>
      <vt:variant>
        <vt:i4>1582</vt:i4>
      </vt:variant>
      <vt:variant>
        <vt:i4>0</vt:i4>
      </vt:variant>
      <vt:variant>
        <vt:i4>5</vt:i4>
      </vt:variant>
      <vt:variant>
        <vt:lpwstr/>
      </vt:variant>
      <vt:variant>
        <vt:lpwstr>_Toc205310075</vt:lpwstr>
      </vt:variant>
      <vt:variant>
        <vt:i4>1245238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_Toc205310074</vt:lpwstr>
      </vt:variant>
      <vt:variant>
        <vt:i4>1245238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_Toc205310073</vt:lpwstr>
      </vt:variant>
      <vt:variant>
        <vt:i4>1245238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_Toc205310072</vt:lpwstr>
      </vt:variant>
      <vt:variant>
        <vt:i4>1245238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_Toc205310071</vt:lpwstr>
      </vt:variant>
      <vt:variant>
        <vt:i4>1245238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_Toc205310070</vt:lpwstr>
      </vt:variant>
      <vt:variant>
        <vt:i4>1179702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_Toc205310069</vt:lpwstr>
      </vt:variant>
      <vt:variant>
        <vt:i4>1179702</vt:i4>
      </vt:variant>
      <vt:variant>
        <vt:i4>1540</vt:i4>
      </vt:variant>
      <vt:variant>
        <vt:i4>0</vt:i4>
      </vt:variant>
      <vt:variant>
        <vt:i4>5</vt:i4>
      </vt:variant>
      <vt:variant>
        <vt:lpwstr/>
      </vt:variant>
      <vt:variant>
        <vt:lpwstr>_Toc205310068</vt:lpwstr>
      </vt:variant>
      <vt:variant>
        <vt:i4>1179702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_Toc205310067</vt:lpwstr>
      </vt:variant>
      <vt:variant>
        <vt:i4>1179702</vt:i4>
      </vt:variant>
      <vt:variant>
        <vt:i4>1528</vt:i4>
      </vt:variant>
      <vt:variant>
        <vt:i4>0</vt:i4>
      </vt:variant>
      <vt:variant>
        <vt:i4>5</vt:i4>
      </vt:variant>
      <vt:variant>
        <vt:lpwstr/>
      </vt:variant>
      <vt:variant>
        <vt:lpwstr>_Toc205310066</vt:lpwstr>
      </vt:variant>
      <vt:variant>
        <vt:i4>1179702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_Toc205310065</vt:lpwstr>
      </vt:variant>
      <vt:variant>
        <vt:i4>1179702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_Toc205310064</vt:lpwstr>
      </vt:variant>
      <vt:variant>
        <vt:i4>1179702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_Toc205310063</vt:lpwstr>
      </vt:variant>
      <vt:variant>
        <vt:i4>1179702</vt:i4>
      </vt:variant>
      <vt:variant>
        <vt:i4>1498</vt:i4>
      </vt:variant>
      <vt:variant>
        <vt:i4>0</vt:i4>
      </vt:variant>
      <vt:variant>
        <vt:i4>5</vt:i4>
      </vt:variant>
      <vt:variant>
        <vt:lpwstr/>
      </vt:variant>
      <vt:variant>
        <vt:lpwstr>_Toc205310062</vt:lpwstr>
      </vt:variant>
      <vt:variant>
        <vt:i4>1179702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_Toc205310061</vt:lpwstr>
      </vt:variant>
      <vt:variant>
        <vt:i4>1179702</vt:i4>
      </vt:variant>
      <vt:variant>
        <vt:i4>1486</vt:i4>
      </vt:variant>
      <vt:variant>
        <vt:i4>0</vt:i4>
      </vt:variant>
      <vt:variant>
        <vt:i4>5</vt:i4>
      </vt:variant>
      <vt:variant>
        <vt:lpwstr/>
      </vt:variant>
      <vt:variant>
        <vt:lpwstr>_Toc205310060</vt:lpwstr>
      </vt:variant>
      <vt:variant>
        <vt:i4>1114166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_Toc205310059</vt:lpwstr>
      </vt:variant>
      <vt:variant>
        <vt:i4>1114166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_Toc205310058</vt:lpwstr>
      </vt:variant>
      <vt:variant>
        <vt:i4>1114166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_Toc205310057</vt:lpwstr>
      </vt:variant>
      <vt:variant>
        <vt:i4>1114166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_Toc205310056</vt:lpwstr>
      </vt:variant>
      <vt:variant>
        <vt:i4>1114166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_Toc205310055</vt:lpwstr>
      </vt:variant>
      <vt:variant>
        <vt:i4>1114166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_Toc205310054</vt:lpwstr>
      </vt:variant>
      <vt:variant>
        <vt:i4>1114166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_Toc205310053</vt:lpwstr>
      </vt:variant>
      <vt:variant>
        <vt:i4>1114166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_Toc205310052</vt:lpwstr>
      </vt:variant>
      <vt:variant>
        <vt:i4>1114166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_Toc205310051</vt:lpwstr>
      </vt:variant>
      <vt:variant>
        <vt:i4>1114166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_Toc205310050</vt:lpwstr>
      </vt:variant>
      <vt:variant>
        <vt:i4>1048630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_Toc205310049</vt:lpwstr>
      </vt:variant>
      <vt:variant>
        <vt:i4>1048630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_Toc205310048</vt:lpwstr>
      </vt:variant>
      <vt:variant>
        <vt:i4>1048630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_Toc205310047</vt:lpwstr>
      </vt:variant>
      <vt:variant>
        <vt:i4>1048630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_Toc205310046</vt:lpwstr>
      </vt:variant>
      <vt:variant>
        <vt:i4>1048630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_Toc205310045</vt:lpwstr>
      </vt:variant>
      <vt:variant>
        <vt:i4>1048630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_Toc205310044</vt:lpwstr>
      </vt:variant>
      <vt:variant>
        <vt:i4>1048630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_Toc205310043</vt:lpwstr>
      </vt:variant>
      <vt:variant>
        <vt:i4>1048630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_Toc205310042</vt:lpwstr>
      </vt:variant>
      <vt:variant>
        <vt:i4>1048630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_Toc205310041</vt:lpwstr>
      </vt:variant>
      <vt:variant>
        <vt:i4>1048630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_Toc205310040</vt:lpwstr>
      </vt:variant>
      <vt:variant>
        <vt:i4>1507382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_Toc205310039</vt:lpwstr>
      </vt:variant>
      <vt:variant>
        <vt:i4>1507382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_Toc205310038</vt:lpwstr>
      </vt:variant>
      <vt:variant>
        <vt:i4>1507382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_Toc205310037</vt:lpwstr>
      </vt:variant>
      <vt:variant>
        <vt:i4>1507382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_Toc205310036</vt:lpwstr>
      </vt:variant>
      <vt:variant>
        <vt:i4>1507382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_Toc205310035</vt:lpwstr>
      </vt:variant>
      <vt:variant>
        <vt:i4>1507382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_Toc205310034</vt:lpwstr>
      </vt:variant>
      <vt:variant>
        <vt:i4>1507382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_Toc205310033</vt:lpwstr>
      </vt:variant>
      <vt:variant>
        <vt:i4>1507382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_Toc205310032</vt:lpwstr>
      </vt:variant>
      <vt:variant>
        <vt:i4>1507382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_Toc205310031</vt:lpwstr>
      </vt:variant>
      <vt:variant>
        <vt:i4>1507382</vt:i4>
      </vt:variant>
      <vt:variant>
        <vt:i4>1303</vt:i4>
      </vt:variant>
      <vt:variant>
        <vt:i4>0</vt:i4>
      </vt:variant>
      <vt:variant>
        <vt:i4>5</vt:i4>
      </vt:variant>
      <vt:variant>
        <vt:lpwstr/>
      </vt:variant>
      <vt:variant>
        <vt:lpwstr>_Toc205310030</vt:lpwstr>
      </vt:variant>
      <vt:variant>
        <vt:i4>1441846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_Toc205310029</vt:lpwstr>
      </vt:variant>
      <vt:variant>
        <vt:i4>1441846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_Toc205310028</vt:lpwstr>
      </vt:variant>
      <vt:variant>
        <vt:i4>1441846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_Toc205310027</vt:lpwstr>
      </vt:variant>
      <vt:variant>
        <vt:i4>1441846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_Toc205310026</vt:lpwstr>
      </vt:variant>
      <vt:variant>
        <vt:i4>1441846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_Toc205310025</vt:lpwstr>
      </vt:variant>
      <vt:variant>
        <vt:i4>1441846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_Toc205310024</vt:lpwstr>
      </vt:variant>
      <vt:variant>
        <vt:i4>1441846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_Toc205310023</vt:lpwstr>
      </vt:variant>
      <vt:variant>
        <vt:i4>1441846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_Toc205310022</vt:lpwstr>
      </vt:variant>
      <vt:variant>
        <vt:i4>1441846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_Toc205310021</vt:lpwstr>
      </vt:variant>
      <vt:variant>
        <vt:i4>1441846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_Toc205310020</vt:lpwstr>
      </vt:variant>
      <vt:variant>
        <vt:i4>1376310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_Toc205310019</vt:lpwstr>
      </vt:variant>
      <vt:variant>
        <vt:i4>1376310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_Toc205310018</vt:lpwstr>
      </vt:variant>
      <vt:variant>
        <vt:i4>1376310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_Toc205310017</vt:lpwstr>
      </vt:variant>
      <vt:variant>
        <vt:i4>1376310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_Toc205310016</vt:lpwstr>
      </vt:variant>
      <vt:variant>
        <vt:i4>1376310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_Toc205310015</vt:lpwstr>
      </vt:variant>
      <vt:variant>
        <vt:i4>1376310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_Toc205310014</vt:lpwstr>
      </vt:variant>
      <vt:variant>
        <vt:i4>1376310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_Toc205310013</vt:lpwstr>
      </vt:variant>
      <vt:variant>
        <vt:i4>1376310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_Toc205310012</vt:lpwstr>
      </vt:variant>
      <vt:variant>
        <vt:i4>1376310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_Toc205310011</vt:lpwstr>
      </vt:variant>
      <vt:variant>
        <vt:i4>1376310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_Toc205310010</vt:lpwstr>
      </vt:variant>
      <vt:variant>
        <vt:i4>1310774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_Toc205310009</vt:lpwstr>
      </vt:variant>
      <vt:variant>
        <vt:i4>1310774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_Toc205310008</vt:lpwstr>
      </vt:variant>
      <vt:variant>
        <vt:i4>1310774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_Toc205310007</vt:lpwstr>
      </vt:variant>
      <vt:variant>
        <vt:i4>1310774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_Toc205310006</vt:lpwstr>
      </vt:variant>
      <vt:variant>
        <vt:i4>1310774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_Toc205310005</vt:lpwstr>
      </vt:variant>
      <vt:variant>
        <vt:i4>1310774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_Toc205310004</vt:lpwstr>
      </vt:variant>
      <vt:variant>
        <vt:i4>1310774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_Toc205310003</vt:lpwstr>
      </vt:variant>
      <vt:variant>
        <vt:i4>1310774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_Toc205310002</vt:lpwstr>
      </vt:variant>
      <vt:variant>
        <vt:i4>1310774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_Toc205310001</vt:lpwstr>
      </vt:variant>
      <vt:variant>
        <vt:i4>1310774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_Toc205310000</vt:lpwstr>
      </vt:variant>
      <vt:variant>
        <vt:i4>1310782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_Toc205309999</vt:lpwstr>
      </vt:variant>
      <vt:variant>
        <vt:i4>1310782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_Toc205309998</vt:lpwstr>
      </vt:variant>
      <vt:variant>
        <vt:i4>1310782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_Toc205309997</vt:lpwstr>
      </vt:variant>
      <vt:variant>
        <vt:i4>1310782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_Toc205309996</vt:lpwstr>
      </vt:variant>
      <vt:variant>
        <vt:i4>1310782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_Toc205309995</vt:lpwstr>
      </vt:variant>
      <vt:variant>
        <vt:i4>1310782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_Toc205309994</vt:lpwstr>
      </vt:variant>
      <vt:variant>
        <vt:i4>1310782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_Toc205309993</vt:lpwstr>
      </vt:variant>
      <vt:variant>
        <vt:i4>1310782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_Toc205309992</vt:lpwstr>
      </vt:variant>
      <vt:variant>
        <vt:i4>1310782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_Toc205309991</vt:lpwstr>
      </vt:variant>
      <vt:variant>
        <vt:i4>1310782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_Toc205309990</vt:lpwstr>
      </vt:variant>
      <vt:variant>
        <vt:i4>1376318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_Toc205309989</vt:lpwstr>
      </vt:variant>
      <vt:variant>
        <vt:i4>1376318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_Toc205309988</vt:lpwstr>
      </vt:variant>
      <vt:variant>
        <vt:i4>1376318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_Toc205309987</vt:lpwstr>
      </vt:variant>
      <vt:variant>
        <vt:i4>1376318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_Toc205309986</vt:lpwstr>
      </vt:variant>
      <vt:variant>
        <vt:i4>1376318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_Toc205309985</vt:lpwstr>
      </vt:variant>
      <vt:variant>
        <vt:i4>1376318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_Toc205309984</vt:lpwstr>
      </vt:variant>
      <vt:variant>
        <vt:i4>1376318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_Toc205309983</vt:lpwstr>
      </vt:variant>
      <vt:variant>
        <vt:i4>1376318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_Toc205309982</vt:lpwstr>
      </vt:variant>
      <vt:variant>
        <vt:i4>1376318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_Toc205309981</vt:lpwstr>
      </vt:variant>
      <vt:variant>
        <vt:i4>1376318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_Toc205309980</vt:lpwstr>
      </vt:variant>
      <vt:variant>
        <vt:i4>1703998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_Toc205309979</vt:lpwstr>
      </vt:variant>
      <vt:variant>
        <vt:i4>1703998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_Toc205309978</vt:lpwstr>
      </vt:variant>
      <vt:variant>
        <vt:i4>1703998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_Toc205309977</vt:lpwstr>
      </vt:variant>
      <vt:variant>
        <vt:i4>1703998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_Toc205309976</vt:lpwstr>
      </vt:variant>
      <vt:variant>
        <vt:i4>1703998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_Toc205309975</vt:lpwstr>
      </vt:variant>
      <vt:variant>
        <vt:i4>1703998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_Toc205309974</vt:lpwstr>
      </vt:variant>
      <vt:variant>
        <vt:i4>1703998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_Toc205309973</vt:lpwstr>
      </vt:variant>
      <vt:variant>
        <vt:i4>1703998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_Toc205309972</vt:lpwstr>
      </vt:variant>
      <vt:variant>
        <vt:i4>1703998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_Toc205309971</vt:lpwstr>
      </vt:variant>
      <vt:variant>
        <vt:i4>1703998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_Toc205309970</vt:lpwstr>
      </vt:variant>
      <vt:variant>
        <vt:i4>1769534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_Toc205309969</vt:lpwstr>
      </vt:variant>
      <vt:variant>
        <vt:i4>1769534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_Toc205309968</vt:lpwstr>
      </vt:variant>
      <vt:variant>
        <vt:i4>1769534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_Toc205309967</vt:lpwstr>
      </vt:variant>
      <vt:variant>
        <vt:i4>1769534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_Toc205309966</vt:lpwstr>
      </vt:variant>
      <vt:variant>
        <vt:i4>1769534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_Toc205309965</vt:lpwstr>
      </vt:variant>
      <vt:variant>
        <vt:i4>1769534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_Toc205309964</vt:lpwstr>
      </vt:variant>
      <vt:variant>
        <vt:i4>1769534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_Toc205309963</vt:lpwstr>
      </vt:variant>
      <vt:variant>
        <vt:i4>1769534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_Toc205309962</vt:lpwstr>
      </vt:variant>
      <vt:variant>
        <vt:i4>1769534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_Toc205309961</vt:lpwstr>
      </vt:variant>
      <vt:variant>
        <vt:i4>1769534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_Toc205309960</vt:lpwstr>
      </vt:variant>
      <vt:variant>
        <vt:i4>1572926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_Toc205309959</vt:lpwstr>
      </vt:variant>
      <vt:variant>
        <vt:i4>1572926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_Toc205309958</vt:lpwstr>
      </vt:variant>
      <vt:variant>
        <vt:i4>1572926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_Toc205309957</vt:lpwstr>
      </vt:variant>
      <vt:variant>
        <vt:i4>1572926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_Toc205309956</vt:lpwstr>
      </vt:variant>
      <vt:variant>
        <vt:i4>1572926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_Toc205309955</vt:lpwstr>
      </vt:variant>
      <vt:variant>
        <vt:i4>1572926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_Toc205309954</vt:lpwstr>
      </vt:variant>
      <vt:variant>
        <vt:i4>1572926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_Toc205309953</vt:lpwstr>
      </vt:variant>
      <vt:variant>
        <vt:i4>1572926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_Toc205309952</vt:lpwstr>
      </vt:variant>
      <vt:variant>
        <vt:i4>1572926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_Toc205309951</vt:lpwstr>
      </vt:variant>
      <vt:variant>
        <vt:i4>1572926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_Toc205309950</vt:lpwstr>
      </vt:variant>
      <vt:variant>
        <vt:i4>1638462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_Toc205309949</vt:lpwstr>
      </vt:variant>
      <vt:variant>
        <vt:i4>1638462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_Toc205309948</vt:lpwstr>
      </vt:variant>
      <vt:variant>
        <vt:i4>1638462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_Toc205309947</vt:lpwstr>
      </vt:variant>
      <vt:variant>
        <vt:i4>1638462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_Toc205309946</vt:lpwstr>
      </vt:variant>
      <vt:variant>
        <vt:i4>1638462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_Toc205309945</vt:lpwstr>
      </vt:variant>
      <vt:variant>
        <vt:i4>1638462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_Toc205309944</vt:lpwstr>
      </vt:variant>
      <vt:variant>
        <vt:i4>1638462</vt:i4>
      </vt:variant>
      <vt:variant>
        <vt:i4>781</vt:i4>
      </vt:variant>
      <vt:variant>
        <vt:i4>0</vt:i4>
      </vt:variant>
      <vt:variant>
        <vt:i4>5</vt:i4>
      </vt:variant>
      <vt:variant>
        <vt:lpwstr/>
      </vt:variant>
      <vt:variant>
        <vt:lpwstr>_Toc205309943</vt:lpwstr>
      </vt:variant>
      <vt:variant>
        <vt:i4>1638462</vt:i4>
      </vt:variant>
      <vt:variant>
        <vt:i4>775</vt:i4>
      </vt:variant>
      <vt:variant>
        <vt:i4>0</vt:i4>
      </vt:variant>
      <vt:variant>
        <vt:i4>5</vt:i4>
      </vt:variant>
      <vt:variant>
        <vt:lpwstr/>
      </vt:variant>
      <vt:variant>
        <vt:lpwstr>_Toc205309942</vt:lpwstr>
      </vt:variant>
      <vt:variant>
        <vt:i4>1638462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_Toc205309941</vt:lpwstr>
      </vt:variant>
      <vt:variant>
        <vt:i4>1638462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_Toc205309940</vt:lpwstr>
      </vt:variant>
      <vt:variant>
        <vt:i4>1966142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_Toc205309939</vt:lpwstr>
      </vt:variant>
      <vt:variant>
        <vt:i4>1966142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_Toc205309938</vt:lpwstr>
      </vt:variant>
      <vt:variant>
        <vt:i4>1966142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_Toc205309937</vt:lpwstr>
      </vt:variant>
      <vt:variant>
        <vt:i4>1966142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_Toc205309936</vt:lpwstr>
      </vt:variant>
      <vt:variant>
        <vt:i4>1966142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_Toc205309935</vt:lpwstr>
      </vt:variant>
      <vt:variant>
        <vt:i4>1966142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_Toc205309934</vt:lpwstr>
      </vt:variant>
      <vt:variant>
        <vt:i4>1966142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_Toc205309933</vt:lpwstr>
      </vt:variant>
      <vt:variant>
        <vt:i4>1966142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_Toc205309932</vt:lpwstr>
      </vt:variant>
      <vt:variant>
        <vt:i4>1966142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_Toc205309931</vt:lpwstr>
      </vt:variant>
      <vt:variant>
        <vt:i4>1966142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_Toc205309930</vt:lpwstr>
      </vt:variant>
      <vt:variant>
        <vt:i4>2031678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_Toc205309929</vt:lpwstr>
      </vt:variant>
      <vt:variant>
        <vt:i4>2031678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_Toc205309928</vt:lpwstr>
      </vt:variant>
      <vt:variant>
        <vt:i4>2031678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_Toc205309927</vt:lpwstr>
      </vt:variant>
      <vt:variant>
        <vt:i4>2031678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_Toc205309926</vt:lpwstr>
      </vt:variant>
      <vt:variant>
        <vt:i4>2031678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_Toc205309925</vt:lpwstr>
      </vt:variant>
      <vt:variant>
        <vt:i4>2031678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_Toc205309924</vt:lpwstr>
      </vt:variant>
      <vt:variant>
        <vt:i4>2031678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_Toc205309923</vt:lpwstr>
      </vt:variant>
      <vt:variant>
        <vt:i4>2031678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_Toc205309922</vt:lpwstr>
      </vt:variant>
      <vt:variant>
        <vt:i4>2031678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_Toc205309921</vt:lpwstr>
      </vt:variant>
      <vt:variant>
        <vt:i4>2031678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_Toc205309920</vt:lpwstr>
      </vt:variant>
      <vt:variant>
        <vt:i4>1835070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_Toc205309919</vt:lpwstr>
      </vt:variant>
      <vt:variant>
        <vt:i4>1835070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_Toc205309918</vt:lpwstr>
      </vt:variant>
      <vt:variant>
        <vt:i4>1835070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_Toc205309917</vt:lpwstr>
      </vt:variant>
      <vt:variant>
        <vt:i4>1835070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_Toc205309916</vt:lpwstr>
      </vt:variant>
      <vt:variant>
        <vt:i4>1835070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_Toc205309915</vt:lpwstr>
      </vt:variant>
      <vt:variant>
        <vt:i4>1835070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_Toc205309914</vt:lpwstr>
      </vt:variant>
      <vt:variant>
        <vt:i4>1835070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_Toc205309913</vt:lpwstr>
      </vt:variant>
      <vt:variant>
        <vt:i4>1835070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_Toc205309912</vt:lpwstr>
      </vt:variant>
      <vt:variant>
        <vt:i4>1835070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_Toc205309911</vt:lpwstr>
      </vt:variant>
      <vt:variant>
        <vt:i4>1835070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_Toc205309910</vt:lpwstr>
      </vt:variant>
      <vt:variant>
        <vt:i4>1900606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_Toc205309909</vt:lpwstr>
      </vt:variant>
      <vt:variant>
        <vt:i4>1900606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_Toc205309908</vt:lpwstr>
      </vt:variant>
      <vt:variant>
        <vt:i4>1900606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_Toc205309907</vt:lpwstr>
      </vt:variant>
      <vt:variant>
        <vt:i4>1900606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_Toc205309906</vt:lpwstr>
      </vt:variant>
      <vt:variant>
        <vt:i4>1900606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_Toc205309905</vt:lpwstr>
      </vt:variant>
      <vt:variant>
        <vt:i4>1900606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_Toc205309904</vt:lpwstr>
      </vt:variant>
      <vt:variant>
        <vt:i4>1900606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_Toc205309903</vt:lpwstr>
      </vt:variant>
      <vt:variant>
        <vt:i4>1900606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_Toc205309902</vt:lpwstr>
      </vt:variant>
      <vt:variant>
        <vt:i4>1900606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_Toc205309901</vt:lpwstr>
      </vt:variant>
      <vt:variant>
        <vt:i4>1900606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_Toc205309900</vt:lpwstr>
      </vt:variant>
      <vt:variant>
        <vt:i4>1310783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_Toc205309899</vt:lpwstr>
      </vt:variant>
      <vt:variant>
        <vt:i4>1310783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_Toc205309898</vt:lpwstr>
      </vt:variant>
      <vt:variant>
        <vt:i4>1310783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_Toc205309897</vt:lpwstr>
      </vt:variant>
      <vt:variant>
        <vt:i4>1310783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_Toc205309896</vt:lpwstr>
      </vt:variant>
      <vt:variant>
        <vt:i4>1310783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_Toc205309895</vt:lpwstr>
      </vt:variant>
      <vt:variant>
        <vt:i4>1310783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_Toc205309894</vt:lpwstr>
      </vt:variant>
      <vt:variant>
        <vt:i4>1310783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_Toc205309893</vt:lpwstr>
      </vt:variant>
      <vt:variant>
        <vt:i4>1310783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_Toc205309892</vt:lpwstr>
      </vt:variant>
      <vt:variant>
        <vt:i4>1310783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_Toc205309891</vt:lpwstr>
      </vt:variant>
      <vt:variant>
        <vt:i4>1310783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_Toc205309890</vt:lpwstr>
      </vt:variant>
      <vt:variant>
        <vt:i4>1376319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_Toc205309889</vt:lpwstr>
      </vt:variant>
      <vt:variant>
        <vt:i4>1376319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_Toc205309888</vt:lpwstr>
      </vt:variant>
      <vt:variant>
        <vt:i4>1376319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_Toc205309887</vt:lpwstr>
      </vt:variant>
      <vt:variant>
        <vt:i4>1376319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_Toc205309886</vt:lpwstr>
      </vt:variant>
      <vt:variant>
        <vt:i4>1376319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_Toc205309885</vt:lpwstr>
      </vt:variant>
      <vt:variant>
        <vt:i4>1376319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_Toc205309884</vt:lpwstr>
      </vt:variant>
      <vt:variant>
        <vt:i4>1376319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_Toc205309883</vt:lpwstr>
      </vt:variant>
      <vt:variant>
        <vt:i4>1376319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_Toc205309882</vt:lpwstr>
      </vt:variant>
      <vt:variant>
        <vt:i4>1376319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_Toc205309881</vt:lpwstr>
      </vt:variant>
      <vt:variant>
        <vt:i4>1376319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_Toc205309880</vt:lpwstr>
      </vt:variant>
      <vt:variant>
        <vt:i4>1703999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_Toc205309879</vt:lpwstr>
      </vt:variant>
      <vt:variant>
        <vt:i4>1703999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_Toc205309878</vt:lpwstr>
      </vt:variant>
      <vt:variant>
        <vt:i4>1703999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_Toc205309877</vt:lpwstr>
      </vt:variant>
      <vt:variant>
        <vt:i4>1703999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_Toc205309876</vt:lpwstr>
      </vt:variant>
      <vt:variant>
        <vt:i4>1703999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_Toc205309875</vt:lpwstr>
      </vt:variant>
      <vt:variant>
        <vt:i4>1703999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_Toc205309874</vt:lpwstr>
      </vt:variant>
      <vt:variant>
        <vt:i4>1703999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_Toc205309873</vt:lpwstr>
      </vt:variant>
      <vt:variant>
        <vt:i4>1703999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_Toc205309872</vt:lpwstr>
      </vt:variant>
      <vt:variant>
        <vt:i4>1703999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_Toc205309871</vt:lpwstr>
      </vt:variant>
      <vt:variant>
        <vt:i4>1703999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_Toc205309870</vt:lpwstr>
      </vt:variant>
      <vt:variant>
        <vt:i4>1769535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_Toc205309869</vt:lpwstr>
      </vt:variant>
      <vt:variant>
        <vt:i4>1769535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_Toc205309868</vt:lpwstr>
      </vt:variant>
      <vt:variant>
        <vt:i4>1769535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_Toc205309867</vt:lpwstr>
      </vt:variant>
      <vt:variant>
        <vt:i4>1769535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_Toc205309866</vt:lpwstr>
      </vt:variant>
      <vt:variant>
        <vt:i4>1769535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_Toc205309865</vt:lpwstr>
      </vt:variant>
      <vt:variant>
        <vt:i4>1769535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_Toc205309864</vt:lpwstr>
      </vt:variant>
      <vt:variant>
        <vt:i4>1769535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_Toc205309863</vt:lpwstr>
      </vt:variant>
      <vt:variant>
        <vt:i4>1769535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_Toc205309862</vt:lpwstr>
      </vt:variant>
      <vt:variant>
        <vt:i4>1769535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_Toc205309861</vt:lpwstr>
      </vt:variant>
      <vt:variant>
        <vt:i4>1769535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_Toc205309860</vt:lpwstr>
      </vt:variant>
      <vt:variant>
        <vt:i4>1572927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_Toc205309859</vt:lpwstr>
      </vt:variant>
      <vt:variant>
        <vt:i4>1572927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_Toc205309858</vt:lpwstr>
      </vt:variant>
      <vt:variant>
        <vt:i4>1572927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_Toc205309857</vt:lpwstr>
      </vt:variant>
      <vt:variant>
        <vt:i4>1572927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_Toc205309856</vt:lpwstr>
      </vt:variant>
      <vt:variant>
        <vt:i4>1572927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_Toc205309855</vt:lpwstr>
      </vt:variant>
      <vt:variant>
        <vt:i4>1572927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_Toc205309854</vt:lpwstr>
      </vt:variant>
      <vt:variant>
        <vt:i4>1572927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_Toc205309853</vt:lpwstr>
      </vt:variant>
      <vt:variant>
        <vt:i4>1572927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_Toc205309852</vt:lpwstr>
      </vt:variant>
      <vt:variant>
        <vt:i4>1572927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_Toc205309851</vt:lpwstr>
      </vt:variant>
      <vt:variant>
        <vt:i4>1572927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_Toc205309850</vt:lpwstr>
      </vt:variant>
      <vt:variant>
        <vt:i4>1638463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_Toc205309849</vt:lpwstr>
      </vt:variant>
      <vt:variant>
        <vt:i4>1638463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_Toc205309848</vt:lpwstr>
      </vt:variant>
      <vt:variant>
        <vt:i4>1638463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_Toc205309847</vt:lpwstr>
      </vt:variant>
      <vt:variant>
        <vt:i4>1638463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_Toc205309846</vt:lpwstr>
      </vt:variant>
      <vt:variant>
        <vt:i4>1638463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_Toc205309845</vt:lpwstr>
      </vt:variant>
      <vt:variant>
        <vt:i4>1638463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_Toc205309844</vt:lpwstr>
      </vt:variant>
      <vt:variant>
        <vt:i4>1638463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_Toc205309843</vt:lpwstr>
      </vt:variant>
      <vt:variant>
        <vt:i4>1638463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_Toc205309842</vt:lpwstr>
      </vt:variant>
      <vt:variant>
        <vt:i4>1638463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_Toc205309841</vt:lpwstr>
      </vt:variant>
      <vt:variant>
        <vt:i4>1638463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_Toc205309840</vt:lpwstr>
      </vt:variant>
      <vt:variant>
        <vt:i4>1966143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_Toc205309839</vt:lpwstr>
      </vt:variant>
      <vt:variant>
        <vt:i4>1966143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_Toc205309838</vt:lpwstr>
      </vt:variant>
      <vt:variant>
        <vt:i4>1966143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_Toc205309837</vt:lpwstr>
      </vt:variant>
      <vt:variant>
        <vt:i4>1966143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_Toc205309836</vt:lpwstr>
      </vt:variant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_Toc205309835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_Toc205309834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_Toc205309833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_Toc205309832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_Toc205309831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_Toc205309830</vt:lpwstr>
      </vt:variant>
      <vt:variant>
        <vt:i4>2031679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_Toc205309829</vt:lpwstr>
      </vt:variant>
      <vt:variant>
        <vt:i4>2031679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_Toc205309828</vt:lpwstr>
      </vt:variant>
      <vt:variant>
        <vt:i4>2031679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_Toc205309827</vt:lpwstr>
      </vt:variant>
      <vt:variant>
        <vt:i4>2031679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_Toc205309826</vt:lpwstr>
      </vt:variant>
      <vt:variant>
        <vt:i4>2031679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_Toc205309825</vt:lpwstr>
      </vt:variant>
      <vt:variant>
        <vt:i4>2031679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_Toc205309824</vt:lpwstr>
      </vt:variant>
      <vt:variant>
        <vt:i4>2031679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_Toc205309823</vt:lpwstr>
      </vt:variant>
      <vt:variant>
        <vt:i4>2031679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_Toc205309822</vt:lpwstr>
      </vt:variant>
      <vt:variant>
        <vt:i4>2031679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_Toc205309821</vt:lpwstr>
      </vt:variant>
      <vt:variant>
        <vt:i4>2031679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_Toc205309820</vt:lpwstr>
      </vt:variant>
      <vt:variant>
        <vt:i4>1835071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_Toc205309819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ECSS-E-ST-20-08C Rev.2</dc:title>
  <dc:subject>Photovoltaic assemblies and components</dc:subject>
  <dc:creator>ECSS Executive Secretariat</dc:creator>
  <cp:keywords/>
  <dc:description/>
  <cp:lastModifiedBy>Klaus Ehrlich</cp:lastModifiedBy>
  <cp:revision>2</cp:revision>
  <cp:lastPrinted>2012-07-18T14:44:00Z</cp:lastPrinted>
  <dcterms:created xsi:type="dcterms:W3CDTF">2023-08-08T09:30:00Z</dcterms:created>
  <dcterms:modified xsi:type="dcterms:W3CDTF">2023-08-08T09:30:00Z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20 April 2023</vt:lpwstr>
  </property>
  <property fmtid="{D5CDD505-2E9C-101B-9397-08002B2CF9AE}" pid="3" name="ECSS Standard Number">
    <vt:lpwstr>ECSS-E-ST-20-08C Rev.2</vt:lpwstr>
  </property>
  <property fmtid="{D5CDD505-2E9C-101B-9397-08002B2CF9AE}" pid="4" name="ECSS Working Group">
    <vt:lpwstr>ECSS-E-ST-20-08C Rev.2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16603-20-08:2023</vt:lpwstr>
  </property>
  <property fmtid="{D5CDD505-2E9C-101B-9397-08002B2CF9AE}" pid="7" name="EUTITL1">
    <vt:lpwstr>Space engineering - Photovoltaic assemblies and components</vt:lpwstr>
  </property>
  <property fmtid="{D5CDD505-2E9C-101B-9397-08002B2CF9AE}" pid="8" name="EUTITL2">
    <vt:lpwstr>Raumfahrttechnik - Fotovoltaische Baugruppen und Komponenten</vt:lpwstr>
  </property>
  <property fmtid="{D5CDD505-2E9C-101B-9397-08002B2CF9AE}" pid="9" name="EUTITL3">
    <vt:lpwstr>Ingéniérie spatiale - Ensembles et composants photovoltaïque</vt:lpwstr>
  </property>
  <property fmtid="{D5CDD505-2E9C-101B-9397-08002B2CF9AE}" pid="10" name="EUStatDev">
    <vt:lpwstr>Technical Report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2023</vt:lpwstr>
  </property>
  <property fmtid="{D5CDD505-2E9C-101B-9397-08002B2CF9AE}" pid="15" name="EUMONTH">
    <vt:lpwstr>1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EN-Supported">
    <vt:lpwstr>EN 1630x-yy-zz</vt:lpwstr>
  </property>
  <property fmtid="{D5CDD505-2E9C-101B-9397-08002B2CF9AE}" pid="19" name="EN-Replaced">
    <vt:lpwstr>EN 16603-20-08:2014</vt:lpwstr>
  </property>
  <property fmtid="{D5CDD505-2E9C-101B-9397-08002B2CF9AE}" pid="20" name="ContentTypeId">
    <vt:lpwstr>0x0101009D9FE5D5167EB340805052D078AC5A1B</vt:lpwstr>
  </property>
  <property fmtid="{D5CDD505-2E9C-101B-9397-08002B2CF9AE}" pid="21" name="MSIP_Label_3976fa30-1907-4356-8241-62ea5e1c0256_Enabled">
    <vt:lpwstr>true</vt:lpwstr>
  </property>
  <property fmtid="{D5CDD505-2E9C-101B-9397-08002B2CF9AE}" pid="22" name="MSIP_Label_3976fa30-1907-4356-8241-62ea5e1c0256_SetDate">
    <vt:lpwstr>2022-12-16T09:24:02Z</vt:lpwstr>
  </property>
  <property fmtid="{D5CDD505-2E9C-101B-9397-08002B2CF9AE}" pid="23" name="MSIP_Label_3976fa30-1907-4356-8241-62ea5e1c0256_Method">
    <vt:lpwstr>Standard</vt:lpwstr>
  </property>
  <property fmtid="{D5CDD505-2E9C-101B-9397-08002B2CF9AE}" pid="24" name="MSIP_Label_3976fa30-1907-4356-8241-62ea5e1c0256_Name">
    <vt:lpwstr>ESA UNCLASSIFIED – For ESA Official Use Only</vt:lpwstr>
  </property>
  <property fmtid="{D5CDD505-2E9C-101B-9397-08002B2CF9AE}" pid="25" name="MSIP_Label_3976fa30-1907-4356-8241-62ea5e1c0256_SiteId">
    <vt:lpwstr>9a5cacd0-2bef-4dd7-ac5c-7ebe1f54f495</vt:lpwstr>
  </property>
  <property fmtid="{D5CDD505-2E9C-101B-9397-08002B2CF9AE}" pid="26" name="MSIP_Label_3976fa30-1907-4356-8241-62ea5e1c0256_ActionId">
    <vt:lpwstr>e87d27c7-e873-4ef6-927b-a5538e4c4fad</vt:lpwstr>
  </property>
  <property fmtid="{D5CDD505-2E9C-101B-9397-08002B2CF9AE}" pid="27" name="MSIP_Label_3976fa30-1907-4356-8241-62ea5e1c0256_ContentBits">
    <vt:lpwstr>0</vt:lpwstr>
  </property>
</Properties>
</file>